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07" w:rsidRDefault="00E96B8D">
      <w:pPr>
        <w:pStyle w:val="10"/>
        <w:keepNext/>
        <w:keepLines/>
        <w:shd w:val="clear" w:color="auto" w:fill="auto"/>
        <w:spacing w:after="20" w:line="320" w:lineRule="exact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CA1E07" w:rsidRDefault="00E96B8D">
      <w:pPr>
        <w:pStyle w:val="10"/>
        <w:keepNext/>
        <w:keepLines/>
        <w:shd w:val="clear" w:color="auto" w:fill="auto"/>
        <w:spacing w:after="0" w:line="542" w:lineRule="exact"/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CA1E07" w:rsidRDefault="00A53F7A">
      <w:pPr>
        <w:pStyle w:val="20"/>
        <w:shd w:val="clear" w:color="auto" w:fill="auto"/>
        <w:spacing w:after="387" w:line="280" w:lineRule="exact"/>
        <w:ind w:firstLine="700"/>
      </w:pPr>
      <w:r>
        <w:rPr>
          <w:rStyle w:val="21"/>
        </w:rPr>
        <w:t>о</w:t>
      </w:r>
      <w:bookmarkStart w:id="2" w:name="_GoBack"/>
      <w:bookmarkEnd w:id="2"/>
      <w:r w:rsidR="00E96B8D">
        <w:rPr>
          <w:rStyle w:val="21"/>
        </w:rPr>
        <w:t>т</w:t>
      </w:r>
      <w:r>
        <w:rPr>
          <w:rStyle w:val="21"/>
        </w:rPr>
        <w:t xml:space="preserve"> 12.04.2021 </w:t>
      </w:r>
      <w:r w:rsidR="00E96B8D">
        <w:rPr>
          <w:rStyle w:val="21"/>
        </w:rPr>
        <w:t>№</w:t>
      </w:r>
      <w:r>
        <w:rPr>
          <w:rStyle w:val="21"/>
        </w:rPr>
        <w:t xml:space="preserve"> 235-р</w:t>
      </w:r>
    </w:p>
    <w:p w:rsidR="00CA1E07" w:rsidRDefault="00E96B8D">
      <w:pPr>
        <w:pStyle w:val="20"/>
        <w:shd w:val="clear" w:color="auto" w:fill="auto"/>
        <w:spacing w:after="286" w:line="280" w:lineRule="exact"/>
        <w:ind w:firstLine="700"/>
      </w:pPr>
      <w:r>
        <w:rPr>
          <w:rStyle w:val="21"/>
        </w:rPr>
        <w:t>г. Велиж</w:t>
      </w:r>
    </w:p>
    <w:p w:rsidR="00CA1E07" w:rsidRDefault="00E96B8D">
      <w:pPr>
        <w:pStyle w:val="20"/>
        <w:shd w:val="clear" w:color="auto" w:fill="auto"/>
        <w:spacing w:after="0" w:line="280" w:lineRule="exact"/>
        <w:ind w:firstLine="700"/>
      </w:pPr>
      <w:r>
        <w:rPr>
          <w:rStyle w:val="21"/>
        </w:rPr>
        <w:t>Об осуществлении закупки автобуса для</w:t>
      </w:r>
    </w:p>
    <w:p w:rsidR="00CA1E07" w:rsidRDefault="00E96B8D">
      <w:pPr>
        <w:pStyle w:val="20"/>
        <w:shd w:val="clear" w:color="auto" w:fill="auto"/>
        <w:spacing w:after="336" w:line="280" w:lineRule="exact"/>
        <w:ind w:firstLine="700"/>
      </w:pPr>
      <w:r>
        <w:rPr>
          <w:rStyle w:val="21"/>
        </w:rPr>
        <w:t>перевозки пассажиров ПАЗ-4234-04</w:t>
      </w:r>
      <w:r w:rsidR="003E1B74">
        <w:rPr>
          <w:rStyle w:val="21"/>
        </w:rPr>
        <w:t xml:space="preserve"> или эквивалента</w:t>
      </w:r>
    </w:p>
    <w:p w:rsidR="00CA1E07" w:rsidRDefault="00E96B8D">
      <w:pPr>
        <w:pStyle w:val="20"/>
        <w:shd w:val="clear" w:color="auto" w:fill="auto"/>
        <w:spacing w:after="56" w:line="350" w:lineRule="exact"/>
        <w:ind w:firstLine="700"/>
      </w:pPr>
      <w:r>
        <w:rPr>
          <w:rStyle w:val="21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CA1E07" w:rsidRDefault="00E96B8D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55" w:lineRule="exact"/>
        <w:ind w:firstLine="700"/>
      </w:pPr>
      <w:r>
        <w:rPr>
          <w:rStyle w:val="21"/>
        </w:rPr>
        <w:t>Осуществить путем проведения электронного аукциона закупку автобуса для перевозки пассажиров ПАЗ-4234-04</w:t>
      </w:r>
      <w:r w:rsidR="00A53F7A">
        <w:rPr>
          <w:rStyle w:val="21"/>
        </w:rPr>
        <w:t xml:space="preserve"> или эквивалента</w:t>
      </w:r>
      <w:r>
        <w:rPr>
          <w:rStyle w:val="21"/>
        </w:rPr>
        <w:t>.</w:t>
      </w:r>
    </w:p>
    <w:p w:rsidR="00CA1E07" w:rsidRDefault="00E96B8D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50" w:lineRule="exact"/>
        <w:ind w:firstLine="700"/>
      </w:pPr>
      <w:r>
        <w:rPr>
          <w:rStyle w:val="21"/>
        </w:rPr>
        <w:t>Установить начальную (максимальную) цену муниципального контракта равной 3 250 000 руб. (три миллиона двести пятьдесят тысяч рублей) 00 копеек.</w:t>
      </w:r>
    </w:p>
    <w:p w:rsidR="00CA1E07" w:rsidRDefault="00E96B8D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50" w:lineRule="exact"/>
        <w:ind w:firstLine="700"/>
      </w:pPr>
      <w:r>
        <w:rPr>
          <w:rStyle w:val="21"/>
        </w:rPr>
        <w:t>Контрактному управляющему Администрации муниципального образования «Велижский район» Е. В. Павлючковой организовать разработку, утверждение и размещение аукционной документации до 15.04.2021 г.</w:t>
      </w:r>
    </w:p>
    <w:p w:rsidR="00CA1E07" w:rsidRDefault="00E96B8D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50" w:lineRule="exact"/>
        <w:ind w:firstLine="700"/>
      </w:pPr>
      <w:r>
        <w:rPr>
          <w:rStyle w:val="21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CA1E07" w:rsidRDefault="00E96B8D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after="244" w:line="350" w:lineRule="exact"/>
        <w:ind w:firstLine="700"/>
      </w:pPr>
      <w:r>
        <w:rPr>
          <w:rStyle w:val="21"/>
        </w:rPr>
        <w:t>Начальнику отдела по информационной политике К. П. Борис разместить настоящее распоряжение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A1E07" w:rsidRDefault="003E1B74">
      <w:pPr>
        <w:pStyle w:val="20"/>
        <w:shd w:val="clear" w:color="auto" w:fill="auto"/>
        <w:spacing w:after="0" w:line="346" w:lineRule="exact"/>
        <w:ind w:right="4060"/>
        <w:jc w:val="left"/>
      </w:pPr>
      <w:r>
        <w:rPr>
          <w:noProof/>
          <w:lang w:bidi="ar-SA"/>
        </w:rPr>
        <mc:AlternateContent>
          <mc:Choice Requires="wps">
            <w:drawing>
              <wp:anchor distT="106045" distB="0" distL="63500" distR="63500" simplePos="0" relativeHeight="251657728" behindDoc="1" locked="0" layoutInCell="1" allowOverlap="1">
                <wp:simplePos x="0" y="0"/>
                <wp:positionH relativeFrom="margin">
                  <wp:posOffset>5160010</wp:posOffset>
                </wp:positionH>
                <wp:positionV relativeFrom="paragraph">
                  <wp:posOffset>165735</wp:posOffset>
                </wp:positionV>
                <wp:extent cx="1161415" cy="177800"/>
                <wp:effectExtent l="0" t="0" r="190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07" w:rsidRDefault="00E96B8D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Г. А. Валикова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3pt;margin-top:13.05pt;width:91.45pt;height:14pt;z-index:-251658752;visibility:visible;mso-wrap-style:square;mso-width-percent:0;mso-height-percent:0;mso-wrap-distance-left:5pt;mso-wrap-distance-top:8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Ufrg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" filled="f" stroked="f">
                <v:textbox style="mso-fit-shape-to-text:t" inset="0,0,0,0">
                  <w:txbxContent>
                    <w:p w:rsidR="00CA1E07" w:rsidRDefault="00E96B8D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Г. А. Валикова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96B8D">
        <w:rPr>
          <w:rStyle w:val="21"/>
        </w:rPr>
        <w:t>Глава муниципального Образования «Велижский район»</w:t>
      </w:r>
    </w:p>
    <w:sectPr w:rsidR="00CA1E07">
      <w:pgSz w:w="11900" w:h="16840"/>
      <w:pgMar w:top="1290" w:right="861" w:bottom="1290" w:left="10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53" w:rsidRDefault="00021553">
      <w:r>
        <w:separator/>
      </w:r>
    </w:p>
  </w:endnote>
  <w:endnote w:type="continuationSeparator" w:id="0">
    <w:p w:rsidR="00021553" w:rsidRDefault="000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53" w:rsidRDefault="00021553"/>
  </w:footnote>
  <w:footnote w:type="continuationSeparator" w:id="0">
    <w:p w:rsidR="00021553" w:rsidRDefault="000215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44FE4"/>
    <w:multiLevelType w:val="multilevel"/>
    <w:tmpl w:val="42C85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07"/>
    <w:rsid w:val="00021553"/>
    <w:rsid w:val="003E1B74"/>
    <w:rsid w:val="00A53F7A"/>
    <w:rsid w:val="00CA1E07"/>
    <w:rsid w:val="00E9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89E49-AA2B-4440-95E8-77D135C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E1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4</cp:revision>
  <cp:lastPrinted>2021-04-14T05:21:00Z</cp:lastPrinted>
  <dcterms:created xsi:type="dcterms:W3CDTF">2021-04-14T05:17:00Z</dcterms:created>
  <dcterms:modified xsi:type="dcterms:W3CDTF">2021-04-14T05:21:00Z</dcterms:modified>
</cp:coreProperties>
</file>