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0F" w:rsidRDefault="00BA49A4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73025</wp:posOffset>
                </wp:positionV>
                <wp:extent cx="3081020" cy="1318260"/>
                <wp:effectExtent l="635" t="635" r="444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409" w:rsidRDefault="00270409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CB2B86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УТВЕРЖДАЮ:</w:t>
                            </w:r>
                          </w:p>
                          <w:p w:rsidR="00270409" w:rsidRDefault="00270409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Глава муниципального образования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район»</w:t>
                            </w:r>
                          </w:p>
                          <w:p w:rsidR="00270409" w:rsidRDefault="00270409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</w:p>
                          <w:p w:rsidR="00270409" w:rsidRDefault="00270409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Г.А.Валикова</w:t>
                            </w:r>
                            <w:proofErr w:type="spellEnd"/>
                          </w:p>
                          <w:p w:rsidR="00270409" w:rsidRDefault="00270409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</w:p>
                          <w:p w:rsidR="00270409" w:rsidRPr="00CB2B86" w:rsidRDefault="00270409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«11» января 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3.75pt;margin-top:5.75pt;width:242.6pt;height:103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" stroked="f">
                <v:textbox style="mso-fit-shape-to-text:t">
                  <w:txbxContent>
                    <w:p w:rsidR="00270409" w:rsidRDefault="00270409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CB2B86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УТВЕРЖДАЮ:</w:t>
                      </w:r>
                    </w:p>
                    <w:p w:rsidR="00270409" w:rsidRDefault="00270409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Глава муниципального образования «Велижский район»</w:t>
                      </w:r>
                    </w:p>
                    <w:p w:rsidR="00270409" w:rsidRDefault="00270409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</w:p>
                    <w:p w:rsidR="00270409" w:rsidRDefault="00270409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_______________ Г.А.Валикова</w:t>
                      </w:r>
                    </w:p>
                    <w:p w:rsidR="00270409" w:rsidRDefault="00270409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</w:p>
                    <w:p w:rsidR="00270409" w:rsidRPr="00CB2B86" w:rsidRDefault="00270409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«11» января 2023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060F" w:rsidRDefault="007E060F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7E060F" w:rsidRPr="007E060F" w:rsidRDefault="007E060F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  <w:bookmarkStart w:id="0" w:name="bookmark0"/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381772" w:rsidRDefault="00F576F5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ЗАДАНИЕ</w:t>
      </w:r>
      <w:bookmarkEnd w:id="0"/>
      <w:r w:rsidR="00381772">
        <w:rPr>
          <w:sz w:val="24"/>
          <w:szCs w:val="24"/>
          <w:lang w:val="ru-RU"/>
        </w:rPr>
        <w:t xml:space="preserve"> МУП «</w:t>
      </w:r>
      <w:proofErr w:type="spellStart"/>
      <w:r w:rsidR="00381772">
        <w:rPr>
          <w:sz w:val="24"/>
          <w:szCs w:val="24"/>
          <w:lang w:val="ru-RU"/>
        </w:rPr>
        <w:t>Коммунресурс</w:t>
      </w:r>
      <w:proofErr w:type="spellEnd"/>
      <w:r w:rsidR="00381772">
        <w:rPr>
          <w:sz w:val="24"/>
          <w:szCs w:val="24"/>
          <w:lang w:val="ru-RU"/>
        </w:rPr>
        <w:t>»</w:t>
      </w:r>
    </w:p>
    <w:p w:rsidR="00CF53B8" w:rsidRDefault="00381772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содержанию автомобильных дорог местного з</w:t>
      </w:r>
      <w:bookmarkStart w:id="1" w:name="_GoBack"/>
      <w:bookmarkEnd w:id="1"/>
      <w:r>
        <w:rPr>
          <w:sz w:val="24"/>
          <w:szCs w:val="24"/>
          <w:lang w:val="ru-RU"/>
        </w:rPr>
        <w:t xml:space="preserve">начения и благоустройству </w:t>
      </w:r>
    </w:p>
    <w:p w:rsidR="00381772" w:rsidRPr="00381772" w:rsidRDefault="00381772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террит</w:t>
      </w:r>
      <w:r w:rsidR="00CF53B8">
        <w:rPr>
          <w:sz w:val="24"/>
          <w:szCs w:val="24"/>
          <w:lang w:val="ru-RU"/>
        </w:rPr>
        <w:t xml:space="preserve">ории муниципального образования </w:t>
      </w:r>
      <w:proofErr w:type="spellStart"/>
      <w:r w:rsidR="00CF53B8">
        <w:rPr>
          <w:sz w:val="24"/>
          <w:szCs w:val="24"/>
          <w:lang w:val="ru-RU"/>
        </w:rPr>
        <w:t>Велижское</w:t>
      </w:r>
      <w:proofErr w:type="spellEnd"/>
      <w:r w:rsidR="00CF53B8">
        <w:rPr>
          <w:sz w:val="24"/>
          <w:szCs w:val="24"/>
          <w:lang w:val="ru-RU"/>
        </w:rPr>
        <w:t xml:space="preserve"> городское поселение</w:t>
      </w:r>
      <w:r>
        <w:rPr>
          <w:sz w:val="24"/>
          <w:szCs w:val="24"/>
          <w:lang w:val="ru-RU"/>
        </w:rPr>
        <w:t xml:space="preserve"> на 202</w:t>
      </w:r>
      <w:r w:rsidR="00AB47D1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</w:t>
      </w:r>
    </w:p>
    <w:p w:rsidR="007E060F" w:rsidRPr="007E060F" w:rsidRDefault="007E060F" w:rsidP="00381772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654"/>
        <w:jc w:val="center"/>
        <w:rPr>
          <w:sz w:val="24"/>
          <w:szCs w:val="24"/>
          <w:lang w:val="ru-RU"/>
        </w:rPr>
      </w:pPr>
    </w:p>
    <w:p w:rsidR="002B40D1" w:rsidRDefault="00F576F5" w:rsidP="00381772">
      <w:pPr>
        <w:pStyle w:val="1"/>
        <w:shd w:val="clear" w:color="auto" w:fill="auto"/>
        <w:spacing w:after="0" w:line="276" w:lineRule="auto"/>
        <w:ind w:left="-938" w:right="511" w:firstLine="654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 xml:space="preserve">Целью </w:t>
      </w:r>
      <w:r w:rsidR="00381772">
        <w:rPr>
          <w:sz w:val="24"/>
          <w:szCs w:val="24"/>
          <w:lang w:val="ru-RU"/>
        </w:rPr>
        <w:t xml:space="preserve">настоящего задания </w:t>
      </w:r>
      <w:r w:rsidRPr="007E060F">
        <w:rPr>
          <w:sz w:val="24"/>
          <w:szCs w:val="24"/>
        </w:rPr>
        <w:t>является</w:t>
      </w:r>
      <w:r w:rsidR="00381772">
        <w:rPr>
          <w:sz w:val="24"/>
          <w:szCs w:val="24"/>
          <w:lang w:val="ru-RU"/>
        </w:rPr>
        <w:t xml:space="preserve"> обеспечение безопасности и сохранности автомобильных дорог местного значения,</w:t>
      </w:r>
      <w:r w:rsidRPr="007E060F">
        <w:rPr>
          <w:sz w:val="24"/>
          <w:szCs w:val="24"/>
        </w:rPr>
        <w:t xml:space="preserve"> предупреждение дорожно-транспортных происшествий</w:t>
      </w:r>
      <w:r w:rsidR="00381772">
        <w:rPr>
          <w:sz w:val="24"/>
          <w:szCs w:val="24"/>
          <w:lang w:val="ru-RU"/>
        </w:rPr>
        <w:t xml:space="preserve">, обеспечение санитарного </w:t>
      </w:r>
      <w:r w:rsidR="00CF53B8">
        <w:rPr>
          <w:sz w:val="24"/>
          <w:szCs w:val="24"/>
          <w:lang w:val="ru-RU"/>
        </w:rPr>
        <w:t xml:space="preserve">состояния </w:t>
      </w:r>
      <w:r w:rsidR="00381772">
        <w:rPr>
          <w:sz w:val="24"/>
          <w:szCs w:val="24"/>
          <w:lang w:val="ru-RU"/>
        </w:rPr>
        <w:t xml:space="preserve">и </w:t>
      </w:r>
      <w:r w:rsidR="0061152F">
        <w:rPr>
          <w:sz w:val="24"/>
          <w:szCs w:val="24"/>
          <w:lang w:val="ru-RU"/>
        </w:rPr>
        <w:t>создание комфортной</w:t>
      </w:r>
      <w:r w:rsidR="00381772" w:rsidRPr="00381772">
        <w:rPr>
          <w:sz w:val="24"/>
          <w:szCs w:val="24"/>
          <w:lang w:val="ru-RU"/>
        </w:rPr>
        <w:t xml:space="preserve"> эстетической среды для труда и отдыха человека.</w:t>
      </w:r>
    </w:p>
    <w:p w:rsidR="002B40D1" w:rsidRDefault="002B40D1" w:rsidP="00381772">
      <w:pPr>
        <w:pStyle w:val="1"/>
        <w:shd w:val="clear" w:color="auto" w:fill="auto"/>
        <w:spacing w:after="0" w:line="276" w:lineRule="auto"/>
        <w:ind w:left="-938" w:right="511" w:firstLine="654"/>
        <w:jc w:val="both"/>
        <w:rPr>
          <w:sz w:val="24"/>
          <w:szCs w:val="24"/>
          <w:lang w:val="ru-RU"/>
        </w:rPr>
      </w:pPr>
    </w:p>
    <w:p w:rsidR="00E4258D" w:rsidRPr="007E060F" w:rsidRDefault="00F576F5" w:rsidP="00381772">
      <w:pPr>
        <w:pStyle w:val="1"/>
        <w:shd w:val="clear" w:color="auto" w:fill="auto"/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rStyle w:val="a5"/>
          <w:sz w:val="24"/>
          <w:szCs w:val="24"/>
        </w:rPr>
        <w:t>1.</w:t>
      </w:r>
      <w:r w:rsidR="007E060F">
        <w:rPr>
          <w:rStyle w:val="a5"/>
          <w:sz w:val="24"/>
          <w:szCs w:val="24"/>
          <w:lang w:val="ru-RU"/>
        </w:rPr>
        <w:t xml:space="preserve"> </w:t>
      </w:r>
      <w:r w:rsidRPr="007E060F">
        <w:rPr>
          <w:rStyle w:val="a5"/>
          <w:sz w:val="24"/>
          <w:szCs w:val="24"/>
        </w:rPr>
        <w:t>Требования к количественным и качественным характеристикам (объему) работ</w:t>
      </w:r>
    </w:p>
    <w:p w:rsidR="00E4258D" w:rsidRPr="007E060F" w:rsidRDefault="00F576F5" w:rsidP="00381772">
      <w:pPr>
        <w:pStyle w:val="1"/>
        <w:shd w:val="clear" w:color="auto" w:fill="auto"/>
        <w:spacing w:after="0" w:line="276" w:lineRule="auto"/>
        <w:ind w:left="-938" w:right="511" w:firstLine="654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1. Объем, содержание работ и других предъявляемых к ним требованиям оп</w:t>
      </w:r>
      <w:r w:rsidR="007E060F">
        <w:rPr>
          <w:sz w:val="24"/>
          <w:szCs w:val="24"/>
        </w:rPr>
        <w:t xml:space="preserve">ределяются настоящим </w:t>
      </w:r>
      <w:r w:rsidRPr="007E060F">
        <w:rPr>
          <w:sz w:val="24"/>
          <w:szCs w:val="24"/>
        </w:rPr>
        <w:t>заданием (пункт 3 «Требования к техн</w:t>
      </w:r>
      <w:r w:rsidR="007E060F">
        <w:rPr>
          <w:sz w:val="24"/>
          <w:szCs w:val="24"/>
        </w:rPr>
        <w:t>ическим характеристикам работ»)</w:t>
      </w:r>
      <w:r w:rsidR="007E060F">
        <w:rPr>
          <w:sz w:val="24"/>
          <w:szCs w:val="24"/>
          <w:lang w:val="ru-RU"/>
        </w:rPr>
        <w:t>.</w:t>
      </w:r>
    </w:p>
    <w:p w:rsidR="007E060F" w:rsidRDefault="007E060F" w:rsidP="00381772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  <w:lang w:val="ru-RU"/>
        </w:rPr>
      </w:pPr>
      <w:bookmarkStart w:id="2" w:name="bookmark1"/>
    </w:p>
    <w:p w:rsidR="00E4258D" w:rsidRPr="007E060F" w:rsidRDefault="00F576F5" w:rsidP="00381772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</w:rPr>
      </w:pPr>
      <w:r w:rsidRPr="007E060F">
        <w:rPr>
          <w:sz w:val="24"/>
          <w:szCs w:val="24"/>
        </w:rPr>
        <w:t>2.</w:t>
      </w:r>
      <w:r w:rsidR="007E060F">
        <w:rPr>
          <w:sz w:val="24"/>
          <w:szCs w:val="24"/>
          <w:lang w:val="ru-RU"/>
        </w:rPr>
        <w:t xml:space="preserve"> </w:t>
      </w:r>
      <w:r w:rsidRPr="007E060F">
        <w:rPr>
          <w:sz w:val="24"/>
          <w:szCs w:val="24"/>
        </w:rPr>
        <w:t>Требования к безопасности работ</w:t>
      </w:r>
      <w:bookmarkEnd w:id="2"/>
    </w:p>
    <w:p w:rsidR="00E4258D" w:rsidRPr="007E060F" w:rsidRDefault="00F576F5" w:rsidP="00381772">
      <w:pPr>
        <w:pStyle w:val="1"/>
        <w:shd w:val="clear" w:color="auto" w:fill="auto"/>
        <w:tabs>
          <w:tab w:val="left" w:pos="0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 xml:space="preserve">1. При производстве работ по повышению безопасности дорожного движения </w:t>
      </w:r>
      <w:proofErr w:type="spellStart"/>
      <w:r w:rsidRPr="007E060F">
        <w:rPr>
          <w:sz w:val="24"/>
          <w:szCs w:val="24"/>
        </w:rPr>
        <w:t>Велижского</w:t>
      </w:r>
      <w:proofErr w:type="spellEnd"/>
      <w:r w:rsidRPr="007E060F">
        <w:rPr>
          <w:sz w:val="24"/>
          <w:szCs w:val="24"/>
        </w:rPr>
        <w:t xml:space="preserve"> городского поселения следует руководствоваться действующими нормативными документами:</w:t>
      </w:r>
    </w:p>
    <w:p w:rsidR="00E4258D" w:rsidRPr="007E060F" w:rsidRDefault="00F576F5" w:rsidP="0038177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384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>СНиП 12-03-2001. Безопасность труда в строительстве. Часть 1. Общие требования;</w:t>
      </w:r>
    </w:p>
    <w:p w:rsidR="00E4258D" w:rsidRPr="007E060F" w:rsidRDefault="00F576F5" w:rsidP="0038177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394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>«ГОСТ 12.3.002-2014. Межгосударственный стандарт. Система стандартов безопасности труда. Процессы производственные. Общие требования безопасности»;</w:t>
      </w:r>
    </w:p>
    <w:p w:rsidR="00E4258D" w:rsidRPr="007E060F" w:rsidRDefault="00F576F5" w:rsidP="0038177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523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>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E4258D" w:rsidRPr="007E060F" w:rsidRDefault="00F576F5" w:rsidP="0038177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61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>«Руководство по борьбе с зимней скользкостью на автомобильных дорогах» (утв. Распоряжени</w:t>
      </w:r>
      <w:r w:rsidR="007E060F">
        <w:rPr>
          <w:sz w:val="24"/>
          <w:szCs w:val="24"/>
        </w:rPr>
        <w:t xml:space="preserve">ем Минтранса РФ от 16.06.2003 </w:t>
      </w:r>
      <w:r w:rsidR="007E060F">
        <w:rPr>
          <w:sz w:val="24"/>
          <w:szCs w:val="24"/>
          <w:lang w:val="ru-RU"/>
        </w:rPr>
        <w:t>№</w:t>
      </w:r>
      <w:r w:rsidRPr="007E060F">
        <w:rPr>
          <w:sz w:val="24"/>
          <w:szCs w:val="24"/>
        </w:rPr>
        <w:t>ОС-548-р);</w:t>
      </w:r>
    </w:p>
    <w:p w:rsidR="00E4258D" w:rsidRPr="007E060F" w:rsidRDefault="00F576F5" w:rsidP="0038177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08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 xml:space="preserve">«Методические рекомендации по ремонту и содержанию автомобильных дорог общего пользования» (приняты и введены в действие Письмом Минтранса России от 17.03.2004 </w:t>
      </w:r>
      <w:r w:rsidR="007E060F">
        <w:rPr>
          <w:sz w:val="24"/>
          <w:szCs w:val="24"/>
          <w:lang w:val="ru-RU"/>
        </w:rPr>
        <w:t>№</w:t>
      </w:r>
      <w:r w:rsidRPr="007E060F">
        <w:rPr>
          <w:sz w:val="24"/>
          <w:szCs w:val="24"/>
        </w:rPr>
        <w:t>ОС-28/1270-ис);</w:t>
      </w:r>
    </w:p>
    <w:p w:rsidR="00E4258D" w:rsidRPr="007E060F" w:rsidRDefault="00F576F5" w:rsidP="0038177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389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>РД 102-011-89. Охрана труда. Организационно-методические документы.</w:t>
      </w:r>
    </w:p>
    <w:p w:rsidR="007E060F" w:rsidRDefault="007E060F" w:rsidP="00381772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  <w:lang w:val="ru-RU"/>
        </w:rPr>
      </w:pPr>
      <w:bookmarkStart w:id="3" w:name="bookmark2"/>
    </w:p>
    <w:p w:rsidR="00E4258D" w:rsidRDefault="007E060F" w:rsidP="00381772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F576F5" w:rsidRPr="007E060F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</w:t>
      </w:r>
      <w:r w:rsidR="00F576F5" w:rsidRPr="007E060F">
        <w:rPr>
          <w:sz w:val="24"/>
          <w:szCs w:val="24"/>
        </w:rPr>
        <w:t>Требования к техническим характеристикам работ</w:t>
      </w:r>
      <w:bookmarkEnd w:id="3"/>
    </w:p>
    <w:p w:rsidR="00B46B4F" w:rsidRPr="002B40D1" w:rsidRDefault="00B46B4F" w:rsidP="00381772">
      <w:pPr>
        <w:shd w:val="clear" w:color="auto" w:fill="FFFFFF"/>
        <w:spacing w:line="276" w:lineRule="auto"/>
        <w:ind w:left="-993" w:right="511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B40D1">
        <w:rPr>
          <w:rFonts w:ascii="Times New Roman" w:eastAsia="Times New Roman" w:hAnsi="Times New Roman" w:cs="Times New Roman"/>
          <w:lang w:val="ru-RU"/>
        </w:rPr>
        <w:t>Период летней у</w:t>
      </w:r>
      <w:r>
        <w:rPr>
          <w:rFonts w:ascii="Times New Roman" w:eastAsia="Times New Roman" w:hAnsi="Times New Roman" w:cs="Times New Roman"/>
          <w:lang w:val="ru-RU"/>
        </w:rPr>
        <w:t>борки устанавливается с 1 апреля</w:t>
      </w:r>
      <w:r w:rsidRPr="002B40D1">
        <w:rPr>
          <w:rFonts w:ascii="Times New Roman" w:eastAsia="Times New Roman" w:hAnsi="Times New Roman" w:cs="Times New Roman"/>
          <w:lang w:val="ru-RU"/>
        </w:rPr>
        <w:t xml:space="preserve"> по 31 октября с учетом погодных условий. </w:t>
      </w:r>
    </w:p>
    <w:p w:rsidR="00B46B4F" w:rsidRPr="002B40D1" w:rsidRDefault="00B46B4F" w:rsidP="00381772">
      <w:pPr>
        <w:shd w:val="clear" w:color="auto" w:fill="FFFFFF"/>
        <w:spacing w:line="276" w:lineRule="auto"/>
        <w:ind w:left="-993" w:right="511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B40D1">
        <w:rPr>
          <w:rFonts w:ascii="Times New Roman" w:eastAsia="Times New Roman" w:hAnsi="Times New Roman" w:cs="Times New Roman"/>
          <w:lang w:val="ru-RU"/>
        </w:rPr>
        <w:t>В период летней уборки производятся следующие виды работ:</w:t>
      </w:r>
    </w:p>
    <w:p w:rsidR="00B46B4F" w:rsidRPr="002B40D1" w:rsidRDefault="00B46B4F" w:rsidP="00381772">
      <w:pPr>
        <w:shd w:val="clear" w:color="auto" w:fill="FFFFFF"/>
        <w:spacing w:line="276" w:lineRule="auto"/>
        <w:ind w:left="-993" w:right="511"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- </w:t>
      </w:r>
      <w:r w:rsidRPr="002B40D1">
        <w:rPr>
          <w:rFonts w:ascii="Times New Roman" w:eastAsia="Times New Roman" w:hAnsi="Times New Roman" w:cs="Times New Roman"/>
          <w:lang w:val="ru-RU"/>
        </w:rPr>
        <w:t>поддержание в чистоте и порядке прилегающих территорий, дворовых (внутриквартальных)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2B40D1">
        <w:rPr>
          <w:rFonts w:ascii="Times New Roman" w:eastAsia="Times New Roman" w:hAnsi="Times New Roman" w:cs="Times New Roman"/>
          <w:lang w:val="ru-RU"/>
        </w:rPr>
        <w:t>территорий, тротуаров, полосы отвода, обочин, разделительных полос автомобильных дорог, очистка их от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2B40D1">
        <w:rPr>
          <w:rFonts w:ascii="Times New Roman" w:eastAsia="Times New Roman" w:hAnsi="Times New Roman" w:cs="Times New Roman"/>
          <w:lang w:val="ru-RU"/>
        </w:rPr>
        <w:t>мусора, грязи и посторонних предметов с вывозом на объект размещения отходов;</w:t>
      </w:r>
    </w:p>
    <w:p w:rsidR="00B46B4F" w:rsidRPr="002B40D1" w:rsidRDefault="00B46B4F" w:rsidP="00381772">
      <w:pPr>
        <w:shd w:val="clear" w:color="auto" w:fill="FFFFFF"/>
        <w:spacing w:line="276" w:lineRule="auto"/>
        <w:ind w:left="-993" w:right="511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- </w:t>
      </w:r>
      <w:r w:rsidRPr="002B40D1">
        <w:rPr>
          <w:rFonts w:ascii="Times New Roman" w:eastAsia="Times New Roman" w:hAnsi="Times New Roman" w:cs="Times New Roman"/>
          <w:lang w:val="ru-RU"/>
        </w:rPr>
        <w:t>мойка и полив проезжей части автомобиль</w:t>
      </w:r>
      <w:r>
        <w:rPr>
          <w:rFonts w:ascii="Times New Roman" w:eastAsia="Times New Roman" w:hAnsi="Times New Roman" w:cs="Times New Roman"/>
          <w:lang w:val="ru-RU"/>
        </w:rPr>
        <w:t xml:space="preserve">ных дорог, площадей, тротуаров </w:t>
      </w:r>
      <w:r w:rsidRPr="002B40D1">
        <w:rPr>
          <w:rFonts w:ascii="Times New Roman" w:hAnsi="Times New Roman" w:cs="Times New Roman"/>
          <w:lang w:val="ru-RU"/>
        </w:rPr>
        <w:t>и иных территорий;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</w:t>
      </w:r>
      <w:r w:rsidRPr="002B40D1">
        <w:rPr>
          <w:sz w:val="24"/>
          <w:szCs w:val="24"/>
          <w:lang w:val="ru-RU"/>
        </w:rPr>
        <w:t>прочистка ливневой канализации, очистка решеток ливневой канализации;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очистка, мойка, окраска ограждений, очистка от грязи и мойка бордюрного камня;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скашивание травы на придорожно</w:t>
      </w:r>
      <w:r>
        <w:rPr>
          <w:sz w:val="24"/>
          <w:szCs w:val="24"/>
          <w:lang w:val="ru-RU"/>
        </w:rPr>
        <w:t>й, разделительной полосе дороги</w:t>
      </w:r>
      <w:r w:rsidRPr="002B40D1">
        <w:rPr>
          <w:sz w:val="24"/>
          <w:szCs w:val="24"/>
          <w:lang w:val="ru-RU"/>
        </w:rPr>
        <w:t>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уборка и мойка останов</w:t>
      </w:r>
      <w:r>
        <w:rPr>
          <w:sz w:val="24"/>
          <w:szCs w:val="24"/>
          <w:lang w:val="ru-RU"/>
        </w:rPr>
        <w:t>ок общественного транспорта</w:t>
      </w:r>
      <w:r w:rsidRPr="002B40D1">
        <w:rPr>
          <w:sz w:val="24"/>
          <w:szCs w:val="24"/>
          <w:lang w:val="ru-RU"/>
        </w:rPr>
        <w:t>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иные работы по обеспечению чистоты и порядка в летний период.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Автомобильные дороги, включая бордюры, тротуары, остановки общественного пассажирского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транспорта, должны полностью очищаться от всякого рода загрязнений, грунтово-песчаных наносов,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различного мусора.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Автомобильные дороги, на которых отсутствует ливневая канализация, для снижения запыленности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воздуха и уменьшения загрязнений должны убираться подметально-уборочными машинами.</w:t>
      </w:r>
    </w:p>
    <w:p w:rsidR="00B46B4F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Механизированная уборка и подметание по мере необходимости в летний период должны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 xml:space="preserve">производиться с увлажнением. 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proofErr w:type="gramStart"/>
      <w:r w:rsidRPr="002B40D1">
        <w:rPr>
          <w:sz w:val="24"/>
          <w:szCs w:val="24"/>
          <w:lang w:val="ru-RU"/>
        </w:rPr>
        <w:t>Придорожные полосы</w:t>
      </w:r>
      <w:proofErr w:type="gramEnd"/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выполненные в виде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газонов, должны быть очищены от мусора, высота травяного покрова не должна превышать 15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сантиметров.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Мойка дорожных покрытий и тротуаров, а также подметание тротуаров производятся с 23 часов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до 7 часов утра в плановом порядке. Мойке подвергается вся ширина проезжей части улиц и площадей.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Влажное подметание проезжей части улиц может производиться с 9 часов утра до 21 часа.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Поливка проезжей части улиц и площадей, тротуаров должна производиться только в наиболее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жаркий период суток (с 12 до 16 часов) при температуре воздуха свыше 25 С</w:t>
      </w:r>
      <w:r>
        <w:rPr>
          <w:sz w:val="24"/>
          <w:szCs w:val="24"/>
          <w:vertAlign w:val="superscript"/>
          <w:lang w:val="ru-RU"/>
        </w:rPr>
        <w:t>0</w:t>
      </w:r>
      <w:r w:rsidRPr="002B40D1">
        <w:rPr>
          <w:sz w:val="24"/>
          <w:szCs w:val="24"/>
          <w:lang w:val="ru-RU"/>
        </w:rPr>
        <w:t xml:space="preserve">. </w:t>
      </w:r>
    </w:p>
    <w:p w:rsidR="00B46B4F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При производстве работ по уборке в летний период запрещается: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сбрасывать смет и мусор на газоны, в смотровые колодцы инженерных сетей, реки, водоемы, на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проезжую часть улиц и тротуары;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сбивать потоками воды загрязнения, скапливающиеся на обочине дорог, смет и мусор на тротуары и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газоны, остановки общественного транспорта, фасады зданий;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вывозить мусор в не отведенные для этих целей места;</w:t>
      </w:r>
    </w:p>
    <w:p w:rsidR="00B46B4F" w:rsidRPr="002B40D1" w:rsidRDefault="00B46B4F" w:rsidP="00381772">
      <w:pPr>
        <w:pStyle w:val="1"/>
        <w:shd w:val="clear" w:color="auto" w:fill="auto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перевозить грунт, мусор, сыпучие и распыляющиеся вещества и материалы без покрытия брезентом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или другим материалом;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разводить костры для сжигания мусора, листвы, тары, отходов.</w:t>
      </w:r>
    </w:p>
    <w:p w:rsidR="00BA49A4" w:rsidRPr="0061152F" w:rsidRDefault="00B46B4F" w:rsidP="00381772">
      <w:pPr>
        <w:pStyle w:val="1"/>
        <w:spacing w:after="0" w:line="276" w:lineRule="auto"/>
        <w:ind w:left="-993" w:right="511" w:firstLine="709"/>
        <w:jc w:val="both"/>
        <w:rPr>
          <w:i/>
          <w:sz w:val="24"/>
          <w:szCs w:val="24"/>
          <w:lang w:val="ru-RU"/>
        </w:rPr>
      </w:pPr>
      <w:r w:rsidRPr="0061152F">
        <w:rPr>
          <w:i/>
          <w:sz w:val="24"/>
          <w:szCs w:val="24"/>
          <w:lang w:val="ru-RU"/>
        </w:rPr>
        <w:t>Период зимней уборки устанавливается с 1 ноября по 31 марта с учетом погодных условий.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Срок устранения рыхлого или талого снега (снегоочистки) отсчитывается с момента окончания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снегопада и (или) метели до полного его устранения, а зимней скользкости — с момента ее обнаружения и</w:t>
      </w:r>
      <w:r>
        <w:rPr>
          <w:sz w:val="24"/>
          <w:szCs w:val="24"/>
          <w:lang w:val="ru-RU"/>
        </w:rPr>
        <w:t xml:space="preserve"> составляет не более 24</w:t>
      </w:r>
      <w:r w:rsidRPr="002B40D1">
        <w:rPr>
          <w:sz w:val="24"/>
          <w:szCs w:val="24"/>
          <w:lang w:val="ru-RU"/>
        </w:rPr>
        <w:t xml:space="preserve"> часов. Очередность работ по снегоочистке дорог и улиц устанавливается приказом</w:t>
      </w:r>
      <w:r>
        <w:rPr>
          <w:sz w:val="24"/>
          <w:szCs w:val="24"/>
          <w:lang w:val="ru-RU"/>
        </w:rPr>
        <w:t xml:space="preserve"> МУП «</w:t>
      </w:r>
      <w:proofErr w:type="spellStart"/>
      <w:r>
        <w:rPr>
          <w:sz w:val="24"/>
          <w:szCs w:val="24"/>
          <w:lang w:val="ru-RU"/>
        </w:rPr>
        <w:t>Коммунресурс</w:t>
      </w:r>
      <w:proofErr w:type="spellEnd"/>
      <w:r>
        <w:rPr>
          <w:sz w:val="24"/>
          <w:szCs w:val="24"/>
          <w:lang w:val="ru-RU"/>
        </w:rPr>
        <w:t xml:space="preserve">» </w:t>
      </w:r>
      <w:r w:rsidRPr="002B40D1">
        <w:rPr>
          <w:sz w:val="24"/>
          <w:szCs w:val="24"/>
          <w:lang w:val="ru-RU"/>
        </w:rPr>
        <w:t>согласованным Администрацией</w:t>
      </w:r>
      <w:r w:rsidR="00CF53B8">
        <w:rPr>
          <w:sz w:val="24"/>
          <w:szCs w:val="24"/>
          <w:lang w:val="ru-RU"/>
        </w:rPr>
        <w:t xml:space="preserve"> муниципального образования «</w:t>
      </w:r>
      <w:proofErr w:type="spellStart"/>
      <w:r w:rsidR="00CF53B8">
        <w:rPr>
          <w:sz w:val="24"/>
          <w:szCs w:val="24"/>
          <w:lang w:val="ru-RU"/>
        </w:rPr>
        <w:t>Велижский</w:t>
      </w:r>
      <w:proofErr w:type="spellEnd"/>
      <w:r w:rsidR="00CF53B8">
        <w:rPr>
          <w:sz w:val="24"/>
          <w:szCs w:val="24"/>
          <w:lang w:val="ru-RU"/>
        </w:rPr>
        <w:t xml:space="preserve"> район»</w:t>
      </w:r>
      <w:r w:rsidRPr="002B40D1">
        <w:rPr>
          <w:sz w:val="24"/>
          <w:szCs w:val="24"/>
          <w:lang w:val="ru-RU"/>
        </w:rPr>
        <w:t xml:space="preserve"> с учетом требований ГОСТ Р 50597–2017.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На покрытии проезжей части возможно устройство уплотненного снежного покрова (далее — УСП)</w:t>
      </w:r>
      <w:r>
        <w:rPr>
          <w:sz w:val="24"/>
          <w:szCs w:val="24"/>
          <w:lang w:val="ru-RU"/>
        </w:rPr>
        <w:t>.</w:t>
      </w:r>
      <w:r w:rsidRPr="002B40D1">
        <w:rPr>
          <w:sz w:val="24"/>
          <w:szCs w:val="24"/>
          <w:lang w:val="ru-RU"/>
        </w:rPr>
        <w:t xml:space="preserve"> Во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время снегопада и (или) метели и до окончания снегоочистки на проезжей части дорог категорий V УСП не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более 5 см.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Наличие рыхлого (</w:t>
      </w:r>
      <w:r w:rsidRPr="002B40D1">
        <w:rPr>
          <w:sz w:val="24"/>
          <w:szCs w:val="24"/>
          <w:lang w:val="ru-RU"/>
        </w:rPr>
        <w:t>уплотненного) снега на тротуарах и пешеходных дорожках толщиной слоя не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более 10 см допускается на срок не более 1 суток. Срок снегоочистки отсчитывается с момента окончания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работ по ликвидации зимней скользкости и уборки снега с проезжей части.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Во время снегопада организации и граждане обязаны производить очистку от снега и посыпку</w:t>
      </w:r>
      <w:r>
        <w:rPr>
          <w:sz w:val="24"/>
          <w:szCs w:val="24"/>
          <w:lang w:val="ru-RU"/>
        </w:rPr>
        <w:t xml:space="preserve"> </w:t>
      </w:r>
      <w:proofErr w:type="spellStart"/>
      <w:r w:rsidRPr="002B40D1">
        <w:rPr>
          <w:sz w:val="24"/>
          <w:szCs w:val="24"/>
          <w:lang w:val="ru-RU"/>
        </w:rPr>
        <w:t>противогололедными</w:t>
      </w:r>
      <w:proofErr w:type="spellEnd"/>
      <w:r w:rsidRPr="002B40D1">
        <w:rPr>
          <w:sz w:val="24"/>
          <w:szCs w:val="24"/>
          <w:lang w:val="ru-RU"/>
        </w:rPr>
        <w:t xml:space="preserve"> материалами территории.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Сброс снега на дороги, тротуары, газоны запрещается.</w:t>
      </w:r>
    </w:p>
    <w:p w:rsidR="00B46B4F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 xml:space="preserve">С начала снегопада, в первую очередь, обрабатываются </w:t>
      </w:r>
      <w:proofErr w:type="spellStart"/>
      <w:r w:rsidRPr="002B40D1">
        <w:rPr>
          <w:sz w:val="24"/>
          <w:szCs w:val="24"/>
          <w:lang w:val="ru-RU"/>
        </w:rPr>
        <w:t>противогололедными</w:t>
      </w:r>
      <w:proofErr w:type="spellEnd"/>
      <w:r w:rsidRPr="002B40D1">
        <w:rPr>
          <w:sz w:val="24"/>
          <w:szCs w:val="24"/>
          <w:lang w:val="ru-RU"/>
        </w:rPr>
        <w:t xml:space="preserve"> материалами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 xml:space="preserve">наиболее опасные для движения </w:t>
      </w:r>
      <w:r>
        <w:rPr>
          <w:sz w:val="24"/>
          <w:szCs w:val="24"/>
          <w:lang w:val="ru-RU"/>
        </w:rPr>
        <w:t>транспорта участки</w:t>
      </w:r>
      <w:r w:rsidRPr="002B40D1">
        <w:rPr>
          <w:sz w:val="24"/>
          <w:szCs w:val="24"/>
          <w:lang w:val="ru-RU"/>
        </w:rPr>
        <w:t xml:space="preserve"> улиц: крутые спуски и подъемы, мосты,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lastRenderedPageBreak/>
        <w:t>тормозные площадки на перекрестках улиц и остановках общественного пассажирского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транспорта, площади вокзалов, по</w:t>
      </w:r>
      <w:r>
        <w:rPr>
          <w:sz w:val="24"/>
          <w:szCs w:val="24"/>
          <w:lang w:val="ru-RU"/>
        </w:rPr>
        <w:t>дъезды ОГБУЗ «</w:t>
      </w:r>
      <w:proofErr w:type="spellStart"/>
      <w:r>
        <w:rPr>
          <w:sz w:val="24"/>
          <w:szCs w:val="24"/>
          <w:lang w:val="ru-RU"/>
        </w:rPr>
        <w:t>Велижская</w:t>
      </w:r>
      <w:proofErr w:type="spellEnd"/>
      <w:r>
        <w:rPr>
          <w:sz w:val="24"/>
          <w:szCs w:val="24"/>
          <w:lang w:val="ru-RU"/>
        </w:rPr>
        <w:t xml:space="preserve"> ЦРБ», ПСЧ 20, МБОУ «Средняя школа №1 г. Велижа», МБОУ «Средняя школа №2 г. Велижа», пожарным гидрантам.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 xml:space="preserve"> Запрещается переброска и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перемещен</w:t>
      </w:r>
      <w:r>
        <w:rPr>
          <w:sz w:val="24"/>
          <w:szCs w:val="24"/>
          <w:lang w:val="ru-RU"/>
        </w:rPr>
        <w:t>и</w:t>
      </w:r>
      <w:r w:rsidRPr="002B40D1">
        <w:rPr>
          <w:sz w:val="24"/>
          <w:szCs w:val="24"/>
          <w:lang w:val="ru-RU"/>
        </w:rPr>
        <w:t>е загрязненного и засоленного снега, скола льда на газоны, цветники, кустарники, а также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повреждение зеленых насаждений при складировании снега.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Разрешается укладка свежевыпавшего снега в валы с последующим обязательным вывозом на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всех улицах, в скверах, на территориях дворов, с обязательными разрывами на перекрестках, у остановок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общественного пассажирского транспорта, подъездов к административным и общественным зданиям,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выездов из дворов и т.д. Вывоз сформированных снежных валов с улиц групп осуществляют в течение 12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дней с момента окончания снегопада. Формирование снежных валов не допускается на тротуарах.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Запрещается загромождать проезды и проходы укладкой снега и льда. Запрещается разгребание снежного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вала, образовавшегося после прохода снегоуборочных машин и механизмов, обратно на тротуары,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проезжие части улиц и проездов.</w:t>
      </w:r>
    </w:p>
    <w:p w:rsidR="00B46B4F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При уборке территории муниципального образования в ночное время с 23 часов до 7 часов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должны приниматься меры, предупреждающие шум.</w:t>
      </w:r>
    </w:p>
    <w:p w:rsidR="00B46B4F" w:rsidRDefault="00F576F5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Для россыпи использовать готовую песчано-соляную смесь с 10% содержанием технической соли (согласно приложению). Песок для составления смеси применяют природный и дробленый, получаемый путем дробления горных пород. Максимальная величина частиц не должна превышать 5 мм. Наиболее целесообразно применять песок, содержащий до 50-60 % зерен размером 2-3 мм. В песке не допускается содержание пылеватых, глинистых, илистых и других загрязняющих примесей более 3 %. Не допускается содержание в песке камней и щебня, так как крупные частицы могут травмировать людей, повредить проезжающие автомобили, распределительное оборудование.</w:t>
      </w:r>
    </w:p>
    <w:p w:rsidR="00B46B4F" w:rsidRDefault="00F576F5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 xml:space="preserve">Соль техническая является сыпучим кристаллическим продуктом, в котором не допускается присутствия посторонних примесей механического характера, кроме тех. что связаны непосредственно с происхождением этого минерала или способом его производства. Этот продукт должен обладать ярко выраженным соленым вкусом, без каких-либо посторонних привкусов. Соль техническая должна быть белого цвета, допускается также серый оттенок, а иногда - и желтоватый или даже розовый, поскольку это связано с происхождением сырья (минеральный </w:t>
      </w:r>
      <w:proofErr w:type="spellStart"/>
      <w:r w:rsidRPr="007E060F">
        <w:rPr>
          <w:sz w:val="24"/>
          <w:szCs w:val="24"/>
        </w:rPr>
        <w:t>галит</w:t>
      </w:r>
      <w:proofErr w:type="spellEnd"/>
      <w:r w:rsidRPr="007E060F">
        <w:rPr>
          <w:sz w:val="24"/>
          <w:szCs w:val="24"/>
        </w:rPr>
        <w:t>). В соли допускается даже наличие темноватых частиц, если они находятся в пределах установленного техническими условиями содержания оксида железа. Также возможен нерастворимый в воде остаток. Запах у соли технической отсутствует. В результате выполнения работ, использования механизмов и применения расходных материалов не должно быть нанесено вреда окружающей среде.</w:t>
      </w:r>
    </w:p>
    <w:p w:rsidR="00B46B4F" w:rsidRDefault="00F576F5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На один квадратный метр дорожного покрытия попадает в среднем 187,5 г смеси.</w:t>
      </w:r>
    </w:p>
    <w:p w:rsidR="00E4258D" w:rsidRPr="00B46B4F" w:rsidRDefault="00F576F5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Исходя из погодных условий необходимо выполнение всего комплекса работ (борьба с зимней скользкостью, предупреждение и ликвидация накатов и гололеда с учетом метеоданных и осуществления контроля состояния дорог) в соответствии с техническими характеристиками и с соблюдением требований по качеству выполнения работ. Выполнение работ обеспечить необходимыми машинами, оборудованием и материалами, имеющими сертификаты качества, соответствующие нормативам, стандартам, техническим регламентам и иным требованиям, установленным законодательством для данного вида работ.</w:t>
      </w:r>
    </w:p>
    <w:p w:rsidR="007E060F" w:rsidRDefault="007E060F" w:rsidP="00381772">
      <w:pPr>
        <w:pStyle w:val="20"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  <w:lang w:val="ru-RU"/>
        </w:rPr>
      </w:pPr>
      <w:bookmarkStart w:id="4" w:name="bookmark3"/>
    </w:p>
    <w:p w:rsidR="00E4258D" w:rsidRPr="007E060F" w:rsidRDefault="00F576F5" w:rsidP="00381772">
      <w:pPr>
        <w:pStyle w:val="20"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</w:rPr>
      </w:pPr>
      <w:r w:rsidRPr="007E060F">
        <w:rPr>
          <w:sz w:val="24"/>
          <w:szCs w:val="24"/>
        </w:rPr>
        <w:t>4. Требования к результатам работ (приемка работ)</w:t>
      </w:r>
      <w:bookmarkEnd w:id="4"/>
    </w:p>
    <w:p w:rsidR="00E4258D" w:rsidRPr="007E060F" w:rsidRDefault="00F576F5" w:rsidP="00381772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 xml:space="preserve">При завершении работ </w:t>
      </w:r>
      <w:r w:rsidR="004F46C2">
        <w:rPr>
          <w:sz w:val="24"/>
          <w:szCs w:val="24"/>
          <w:lang w:val="ru-RU"/>
        </w:rPr>
        <w:t>МУП «</w:t>
      </w:r>
      <w:proofErr w:type="spellStart"/>
      <w:r w:rsidR="004F46C2">
        <w:rPr>
          <w:sz w:val="24"/>
          <w:szCs w:val="24"/>
          <w:lang w:val="ru-RU"/>
        </w:rPr>
        <w:t>Коммунресурс</w:t>
      </w:r>
      <w:proofErr w:type="spellEnd"/>
      <w:r w:rsidR="004F46C2">
        <w:rPr>
          <w:sz w:val="24"/>
          <w:szCs w:val="24"/>
          <w:lang w:val="ru-RU"/>
        </w:rPr>
        <w:t>»</w:t>
      </w:r>
      <w:r w:rsidRPr="007E060F">
        <w:rPr>
          <w:sz w:val="24"/>
          <w:szCs w:val="24"/>
        </w:rPr>
        <w:t xml:space="preserve"> извещает </w:t>
      </w:r>
      <w:r w:rsidR="004F46C2">
        <w:rPr>
          <w:sz w:val="24"/>
          <w:szCs w:val="24"/>
          <w:lang w:val="ru-RU"/>
        </w:rPr>
        <w:t>Администрацию муниципального образования «</w:t>
      </w:r>
      <w:proofErr w:type="spellStart"/>
      <w:r w:rsidR="004F46C2">
        <w:rPr>
          <w:sz w:val="24"/>
          <w:szCs w:val="24"/>
          <w:lang w:val="ru-RU"/>
        </w:rPr>
        <w:t>Велижский</w:t>
      </w:r>
      <w:proofErr w:type="spellEnd"/>
      <w:r w:rsidR="004F46C2">
        <w:rPr>
          <w:sz w:val="24"/>
          <w:szCs w:val="24"/>
          <w:lang w:val="ru-RU"/>
        </w:rPr>
        <w:t xml:space="preserve"> район»</w:t>
      </w:r>
      <w:r w:rsidRPr="007E060F">
        <w:rPr>
          <w:sz w:val="24"/>
          <w:szCs w:val="24"/>
        </w:rPr>
        <w:t xml:space="preserve"> о готовности </w:t>
      </w:r>
      <w:r w:rsidR="004F46C2">
        <w:rPr>
          <w:sz w:val="24"/>
          <w:szCs w:val="24"/>
        </w:rPr>
        <w:t>выполненных</w:t>
      </w:r>
      <w:r w:rsidRPr="007E060F">
        <w:rPr>
          <w:sz w:val="24"/>
          <w:szCs w:val="24"/>
        </w:rPr>
        <w:t xml:space="preserve"> </w:t>
      </w:r>
      <w:r w:rsidR="004F46C2">
        <w:rPr>
          <w:sz w:val="24"/>
          <w:szCs w:val="24"/>
        </w:rPr>
        <w:t>работ</w:t>
      </w:r>
      <w:r w:rsidRPr="007E060F">
        <w:rPr>
          <w:sz w:val="24"/>
          <w:szCs w:val="24"/>
        </w:rPr>
        <w:t>.</w:t>
      </w:r>
    </w:p>
    <w:p w:rsidR="00E4258D" w:rsidRPr="007E060F" w:rsidRDefault="004F46C2" w:rsidP="00381772">
      <w:pPr>
        <w:pStyle w:val="1"/>
        <w:numPr>
          <w:ilvl w:val="2"/>
          <w:numId w:val="1"/>
        </w:numPr>
        <w:shd w:val="clear" w:color="auto" w:fill="auto"/>
        <w:tabs>
          <w:tab w:val="left" w:pos="0"/>
          <w:tab w:val="left" w:pos="400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Администрация муниципального образования «</w:t>
      </w:r>
      <w:proofErr w:type="spellStart"/>
      <w:r>
        <w:rPr>
          <w:sz w:val="24"/>
          <w:szCs w:val="24"/>
          <w:lang w:val="ru-RU"/>
        </w:rPr>
        <w:t>Велижский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район»</w:t>
      </w:r>
      <w:r w:rsidRPr="007E060F">
        <w:rPr>
          <w:sz w:val="24"/>
          <w:szCs w:val="24"/>
        </w:rPr>
        <w:t xml:space="preserve"> </w:t>
      </w:r>
      <w:r w:rsidR="00F576F5" w:rsidRPr="007E060F">
        <w:rPr>
          <w:sz w:val="24"/>
          <w:szCs w:val="24"/>
        </w:rPr>
        <w:t xml:space="preserve"> в</w:t>
      </w:r>
      <w:proofErr w:type="gramEnd"/>
      <w:r w:rsidR="00F576F5" w:rsidRPr="007E060F">
        <w:rPr>
          <w:sz w:val="24"/>
          <w:szCs w:val="24"/>
        </w:rPr>
        <w:t xml:space="preserve"> срок не позднее 3-х дней приступает к приемке выполненных работ и совместно с </w:t>
      </w:r>
      <w:r>
        <w:rPr>
          <w:sz w:val="24"/>
          <w:szCs w:val="24"/>
          <w:lang w:val="ru-RU"/>
        </w:rPr>
        <w:t>МУП «</w:t>
      </w:r>
      <w:proofErr w:type="spellStart"/>
      <w:r>
        <w:rPr>
          <w:sz w:val="24"/>
          <w:szCs w:val="24"/>
          <w:lang w:val="ru-RU"/>
        </w:rPr>
        <w:t>Комумнресурс</w:t>
      </w:r>
      <w:proofErr w:type="spellEnd"/>
      <w:r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 xml:space="preserve"> проверят объемы и</w:t>
      </w:r>
      <w:r w:rsidR="00F576F5" w:rsidRPr="007E060F">
        <w:rPr>
          <w:sz w:val="24"/>
          <w:szCs w:val="24"/>
        </w:rPr>
        <w:t xml:space="preserve"> качество выполненных работ.</w:t>
      </w:r>
    </w:p>
    <w:p w:rsidR="00E4258D" w:rsidRPr="004F46C2" w:rsidRDefault="00F576F5" w:rsidP="00381772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4F46C2">
        <w:rPr>
          <w:sz w:val="24"/>
          <w:szCs w:val="24"/>
        </w:rPr>
        <w:t xml:space="preserve">Сдача </w:t>
      </w:r>
      <w:r w:rsidR="004F46C2">
        <w:rPr>
          <w:sz w:val="24"/>
          <w:szCs w:val="24"/>
          <w:lang w:val="ru-RU"/>
        </w:rPr>
        <w:t>МУП «</w:t>
      </w:r>
      <w:proofErr w:type="spellStart"/>
      <w:r w:rsidR="004F46C2">
        <w:rPr>
          <w:sz w:val="24"/>
          <w:szCs w:val="24"/>
          <w:lang w:val="ru-RU"/>
        </w:rPr>
        <w:t>Коммунресурс</w:t>
      </w:r>
      <w:proofErr w:type="spellEnd"/>
      <w:r w:rsidR="004F46C2">
        <w:rPr>
          <w:sz w:val="24"/>
          <w:szCs w:val="24"/>
          <w:lang w:val="ru-RU"/>
        </w:rPr>
        <w:t>»</w:t>
      </w:r>
      <w:r w:rsidRPr="004F46C2">
        <w:rPr>
          <w:sz w:val="24"/>
          <w:szCs w:val="24"/>
        </w:rPr>
        <w:t xml:space="preserve"> результата работ и приемка его Заказчиком оформляется </w:t>
      </w:r>
      <w:r w:rsidR="004F46C2">
        <w:rPr>
          <w:sz w:val="24"/>
          <w:szCs w:val="24"/>
          <w:lang w:val="ru-RU"/>
        </w:rPr>
        <w:t xml:space="preserve">в соответствии с Порядком предоставления субсидий из бюджета муниципального образования </w:t>
      </w:r>
      <w:proofErr w:type="spellStart"/>
      <w:r w:rsidR="004F46C2">
        <w:rPr>
          <w:sz w:val="24"/>
          <w:szCs w:val="24"/>
          <w:lang w:val="ru-RU"/>
        </w:rPr>
        <w:t>Велижское</w:t>
      </w:r>
      <w:proofErr w:type="spellEnd"/>
      <w:r w:rsidR="004F46C2">
        <w:rPr>
          <w:sz w:val="24"/>
          <w:szCs w:val="24"/>
          <w:lang w:val="ru-RU"/>
        </w:rPr>
        <w:t xml:space="preserve"> городское поселение на финансирование расходов, связанных с покрытием затрат на содержание автомобильных дорог местного значения и Порядком предоставления субсидий из бюджета муниципального образования </w:t>
      </w:r>
      <w:proofErr w:type="spellStart"/>
      <w:r w:rsidR="004F46C2">
        <w:rPr>
          <w:sz w:val="24"/>
          <w:szCs w:val="24"/>
          <w:lang w:val="ru-RU"/>
        </w:rPr>
        <w:t>Велижское</w:t>
      </w:r>
      <w:proofErr w:type="spellEnd"/>
      <w:r w:rsidR="004F46C2">
        <w:rPr>
          <w:sz w:val="24"/>
          <w:szCs w:val="24"/>
          <w:lang w:val="ru-RU"/>
        </w:rPr>
        <w:t xml:space="preserve"> городское поселение на реализацию муниципальной программы «Создание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4F46C2">
        <w:rPr>
          <w:sz w:val="24"/>
          <w:szCs w:val="24"/>
          <w:lang w:val="ru-RU"/>
        </w:rPr>
        <w:t>Велижское</w:t>
      </w:r>
      <w:proofErr w:type="spellEnd"/>
      <w:r w:rsidR="004F46C2">
        <w:rPr>
          <w:sz w:val="24"/>
          <w:szCs w:val="24"/>
          <w:lang w:val="ru-RU"/>
        </w:rPr>
        <w:t xml:space="preserve"> городское поселение..</w:t>
      </w:r>
    </w:p>
    <w:p w:rsidR="00E4258D" w:rsidRPr="007E060F" w:rsidRDefault="00F576F5" w:rsidP="00381772">
      <w:pPr>
        <w:pStyle w:val="1"/>
        <w:numPr>
          <w:ilvl w:val="2"/>
          <w:numId w:val="1"/>
        </w:numPr>
        <w:shd w:val="clear" w:color="auto" w:fill="auto"/>
        <w:tabs>
          <w:tab w:val="left" w:pos="0"/>
          <w:tab w:val="left" w:pos="405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>При обнаружении в ходе приемки выполненных работ недостатков в выполненной работе, сторонами составляется акт, в котором фиксируется перечень дефектов и сроки их устранения Подрядчиком. Подрядчик обязан устранить все обнаруженные недостатки своими силами и за свой счет в сроки, указанные в акте, обеспечив при этом сохранность объекта или его части, в которой производится устранение недостатков.</w:t>
      </w:r>
    </w:p>
    <w:p w:rsidR="00E4258D" w:rsidRPr="00BA49A4" w:rsidRDefault="00F576F5" w:rsidP="00381772">
      <w:pPr>
        <w:pStyle w:val="30"/>
        <w:numPr>
          <w:ilvl w:val="2"/>
          <w:numId w:val="1"/>
        </w:numPr>
        <w:shd w:val="clear" w:color="auto" w:fill="auto"/>
        <w:tabs>
          <w:tab w:val="left" w:pos="0"/>
        </w:tabs>
        <w:spacing w:line="276" w:lineRule="auto"/>
        <w:ind w:left="-938" w:right="511" w:firstLine="654"/>
        <w:rPr>
          <w:sz w:val="24"/>
          <w:szCs w:val="24"/>
        </w:rPr>
      </w:pPr>
      <w:r w:rsidRPr="007E060F">
        <w:rPr>
          <w:sz w:val="24"/>
          <w:szCs w:val="24"/>
        </w:rPr>
        <w:t>Срок выполнения работ</w:t>
      </w:r>
      <w:r w:rsidR="00CB2B86">
        <w:rPr>
          <w:sz w:val="24"/>
          <w:szCs w:val="24"/>
          <w:lang w:val="ru-RU"/>
        </w:rPr>
        <w:t>:</w:t>
      </w:r>
      <w:r w:rsidR="0061152F">
        <w:rPr>
          <w:sz w:val="24"/>
          <w:szCs w:val="24"/>
          <w:lang w:val="ru-RU"/>
        </w:rPr>
        <w:t xml:space="preserve"> </w:t>
      </w:r>
      <w:r w:rsidR="00597DFB">
        <w:rPr>
          <w:sz w:val="24"/>
          <w:szCs w:val="24"/>
          <w:lang w:val="ru-RU"/>
        </w:rPr>
        <w:t>0</w:t>
      </w:r>
      <w:r w:rsidR="0061152F">
        <w:rPr>
          <w:sz w:val="24"/>
          <w:szCs w:val="24"/>
          <w:lang w:val="ru-RU"/>
        </w:rPr>
        <w:t>1</w:t>
      </w:r>
      <w:r w:rsidR="00CB2B86">
        <w:rPr>
          <w:sz w:val="24"/>
          <w:szCs w:val="24"/>
          <w:lang w:val="ru-RU"/>
        </w:rPr>
        <w:t xml:space="preserve"> </w:t>
      </w:r>
      <w:r w:rsidR="0061152F">
        <w:rPr>
          <w:sz w:val="24"/>
          <w:szCs w:val="24"/>
          <w:lang w:val="ru-RU"/>
        </w:rPr>
        <w:t>января</w:t>
      </w:r>
      <w:r w:rsidR="00BA49A4">
        <w:rPr>
          <w:sz w:val="24"/>
          <w:szCs w:val="24"/>
          <w:lang w:val="ru-RU"/>
        </w:rPr>
        <w:t xml:space="preserve"> – </w:t>
      </w:r>
      <w:r w:rsidR="00C2730F">
        <w:rPr>
          <w:sz w:val="24"/>
          <w:szCs w:val="24"/>
          <w:lang w:val="ru-RU"/>
        </w:rPr>
        <w:t>31 декабря</w:t>
      </w:r>
      <w:r w:rsidR="00BA49A4">
        <w:rPr>
          <w:sz w:val="24"/>
          <w:szCs w:val="24"/>
          <w:lang w:val="ru-RU"/>
        </w:rPr>
        <w:t xml:space="preserve"> </w:t>
      </w:r>
      <w:r w:rsidR="00B46B4F" w:rsidRPr="00CB2B86">
        <w:rPr>
          <w:sz w:val="24"/>
          <w:szCs w:val="24"/>
        </w:rPr>
        <w:t>20</w:t>
      </w:r>
      <w:r w:rsidR="00B46B4F" w:rsidRPr="00CB2B86">
        <w:rPr>
          <w:sz w:val="24"/>
          <w:szCs w:val="24"/>
          <w:lang w:val="ru-RU"/>
        </w:rPr>
        <w:t>2</w:t>
      </w:r>
      <w:r w:rsidR="00AB47D1">
        <w:rPr>
          <w:sz w:val="24"/>
          <w:szCs w:val="24"/>
          <w:lang w:val="ru-RU"/>
        </w:rPr>
        <w:t>3</w:t>
      </w:r>
      <w:r w:rsidR="00B46B4F" w:rsidRPr="00CB2B86">
        <w:rPr>
          <w:sz w:val="24"/>
          <w:szCs w:val="24"/>
          <w:lang w:val="ru-RU"/>
        </w:rPr>
        <w:t xml:space="preserve"> г.</w:t>
      </w:r>
    </w:p>
    <w:p w:rsidR="00BA49A4" w:rsidRDefault="00BA49A4" w:rsidP="00BA49A4">
      <w:pPr>
        <w:pStyle w:val="30"/>
        <w:shd w:val="clear" w:color="auto" w:fill="auto"/>
        <w:tabs>
          <w:tab w:val="left" w:pos="0"/>
        </w:tabs>
        <w:spacing w:line="276" w:lineRule="auto"/>
        <w:ind w:left="-284" w:right="511" w:firstLine="0"/>
        <w:rPr>
          <w:sz w:val="24"/>
          <w:szCs w:val="24"/>
          <w:lang w:val="ru-RU"/>
        </w:rPr>
      </w:pPr>
    </w:p>
    <w:p w:rsidR="00BA49A4" w:rsidRDefault="00BA49A4" w:rsidP="00BA49A4">
      <w:pPr>
        <w:pStyle w:val="30"/>
        <w:shd w:val="clear" w:color="auto" w:fill="auto"/>
        <w:tabs>
          <w:tab w:val="left" w:pos="0"/>
        </w:tabs>
        <w:spacing w:line="276" w:lineRule="auto"/>
        <w:ind w:left="-284" w:right="511" w:firstLine="0"/>
        <w:rPr>
          <w:sz w:val="24"/>
          <w:szCs w:val="24"/>
          <w:lang w:val="ru-RU"/>
        </w:rPr>
      </w:pPr>
    </w:p>
    <w:p w:rsidR="00BA49A4" w:rsidRPr="007E060F" w:rsidRDefault="00BA49A4" w:rsidP="00BA49A4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</w:rPr>
      </w:pPr>
      <w:bookmarkStart w:id="5" w:name="bookmark5"/>
      <w:r>
        <w:rPr>
          <w:sz w:val="24"/>
          <w:szCs w:val="24"/>
          <w:lang w:val="ru-RU"/>
        </w:rPr>
        <w:t>5</w:t>
      </w:r>
      <w:r w:rsidRPr="007E060F">
        <w:rPr>
          <w:sz w:val="24"/>
          <w:szCs w:val="24"/>
        </w:rPr>
        <w:t>.Требования предоставления гарантии качества работ</w:t>
      </w:r>
      <w:bookmarkEnd w:id="5"/>
    </w:p>
    <w:p w:rsidR="00BA49A4" w:rsidRDefault="00BA49A4" w:rsidP="00BA49A4">
      <w:pPr>
        <w:pStyle w:val="1"/>
        <w:shd w:val="clear" w:color="auto" w:fill="auto"/>
        <w:spacing w:after="0" w:line="276" w:lineRule="auto"/>
        <w:ind w:left="-938" w:right="511" w:firstLine="654"/>
        <w:jc w:val="left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Гарантийные обязательства распространяются на весь период выполнения работ.</w:t>
      </w:r>
    </w:p>
    <w:p w:rsidR="00BA49A4" w:rsidRPr="00BA49A4" w:rsidRDefault="00BA49A4" w:rsidP="00BA49A4">
      <w:pPr>
        <w:pStyle w:val="30"/>
        <w:shd w:val="clear" w:color="auto" w:fill="auto"/>
        <w:tabs>
          <w:tab w:val="left" w:pos="0"/>
        </w:tabs>
        <w:spacing w:line="276" w:lineRule="auto"/>
        <w:ind w:left="-284" w:right="511" w:firstLine="0"/>
        <w:rPr>
          <w:sz w:val="24"/>
          <w:szCs w:val="24"/>
          <w:lang w:val="ru-RU"/>
        </w:rPr>
      </w:pPr>
    </w:p>
    <w:p w:rsidR="00B46B4F" w:rsidRDefault="00B46B4F" w:rsidP="00381772">
      <w:pPr>
        <w:pStyle w:val="20"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  <w:lang w:val="ru-RU"/>
        </w:rPr>
      </w:pPr>
      <w:bookmarkStart w:id="6" w:name="bookmark4"/>
    </w:p>
    <w:bookmarkEnd w:id="6"/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077F82" w:rsidRDefault="00077F82" w:rsidP="00077F82">
      <w:pPr>
        <w:ind w:left="-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отдела жилищно-коммунального</w:t>
      </w:r>
    </w:p>
    <w:p w:rsidR="00077F82" w:rsidRDefault="00077F82" w:rsidP="00077F82">
      <w:pPr>
        <w:ind w:left="-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городского хозяйства</w:t>
      </w:r>
    </w:p>
    <w:p w:rsidR="00077F82" w:rsidRDefault="00077F82" w:rsidP="00077F82">
      <w:pPr>
        <w:ind w:left="-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Администрации муниципального образования</w:t>
      </w:r>
    </w:p>
    <w:p w:rsidR="007E060F" w:rsidRDefault="00077F82" w:rsidP="00077F82">
      <w:pPr>
        <w:ind w:left="-851"/>
        <w:rPr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proofErr w:type="spellStart"/>
      <w:r>
        <w:rPr>
          <w:rFonts w:ascii="Times New Roman" w:hAnsi="Times New Roman" w:cs="Times New Roman"/>
          <w:lang w:val="ru-RU"/>
        </w:rPr>
        <w:t>Велижский</w:t>
      </w:r>
      <w:proofErr w:type="spellEnd"/>
      <w:r>
        <w:rPr>
          <w:rFonts w:ascii="Times New Roman" w:hAnsi="Times New Roman" w:cs="Times New Roman"/>
          <w:lang w:val="ru-RU"/>
        </w:rPr>
        <w:t xml:space="preserve"> район»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И.М. Юрков</w:t>
      </w: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595F73" w:rsidRDefault="00595F73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</w:rPr>
        <w:sectPr w:rsidR="00595F73" w:rsidSect="00C2730F">
          <w:footerReference w:type="default" r:id="rId8"/>
          <w:type w:val="continuous"/>
          <w:pgSz w:w="11905" w:h="16837"/>
          <w:pgMar w:top="965" w:right="95" w:bottom="965" w:left="2085" w:header="0" w:footer="3" w:gutter="0"/>
          <w:cols w:space="720"/>
          <w:noEndnote/>
          <w:titlePg/>
          <w:docGrid w:linePitch="360"/>
        </w:sectPr>
      </w:pPr>
    </w:p>
    <w:p w:rsidR="007E060F" w:rsidRDefault="007E060F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Приложение № </w:t>
      </w:r>
      <w:r w:rsidR="002D39F0">
        <w:rPr>
          <w:sz w:val="24"/>
          <w:szCs w:val="24"/>
          <w:lang w:val="ru-RU"/>
        </w:rPr>
        <w:t>1</w:t>
      </w:r>
    </w:p>
    <w:p w:rsidR="007E060F" w:rsidRDefault="00CB2B86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муниципальному заданию</w:t>
      </w:r>
    </w:p>
    <w:p w:rsidR="0061152F" w:rsidRDefault="0061152F" w:rsidP="0061152F">
      <w:pPr>
        <w:pStyle w:val="1"/>
        <w:spacing w:after="0" w:line="276" w:lineRule="auto"/>
        <w:ind w:left="-936" w:right="28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содержанию автомобильных дорог</w:t>
      </w:r>
    </w:p>
    <w:p w:rsidR="0061152F" w:rsidRPr="0061152F" w:rsidRDefault="0061152F" w:rsidP="0061152F">
      <w:pPr>
        <w:pStyle w:val="1"/>
        <w:spacing w:after="0" w:line="276" w:lineRule="auto"/>
        <w:ind w:left="-936" w:right="28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 xml:space="preserve">местного значения и благоустройству </w:t>
      </w:r>
    </w:p>
    <w:p w:rsidR="0061152F" w:rsidRDefault="0061152F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 xml:space="preserve">территории муниципального образования </w:t>
      </w:r>
    </w:p>
    <w:p w:rsidR="0061152F" w:rsidRDefault="0061152F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proofErr w:type="spellStart"/>
      <w:r w:rsidRPr="0061152F">
        <w:rPr>
          <w:sz w:val="24"/>
          <w:szCs w:val="24"/>
          <w:lang w:val="ru-RU"/>
        </w:rPr>
        <w:t>Велижское</w:t>
      </w:r>
      <w:proofErr w:type="spellEnd"/>
      <w:r w:rsidRPr="0061152F">
        <w:rPr>
          <w:sz w:val="24"/>
          <w:szCs w:val="24"/>
          <w:lang w:val="ru-RU"/>
        </w:rPr>
        <w:t xml:space="preserve"> городское поселение на 202</w:t>
      </w:r>
      <w:r w:rsidR="00C2730F">
        <w:rPr>
          <w:sz w:val="24"/>
          <w:szCs w:val="24"/>
          <w:lang w:val="ru-RU"/>
        </w:rPr>
        <w:t>2</w:t>
      </w:r>
      <w:r w:rsidRPr="0061152F">
        <w:rPr>
          <w:sz w:val="24"/>
          <w:szCs w:val="24"/>
          <w:lang w:val="ru-RU"/>
        </w:rPr>
        <w:t xml:space="preserve"> год</w:t>
      </w:r>
    </w:p>
    <w:p w:rsidR="00CB2B86" w:rsidRDefault="00CB2B86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CB2B86" w:rsidRDefault="00CB2B86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CB2B86" w:rsidRDefault="00CB2B86" w:rsidP="00595F73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  <w:r w:rsidRPr="00CB2B86">
        <w:rPr>
          <w:b/>
          <w:sz w:val="24"/>
          <w:szCs w:val="24"/>
          <w:lang w:val="ru-RU"/>
        </w:rPr>
        <w:t xml:space="preserve">Перечень автомобильных дорог </w:t>
      </w:r>
      <w:r>
        <w:rPr>
          <w:b/>
          <w:sz w:val="24"/>
          <w:szCs w:val="24"/>
          <w:lang w:val="ru-RU"/>
        </w:rPr>
        <w:t>местного значения</w:t>
      </w:r>
    </w:p>
    <w:p w:rsidR="00CB2B86" w:rsidRDefault="00CB2B86" w:rsidP="00595F73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муниципального образования </w:t>
      </w:r>
      <w:proofErr w:type="spellStart"/>
      <w:r w:rsidR="00595F73">
        <w:rPr>
          <w:b/>
          <w:sz w:val="24"/>
          <w:szCs w:val="24"/>
          <w:lang w:val="ru-RU"/>
        </w:rPr>
        <w:t>Велижское</w:t>
      </w:r>
      <w:proofErr w:type="spellEnd"/>
      <w:r w:rsidR="00595F73">
        <w:rPr>
          <w:b/>
          <w:sz w:val="24"/>
          <w:szCs w:val="24"/>
          <w:lang w:val="ru-RU"/>
        </w:rPr>
        <w:t xml:space="preserve"> городское поселение</w:t>
      </w:r>
    </w:p>
    <w:p w:rsidR="00595F73" w:rsidRDefault="00595F73" w:rsidP="00595F73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подлежащих обслуживанию</w:t>
      </w:r>
      <w:r w:rsidR="002D39F0">
        <w:rPr>
          <w:b/>
          <w:sz w:val="24"/>
          <w:szCs w:val="24"/>
          <w:lang w:val="ru-RU"/>
        </w:rPr>
        <w:t xml:space="preserve"> МУП «</w:t>
      </w:r>
      <w:proofErr w:type="spellStart"/>
      <w:r w:rsidR="002D39F0">
        <w:rPr>
          <w:b/>
          <w:sz w:val="24"/>
          <w:szCs w:val="24"/>
          <w:lang w:val="ru-RU"/>
        </w:rPr>
        <w:t>Коммун</w:t>
      </w:r>
      <w:r w:rsidR="00C2730F">
        <w:rPr>
          <w:b/>
          <w:sz w:val="24"/>
          <w:szCs w:val="24"/>
          <w:lang w:val="ru-RU"/>
        </w:rPr>
        <w:t>ресурс</w:t>
      </w:r>
      <w:proofErr w:type="spellEnd"/>
      <w:r w:rsidR="00C2730F">
        <w:rPr>
          <w:b/>
          <w:sz w:val="24"/>
          <w:szCs w:val="24"/>
          <w:lang w:val="ru-RU"/>
        </w:rPr>
        <w:t>» в рамках задания на 202</w:t>
      </w:r>
      <w:r w:rsidR="00AB47D1">
        <w:rPr>
          <w:b/>
          <w:sz w:val="24"/>
          <w:szCs w:val="24"/>
          <w:lang w:val="ru-RU"/>
        </w:rPr>
        <w:t>3</w:t>
      </w:r>
      <w:r w:rsidR="002D39F0">
        <w:rPr>
          <w:b/>
          <w:sz w:val="24"/>
          <w:szCs w:val="24"/>
          <w:lang w:val="ru-RU"/>
        </w:rPr>
        <w:t xml:space="preserve"> г.</w:t>
      </w:r>
    </w:p>
    <w:p w:rsidR="00595F73" w:rsidRDefault="00595F73" w:rsidP="00595F73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4111"/>
        <w:gridCol w:w="80"/>
        <w:gridCol w:w="3637"/>
        <w:gridCol w:w="1784"/>
      </w:tblGrid>
      <w:tr w:rsidR="00270409" w:rsidRPr="00306FA3" w:rsidTr="00270409">
        <w:trPr>
          <w:trHeight w:val="560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дороги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Протяженность (км)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Начало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Конец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Исполнение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vMerge w:val="restart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Кузнецова</w:t>
            </w:r>
          </w:p>
        </w:tc>
        <w:tc>
          <w:tcPr>
            <w:tcW w:w="2126" w:type="dxa"/>
            <w:vMerge w:val="restart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1,08</w:t>
            </w:r>
          </w:p>
        </w:tc>
        <w:tc>
          <w:tcPr>
            <w:tcW w:w="4191" w:type="dxa"/>
            <w:gridSpan w:val="2"/>
            <w:vMerge w:val="restart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д.4 (Пересечение с ул. Яна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Томпа</w:t>
            </w:r>
            <w:proofErr w:type="spellEnd"/>
            <w:r w:rsidRPr="00306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Энгельса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vMerge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+ ПГ Кузнецова, 6</w:t>
            </w:r>
          </w:p>
        </w:tc>
        <w:tc>
          <w:tcPr>
            <w:tcW w:w="2126" w:type="dxa"/>
            <w:vMerge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1" w:type="dxa"/>
            <w:gridSpan w:val="2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30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Энгельса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0,263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Кузнецова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Володарского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270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Володарского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0,259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В районе памятника 30 лет Победы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В районе памятника 30 лет Победы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Энгельса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1,09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Володарского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164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+ ПГ Энгельса, 164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пер. Безымянный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28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д.32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435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Советская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0,609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пер. Безымянный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д.104 (Граница населенного пункта г. Велиж)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vMerge w:val="restart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Еременко</w:t>
            </w:r>
          </w:p>
        </w:tc>
        <w:tc>
          <w:tcPr>
            <w:tcW w:w="2126" w:type="dxa"/>
            <w:vMerge w:val="restart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0,996</w:t>
            </w:r>
          </w:p>
        </w:tc>
        <w:tc>
          <w:tcPr>
            <w:tcW w:w="4191" w:type="dxa"/>
            <w:gridSpan w:val="2"/>
            <w:vMerge w:val="restart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 (Пересечение с ул. Советская)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Примыкание с ул. Двинская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vMerge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+ ПГ Еременко 23/10</w:t>
            </w:r>
          </w:p>
        </w:tc>
        <w:tc>
          <w:tcPr>
            <w:tcW w:w="2126" w:type="dxa"/>
            <w:vMerge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1" w:type="dxa"/>
            <w:gridSpan w:val="2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vMerge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+ ПГ Еременко, 17/67</w:t>
            </w:r>
          </w:p>
        </w:tc>
        <w:tc>
          <w:tcPr>
            <w:tcW w:w="2126" w:type="dxa"/>
            <w:vMerge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1" w:type="dxa"/>
            <w:gridSpan w:val="2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600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Казанская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0,445+0,3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 (Пересечение с ул. Еременко)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д.14 </w:t>
            </w:r>
          </w:p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6FA3">
              <w:rPr>
                <w:rFonts w:ascii="Times New Roman" w:eastAsia="Times New Roman" w:hAnsi="Times New Roman" w:cs="Times New Roman"/>
                <w:b/>
                <w:color w:val="FF0000"/>
              </w:rPr>
              <w:t>Детский сад № 2,  Дом ребенка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 (50%) Грунт (50%)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пл. Судоверфи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 (Пересечение с ул. Сакко и Ванцетти)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д.8 (Пересечение с ул. Казанская)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>2,59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675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Коммунальная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0,96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Еременко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До д. 81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 (50%) Грунт (50%)</w:t>
            </w:r>
          </w:p>
        </w:tc>
      </w:tr>
      <w:tr w:rsidR="00270409" w:rsidRPr="00306FA3" w:rsidTr="00270409">
        <w:trPr>
          <w:trHeight w:val="315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пл.  Свободы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0,611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Еременко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д. 21 (пересечение с </w:t>
            </w:r>
          </w:p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Энергетиков)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624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+ ПГ пл. Свободы (около стадиона)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0,86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пер. Безымянный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32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д.28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60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Энгельса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1,09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164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Володарского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Володарского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0,174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Энгельса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Кропоткина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413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Пл. Дзержинского (в один след вокруг сквера)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0,373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vMerge w:val="restart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Советская</w:t>
            </w:r>
          </w:p>
        </w:tc>
        <w:tc>
          <w:tcPr>
            <w:tcW w:w="2126" w:type="dxa"/>
            <w:vMerge w:val="restart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2,187</w:t>
            </w:r>
          </w:p>
        </w:tc>
        <w:tc>
          <w:tcPr>
            <w:tcW w:w="4191" w:type="dxa"/>
            <w:gridSpan w:val="2"/>
            <w:vMerge w:val="restart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д.3 (Пересечение с ул. Розы Люксембург)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До д. 1 пл. Свободы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vMerge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+ подъезд к ВНБ пл.</w:t>
            </w:r>
          </w:p>
        </w:tc>
        <w:tc>
          <w:tcPr>
            <w:tcW w:w="2126" w:type="dxa"/>
            <w:vMerge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1" w:type="dxa"/>
            <w:gridSpan w:val="2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vMerge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Дзержинского, д. 2</w:t>
            </w:r>
          </w:p>
        </w:tc>
        <w:tc>
          <w:tcPr>
            <w:tcW w:w="2126" w:type="dxa"/>
            <w:vMerge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1" w:type="dxa"/>
            <w:gridSpan w:val="2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vMerge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+ ПГ Советская,29</w:t>
            </w:r>
          </w:p>
        </w:tc>
        <w:tc>
          <w:tcPr>
            <w:tcW w:w="2126" w:type="dxa"/>
            <w:vMerge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1" w:type="dxa"/>
            <w:gridSpan w:val="2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Пл. Свободы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0,32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Еременко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75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пер. Красных зорь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0,147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1 (Пересечение с ул. Советская)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4 (Пересечение с ул. Кропоткина)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420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Советская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2,187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1 пл. Свободы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До пересечения с ул. Менжинского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5"/>
        </w:trPr>
        <w:tc>
          <w:tcPr>
            <w:tcW w:w="675" w:type="dxa"/>
            <w:vMerge w:val="restart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Менжинского</w:t>
            </w:r>
          </w:p>
        </w:tc>
        <w:tc>
          <w:tcPr>
            <w:tcW w:w="2126" w:type="dxa"/>
            <w:vMerge w:val="restart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4191" w:type="dxa"/>
            <w:gridSpan w:val="2"/>
            <w:vMerge w:val="restart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</w:t>
            </w:r>
          </w:p>
        </w:tc>
        <w:tc>
          <w:tcPr>
            <w:tcW w:w="3637" w:type="dxa"/>
            <w:vMerge w:val="restart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до пересечения с</w:t>
            </w:r>
          </w:p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 ул. Энгельса (д. 121/20)</w:t>
            </w:r>
          </w:p>
        </w:tc>
        <w:tc>
          <w:tcPr>
            <w:tcW w:w="1784" w:type="dxa"/>
            <w:vMerge w:val="restart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206"/>
        </w:trPr>
        <w:tc>
          <w:tcPr>
            <w:tcW w:w="675" w:type="dxa"/>
            <w:vMerge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+ ПГ Менжинского, 15</w:t>
            </w:r>
          </w:p>
        </w:tc>
        <w:tc>
          <w:tcPr>
            <w:tcW w:w="2126" w:type="dxa"/>
            <w:vMerge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1" w:type="dxa"/>
            <w:gridSpan w:val="2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450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Кропоткина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1,05</w:t>
            </w:r>
          </w:p>
        </w:tc>
        <w:tc>
          <w:tcPr>
            <w:tcW w:w="4191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68</w:t>
            </w:r>
          </w:p>
        </w:tc>
        <w:tc>
          <w:tcPr>
            <w:tcW w:w="3637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д.2 (Пересечение с </w:t>
            </w:r>
          </w:p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Комсомольская)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Асфальт(70%) Грунт (50%)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Новицкого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32/5 (пересечение ул. Окопная)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Парковая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0,132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Пересечения с ул. Новицкого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Пересечения с ул. Спартаковская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Спартаковская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 (Пересечение с ул. Спартаковская)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33 (пересечение с ул. Окопная)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00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Свердлова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4 ( пересечение с Окопная)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д.86 (до пересечения с </w:t>
            </w:r>
          </w:p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Ивановская)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vMerge w:val="restart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Ивановская</w:t>
            </w:r>
          </w:p>
        </w:tc>
        <w:tc>
          <w:tcPr>
            <w:tcW w:w="2126" w:type="dxa"/>
            <w:vMerge w:val="restart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1,341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</w:t>
            </w:r>
          </w:p>
        </w:tc>
        <w:tc>
          <w:tcPr>
            <w:tcW w:w="3717" w:type="dxa"/>
            <w:gridSpan w:val="2"/>
            <w:vMerge w:val="restart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48</w:t>
            </w:r>
          </w:p>
        </w:tc>
        <w:tc>
          <w:tcPr>
            <w:tcW w:w="1784" w:type="dxa"/>
            <w:vMerge w:val="restart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vMerge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+ ПГ Ивановская, 27</w:t>
            </w:r>
          </w:p>
        </w:tc>
        <w:tc>
          <w:tcPr>
            <w:tcW w:w="2126" w:type="dxa"/>
            <w:vMerge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148"/>
        </w:trPr>
        <w:tc>
          <w:tcPr>
            <w:tcW w:w="675" w:type="dxa"/>
            <w:vMerge w:val="restart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Ленинградская</w:t>
            </w:r>
          </w:p>
        </w:tc>
        <w:tc>
          <w:tcPr>
            <w:tcW w:w="2126" w:type="dxa"/>
            <w:vMerge w:val="restart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155</w:t>
            </w:r>
          </w:p>
        </w:tc>
        <w:tc>
          <w:tcPr>
            <w:tcW w:w="3717" w:type="dxa"/>
            <w:gridSpan w:val="2"/>
            <w:vMerge w:val="restart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 (пересечение ул. Ленина)</w:t>
            </w:r>
          </w:p>
        </w:tc>
        <w:tc>
          <w:tcPr>
            <w:tcW w:w="1784" w:type="dxa"/>
            <w:vMerge w:val="restart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38"/>
        </w:trPr>
        <w:tc>
          <w:tcPr>
            <w:tcW w:w="675" w:type="dxa"/>
            <w:vMerge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+ ПГ Ленинградская, 93В</w:t>
            </w:r>
          </w:p>
        </w:tc>
        <w:tc>
          <w:tcPr>
            <w:tcW w:w="2126" w:type="dxa"/>
            <w:vMerge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vMerge w:val="restart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Недоговорова</w:t>
            </w:r>
            <w:proofErr w:type="spellEnd"/>
          </w:p>
        </w:tc>
        <w:tc>
          <w:tcPr>
            <w:tcW w:w="2126" w:type="dxa"/>
            <w:vMerge w:val="restart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28 (до пересечения с ул. Ленина)д.2</w:t>
            </w:r>
          </w:p>
        </w:tc>
        <w:tc>
          <w:tcPr>
            <w:tcW w:w="3717" w:type="dxa"/>
            <w:gridSpan w:val="2"/>
            <w:vMerge w:val="restart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(пересечение с ул. Л. Шмидта)</w:t>
            </w:r>
          </w:p>
        </w:tc>
        <w:tc>
          <w:tcPr>
            <w:tcW w:w="1784" w:type="dxa"/>
            <w:vMerge w:val="restart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60"/>
        </w:trPr>
        <w:tc>
          <w:tcPr>
            <w:tcW w:w="675" w:type="dxa"/>
            <w:vMerge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+ ПГ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Недоговорова</w:t>
            </w:r>
            <w:proofErr w:type="spellEnd"/>
            <w:r w:rsidRPr="00306FA3">
              <w:rPr>
                <w:rFonts w:ascii="Times New Roman" w:eastAsia="Times New Roman" w:hAnsi="Times New Roman" w:cs="Times New Roman"/>
              </w:rPr>
              <w:t>, 15</w:t>
            </w:r>
          </w:p>
        </w:tc>
        <w:tc>
          <w:tcPr>
            <w:tcW w:w="2126" w:type="dxa"/>
            <w:vMerge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549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Красинец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0,323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От. Пер. Красноармейский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До моста через ручей Черный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 (80%) Грунт (20%)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пер. Мельничный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д.1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д.7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05"/>
        </w:trPr>
        <w:tc>
          <w:tcPr>
            <w:tcW w:w="675" w:type="dxa"/>
            <w:vMerge w:val="restart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Куриленко</w:t>
            </w:r>
          </w:p>
        </w:tc>
        <w:tc>
          <w:tcPr>
            <w:tcW w:w="2126" w:type="dxa"/>
            <w:vMerge w:val="restart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д.2 (пересечение с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Невельское</w:t>
            </w:r>
            <w:proofErr w:type="spellEnd"/>
            <w:r w:rsidRPr="00306FA3">
              <w:rPr>
                <w:rFonts w:ascii="Times New Roman" w:eastAsia="Times New Roman" w:hAnsi="Times New Roman" w:cs="Times New Roman"/>
              </w:rPr>
              <w:t xml:space="preserve"> шоссе)</w:t>
            </w:r>
          </w:p>
        </w:tc>
        <w:tc>
          <w:tcPr>
            <w:tcW w:w="3717" w:type="dxa"/>
            <w:gridSpan w:val="2"/>
            <w:vMerge w:val="restart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д.88 и далее</w:t>
            </w:r>
          </w:p>
        </w:tc>
        <w:tc>
          <w:tcPr>
            <w:tcW w:w="1784" w:type="dxa"/>
            <w:vMerge w:val="restart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 (70%) Грунт (30%)</w:t>
            </w:r>
          </w:p>
        </w:tc>
      </w:tr>
      <w:tr w:rsidR="00270409" w:rsidRPr="00306FA3" w:rsidTr="00270409">
        <w:trPr>
          <w:trHeight w:val="70"/>
        </w:trPr>
        <w:tc>
          <w:tcPr>
            <w:tcW w:w="675" w:type="dxa"/>
            <w:vMerge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+ВНБ Куриленко, д. 28</w:t>
            </w:r>
          </w:p>
        </w:tc>
        <w:tc>
          <w:tcPr>
            <w:tcW w:w="2126" w:type="dxa"/>
            <w:vMerge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90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Ленина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д.2 (пересечение с ул.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Недоговорова</w:t>
            </w:r>
            <w:proofErr w:type="spellEnd"/>
            <w:r w:rsidRPr="00306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д.115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 (50%)</w:t>
            </w:r>
          </w:p>
        </w:tc>
      </w:tr>
      <w:tr w:rsidR="00270409" w:rsidRPr="00306FA3" w:rsidTr="00270409">
        <w:trPr>
          <w:trHeight w:val="424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Ул. Энгельса    </w:t>
            </w:r>
          </w:p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+ ПГ д. 75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0,848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Пересечение с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Р.Люксембург</w:t>
            </w:r>
            <w:proofErr w:type="spellEnd"/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Бембеля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0,209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9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441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Р. Люксембург +ПГ Р.Люксембург,43,85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1,855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Кропоткина д.8/14А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д. 130 (Пересечение с </w:t>
            </w:r>
          </w:p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пер. Володарского)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188"/>
        </w:trPr>
        <w:tc>
          <w:tcPr>
            <w:tcW w:w="675" w:type="dxa"/>
            <w:vMerge w:val="restart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Володарского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0,121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от пл. Дзержинского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пересечение с ул. Яна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Томпа</w:t>
            </w:r>
            <w:proofErr w:type="spellEnd"/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164"/>
        </w:trPr>
        <w:tc>
          <w:tcPr>
            <w:tcW w:w="675" w:type="dxa"/>
            <w:vMerge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ул. Яна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Томпа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0,653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д.25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д.10 (пер. Судейский)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пер. Володарского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0,266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Володарского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10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Смоленская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1,228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5 (Пересечение с пер. Володарского)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95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624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Воинов - интернационалистов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Смоленская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до пер. Володарского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ул.1-я Садовая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0,441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4А (Пересечение с ул. Розы Люксембург)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Смоленская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Горохова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0,668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Пересечение с ул.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Р.Люксембург</w:t>
            </w:r>
            <w:proofErr w:type="spellEnd"/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40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пер. Горохова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8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Менжинского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0,54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Горохова (д. 35)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Энгельса д. 114/22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Кузнецова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0,488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Энгельса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Горохова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ул.2-я Садовая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0,221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 (Пересечение с ул. Кузнецова)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д.14 (Пересечение с ул. Менжинского)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45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Пролетарская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0,404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д.57/31 (Пересечение с ул. Советская)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1/1</w:t>
            </w:r>
            <w:r>
              <w:rPr>
                <w:rFonts w:ascii="Times New Roman" w:eastAsia="Times New Roman" w:hAnsi="Times New Roman" w:cs="Times New Roman"/>
              </w:rPr>
              <w:t>2.( Пересечение с ул. Сакко и Ва</w:t>
            </w:r>
            <w:r w:rsidRPr="00306FA3">
              <w:rPr>
                <w:rFonts w:ascii="Times New Roman" w:eastAsia="Times New Roman" w:hAnsi="Times New Roman" w:cs="Times New Roman"/>
              </w:rPr>
              <w:t>нцетти)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Сакко и Ванцетти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0,922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 А (ул. Коммунальная)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д.24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lastRenderedPageBreak/>
              <w:t>49.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Коммунальная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1,167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Еременко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 А (ул. Сакко и Ванцетти)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Торопецкая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0,587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д. 4 (Пересечение с ул. Сакко и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Винцетти</w:t>
            </w:r>
            <w:proofErr w:type="spellEnd"/>
            <w:r w:rsidRPr="00306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д.42 (Примыкание с </w:t>
            </w:r>
          </w:p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пер. Безымянный)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пер. Безымянный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0,752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2А (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пересение</w:t>
            </w:r>
            <w:proofErr w:type="spellEnd"/>
            <w:r w:rsidRPr="00306FA3">
              <w:rPr>
                <w:rFonts w:ascii="Times New Roman" w:eastAsia="Times New Roman" w:hAnsi="Times New Roman" w:cs="Times New Roman"/>
              </w:rPr>
              <w:t xml:space="preserve"> ул. Советская)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д.28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Пл. Свободы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0,319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24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4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Энергетиков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0,426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пл. Свободы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Советская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166"/>
        </w:trPr>
        <w:tc>
          <w:tcPr>
            <w:tcW w:w="675" w:type="dxa"/>
            <w:vMerge w:val="restart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3119" w:type="dxa"/>
            <w:vMerge w:val="restart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Энгельса</w:t>
            </w:r>
          </w:p>
        </w:tc>
        <w:tc>
          <w:tcPr>
            <w:tcW w:w="2126" w:type="dxa"/>
            <w:vMerge w:val="restart"/>
            <w:shd w:val="clear" w:color="000000" w:fill="FFFFFF"/>
            <w:vAlign w:val="bottom"/>
            <w:hideMark/>
          </w:tcPr>
          <w:p w:rsidR="00270409" w:rsidRPr="00270409" w:rsidRDefault="00270409" w:rsidP="002704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409">
              <w:rPr>
                <w:rFonts w:ascii="Times New Roman" w:eastAsia="Times New Roman" w:hAnsi="Times New Roman" w:cs="Times New Roman"/>
                <w:color w:val="auto"/>
              </w:rPr>
              <w:t>0,319 + 0,82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270409" w:rsidRDefault="00270409" w:rsidP="002704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</w:t>
            </w:r>
            <w:r w:rsidRPr="00270409">
              <w:rPr>
                <w:rFonts w:ascii="Times New Roman" w:eastAsia="Times New Roman" w:hAnsi="Times New Roman" w:cs="Times New Roman"/>
                <w:color w:val="auto"/>
              </w:rPr>
              <w:t>. 164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270409" w:rsidRDefault="00270409" w:rsidP="002704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</w:t>
            </w:r>
            <w:r w:rsidRPr="00270409">
              <w:rPr>
                <w:rFonts w:ascii="Times New Roman" w:eastAsia="Times New Roman" w:hAnsi="Times New Roman" w:cs="Times New Roman"/>
                <w:color w:val="auto"/>
              </w:rPr>
              <w:t>. 189А</w:t>
            </w:r>
          </w:p>
        </w:tc>
        <w:tc>
          <w:tcPr>
            <w:tcW w:w="1784" w:type="dxa"/>
            <w:vMerge w:val="restart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113"/>
        </w:trPr>
        <w:tc>
          <w:tcPr>
            <w:tcW w:w="675" w:type="dxa"/>
            <w:vMerge/>
            <w:shd w:val="clear" w:color="000000" w:fill="FFFFFF"/>
            <w:vAlign w:val="bottom"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000000" w:fill="FFFFFF"/>
            <w:vAlign w:val="bottom"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bottom"/>
          </w:tcPr>
          <w:p w:rsidR="00270409" w:rsidRPr="00270409" w:rsidRDefault="00270409" w:rsidP="002704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70409" w:rsidRPr="00270409" w:rsidRDefault="00270409" w:rsidP="002704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270409">
              <w:rPr>
                <w:rFonts w:ascii="Times New Roman" w:eastAsia="Times New Roman" w:hAnsi="Times New Roman" w:cs="Times New Roman"/>
                <w:color w:val="auto"/>
              </w:rPr>
              <w:t>. 189А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</w:tcPr>
          <w:p w:rsidR="00270409" w:rsidRPr="00270409" w:rsidRDefault="00270409" w:rsidP="002704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270409">
              <w:rPr>
                <w:rFonts w:ascii="Times New Roman" w:eastAsia="Times New Roman" w:hAnsi="Times New Roman" w:cs="Times New Roman"/>
                <w:color w:val="auto"/>
              </w:rPr>
              <w:t>.190Б</w:t>
            </w:r>
          </w:p>
        </w:tc>
        <w:tc>
          <w:tcPr>
            <w:tcW w:w="1784" w:type="dxa"/>
            <w:vMerge/>
            <w:shd w:val="clear" w:color="000000" w:fill="FFFFFF"/>
            <w:vAlign w:val="center"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218"/>
        </w:trPr>
        <w:tc>
          <w:tcPr>
            <w:tcW w:w="675" w:type="dxa"/>
            <w:vMerge/>
            <w:shd w:val="clear" w:color="000000" w:fill="FFFFFF"/>
            <w:vAlign w:val="bottom"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000000" w:fill="FFFFFF"/>
            <w:vAlign w:val="bottom"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bottom"/>
          </w:tcPr>
          <w:p w:rsidR="00270409" w:rsidRPr="00270409" w:rsidRDefault="00270409" w:rsidP="002704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70409" w:rsidRPr="00270409" w:rsidRDefault="00270409" w:rsidP="002704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270409">
              <w:rPr>
                <w:rFonts w:ascii="Times New Roman" w:eastAsia="Times New Roman" w:hAnsi="Times New Roman" w:cs="Times New Roman"/>
                <w:color w:val="auto"/>
              </w:rPr>
              <w:t>.190Б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</w:tcPr>
          <w:p w:rsidR="00270409" w:rsidRPr="00270409" w:rsidRDefault="00270409" w:rsidP="002704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</w:t>
            </w:r>
            <w:r w:rsidRPr="00270409">
              <w:rPr>
                <w:rFonts w:ascii="Times New Roman" w:eastAsia="Times New Roman" w:hAnsi="Times New Roman" w:cs="Times New Roman"/>
                <w:color w:val="auto"/>
              </w:rPr>
              <w:t>.198</w:t>
            </w:r>
          </w:p>
        </w:tc>
        <w:tc>
          <w:tcPr>
            <w:tcW w:w="1784" w:type="dxa"/>
            <w:vMerge/>
            <w:shd w:val="clear" w:color="000000" w:fill="FFFFFF"/>
            <w:vAlign w:val="center"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Восточная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0,466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2А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20</w:t>
            </w:r>
            <w:r w:rsidRPr="00306FA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306FA3">
              <w:rPr>
                <w:rFonts w:ascii="Times New Roman" w:eastAsia="Times New Roman" w:hAnsi="Times New Roman" w:cs="Times New Roman"/>
              </w:rPr>
              <w:t>(Пересечение с ул. Энгельса)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Курасова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0,845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 (Пересечение с ул. Энгельса)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д.54 (Примыкание к ул. Центральная)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118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 xml:space="preserve">д.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>Ляхово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30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ул.Центральная</w:t>
            </w:r>
            <w:proofErr w:type="spellEnd"/>
            <w:r w:rsidRPr="00306FA3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Ляхово</w:t>
            </w:r>
            <w:proofErr w:type="spellEnd"/>
            <w:r w:rsidRPr="00306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Светлая (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Ляхово</w:t>
            </w:r>
            <w:proofErr w:type="spellEnd"/>
            <w:r w:rsidRPr="00306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Весенняя (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Ляхово</w:t>
            </w:r>
            <w:proofErr w:type="spellEnd"/>
            <w:r w:rsidRPr="00306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Тенистая (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Ляхово</w:t>
            </w:r>
            <w:proofErr w:type="spellEnd"/>
            <w:r w:rsidRPr="00306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Комсомольская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0,509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 (Пересечение с ул. Розы Люксембург)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34 (Пересечение с ул. Детская)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Пионерская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от ул. Комсомольская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Энгельса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Детская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0,131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1/37 (Пересечение с ул. Энгельса)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9/1 (ул. Береговая)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Береговая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0,156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д.4 (ул. Детская)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д.9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Окопная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6Б (ул. Окопная)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до ул. Энгельса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bottom"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ул.Горохова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Рабочая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0,198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Окопная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7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405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Заборовского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0,588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 ул. Свердлова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8-ое Марта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 (100%)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69.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ул.8 Марта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д.52 и далее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70.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пер. Заборовского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от ул. Заборовского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д.10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60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71.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Коммунистическая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 (ул. Заборовского)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д.22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72.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Заборовского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0,588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 ул. Свердлова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Рабочая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73.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Рабочая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0,639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48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lastRenderedPageBreak/>
              <w:t>74.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переулок Рабочий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0,562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75.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Рабочая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4А (примыкает к ул. Окопная)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д.46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76.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пер. Рабочий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21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д.3 (от ул. Рабочая)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77.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Витебская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  (Пересечение с ул. Свердлова)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Ивановская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78.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Софьи Лосевой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д.14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79.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Скворцова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 (пересечение с Ивановская)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14 (и далее)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80.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Хлебникова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2Б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25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81.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Луговая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д.1 (пересечение ул. Ленинградская)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д.9 и далее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82.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Кирова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д.1 ( пересечение ул. Луговая)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33 (до ул. Первомайская)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83.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Первомайская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 (от ул. Луговая)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д.57  и далее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84.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Лесная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06FA3">
              <w:rPr>
                <w:rFonts w:ascii="Times New Roman" w:eastAsia="Times New Roman" w:hAnsi="Times New Roman" w:cs="Times New Roman"/>
              </w:rPr>
              <w:t>д .</w:t>
            </w:r>
            <w:proofErr w:type="gramEnd"/>
            <w:r w:rsidRPr="00306FA3">
              <w:rPr>
                <w:rFonts w:ascii="Times New Roman" w:eastAsia="Times New Roman" w:hAnsi="Times New Roman" w:cs="Times New Roman"/>
              </w:rPr>
              <w:t xml:space="preserve"> 2 ( пересечение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Невельское</w:t>
            </w:r>
            <w:proofErr w:type="spellEnd"/>
            <w:r w:rsidRPr="00306FA3">
              <w:rPr>
                <w:rFonts w:ascii="Times New Roman" w:eastAsia="Times New Roman" w:hAnsi="Times New Roman" w:cs="Times New Roman"/>
              </w:rPr>
              <w:t xml:space="preserve"> шоссе)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д. 39./1 ( до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306FA3">
              <w:rPr>
                <w:rFonts w:ascii="Times New Roman" w:eastAsia="Times New Roman" w:hAnsi="Times New Roman" w:cs="Times New Roman"/>
              </w:rPr>
              <w:t xml:space="preserve"> Первомайская)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85.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Железнодорожная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0,583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д. 10 до Пересечения с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Невельское</w:t>
            </w:r>
            <w:proofErr w:type="spellEnd"/>
            <w:r w:rsidRPr="00306FA3">
              <w:rPr>
                <w:rFonts w:ascii="Times New Roman" w:eastAsia="Times New Roman" w:hAnsi="Times New Roman" w:cs="Times New Roman"/>
              </w:rPr>
              <w:t xml:space="preserve"> шоссе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ind w:right="-117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 (Пересечение с ул. Ленинградская)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86.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Л. Шмидта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От ул. Ленинградская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46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00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87.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пл. Мира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от ул. Ленинградская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персечение</w:t>
            </w:r>
            <w:proofErr w:type="spellEnd"/>
            <w:r w:rsidRPr="00306FA3">
              <w:rPr>
                <w:rFonts w:ascii="Times New Roman" w:eastAsia="Times New Roman" w:hAnsi="Times New Roman" w:cs="Times New Roman"/>
              </w:rPr>
              <w:t xml:space="preserve"> Л. Шмидта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до ул. Ленинградская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88.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Победы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д.39 (до ул. Л. Шмидта)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д.1 (от Красноармейского пер.)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89.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пер. Победы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от ул. Победы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до ул. Мира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30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90.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Мира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д.36 (до пер. Победы)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д.1а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91.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Чапаева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д.23 от ул. Л. Шмидта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До ул. Победы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92.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Куйбышева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24 (пересечение ул. Чапаева)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 (пересечение Л. Шмидта)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93.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Суворова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От ул. Шмидта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до ул. Победы)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94.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Калинина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0,441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От  ул. Лейтенанта Шмидта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До ул. Победы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95.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М. Горького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0,962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От пер. Красноармейский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До ул. Лейтенанта Шмидта)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96.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Красинец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1,027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 (Пересечение с ул. Куйбышева)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До пер.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Красноармйский</w:t>
            </w:r>
            <w:proofErr w:type="spellEnd"/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97.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М.Горького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0,709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От пер. Красноармейский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До 2-ой пер.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М.Горького</w:t>
            </w:r>
            <w:proofErr w:type="spellEnd"/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98.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2 пер. М. Горького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4 (от Л. Шмидта)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40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99.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Красинец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0,183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84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48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100.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Милицейская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д.2А (от ул. Л. Шмидта)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д.22 (до ул. Куриленко)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101.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 пер. М. Горького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2 (от ул. Л. Шмидта)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16А (ул. Куриленко)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102.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Невельский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д.2 (от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Невельское</w:t>
            </w:r>
            <w:proofErr w:type="spellEnd"/>
            <w:r w:rsidRPr="00306FA3">
              <w:rPr>
                <w:rFonts w:ascii="Times New Roman" w:eastAsia="Times New Roman" w:hAnsi="Times New Roman" w:cs="Times New Roman"/>
              </w:rPr>
              <w:t xml:space="preserve"> шоссе)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д.17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103.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пер. Ленинградский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2А (от. Ул. Ленинградская)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д.40 (до ул. Ленина)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lastRenderedPageBreak/>
              <w:t>104.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 xml:space="preserve">д.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>Чернейка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105.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Молодежная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0,88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106.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Солнечная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0,29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107.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Сибирская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108.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Сельская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0,47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109.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Московская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0,55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110.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Полевая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0,54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111.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Строителей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112.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Сокоревская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0,54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113.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Западная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114.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>д. Ястреб-II: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115.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Заречная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116.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 xml:space="preserve">д.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>Новка</w:t>
            </w:r>
            <w:proofErr w:type="spellEnd"/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117.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Зеленая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118.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Радужная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119.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Северная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120.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Карьерная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0,54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121.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Дачная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0,32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122.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 xml:space="preserve">д.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>Арютинки</w:t>
            </w:r>
            <w:proofErr w:type="spellEnd"/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263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123.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Арютинская</w:t>
            </w:r>
            <w:proofErr w:type="spellEnd"/>
            <w:r w:rsidRPr="00306FA3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Арютинки</w:t>
            </w:r>
            <w:proofErr w:type="spellEnd"/>
            <w:r w:rsidRPr="00306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107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124.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Двинская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0,527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пересечение с ул. Еременко</w:t>
            </w: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д. 18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125.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>д. Ястреб-I: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126.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Загородная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127.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Заслонова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128.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пер. Песчаный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Гравийная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129.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Родниковая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0,32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130.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 xml:space="preserve">д.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>Лаврентьево</w:t>
            </w:r>
            <w:proofErr w:type="spellEnd"/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131.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Возрождения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1,23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132.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Речная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0,55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7" w:name="RANGE!F179"/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  <w:bookmarkEnd w:id="7"/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133.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 xml:space="preserve">д.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>Чернецово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134.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 xml:space="preserve">д.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>Дадоны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lastRenderedPageBreak/>
              <w:t>135.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>д. Рябинка: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136.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Рябиновая (Рябинка)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1,35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00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137.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 xml:space="preserve">д.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>Боровлево</w:t>
            </w:r>
            <w:proofErr w:type="spellEnd"/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138.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Боровлевская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0,61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Грунтовая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139.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 xml:space="preserve">д. </w:t>
            </w:r>
            <w:proofErr w:type="spellStart"/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>Саксоны</w:t>
            </w:r>
            <w:proofErr w:type="spellEnd"/>
            <w:r w:rsidRPr="00306FA3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409" w:rsidRPr="00306FA3" w:rsidTr="00270409">
        <w:trPr>
          <w:trHeight w:val="306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140.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ул. Телевизионная (</w:t>
            </w:r>
            <w:proofErr w:type="spellStart"/>
            <w:r w:rsidRPr="00306FA3">
              <w:rPr>
                <w:rFonts w:ascii="Times New Roman" w:eastAsia="Times New Roman" w:hAnsi="Times New Roman" w:cs="Times New Roman"/>
              </w:rPr>
              <w:t>Саксоны</w:t>
            </w:r>
            <w:proofErr w:type="spellEnd"/>
            <w:r w:rsidRPr="00306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0,84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3717" w:type="dxa"/>
            <w:gridSpan w:val="2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  <w:tr w:rsidR="00270409" w:rsidRPr="00306FA3" w:rsidTr="00270409">
        <w:trPr>
          <w:trHeight w:val="312"/>
        </w:trPr>
        <w:tc>
          <w:tcPr>
            <w:tcW w:w="675" w:type="dxa"/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пл. Дзержинского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0,403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0409" w:rsidRPr="00306FA3" w:rsidRDefault="00270409" w:rsidP="00270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A3">
              <w:rPr>
                <w:rFonts w:ascii="Times New Roman" w:eastAsia="Times New Roman" w:hAnsi="Times New Roman" w:cs="Times New Roman"/>
              </w:rPr>
              <w:t>Асфальт</w:t>
            </w:r>
          </w:p>
        </w:tc>
      </w:tr>
    </w:tbl>
    <w:p w:rsidR="00595F73" w:rsidRDefault="00595F73" w:rsidP="00595F73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</w:p>
    <w:p w:rsidR="002D39F0" w:rsidRDefault="002D39F0" w:rsidP="002D39F0">
      <w:pPr>
        <w:ind w:right="-56"/>
        <w:rPr>
          <w:lang w:val="ru-RU"/>
        </w:rPr>
      </w:pPr>
    </w:p>
    <w:p w:rsidR="002D39F0" w:rsidRDefault="002D39F0" w:rsidP="002D39F0">
      <w:pPr>
        <w:tabs>
          <w:tab w:val="left" w:pos="14325"/>
        </w:tabs>
        <w:rPr>
          <w:lang w:val="ru-RU"/>
        </w:rPr>
      </w:pPr>
      <w:r>
        <w:rPr>
          <w:lang w:val="ru-RU"/>
        </w:rPr>
        <w:tab/>
      </w: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отдела жилищно-коммунального</w:t>
      </w: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городского хозяйства</w:t>
      </w: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Администрации муниципального образования</w:t>
      </w: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proofErr w:type="spellStart"/>
      <w:r>
        <w:rPr>
          <w:rFonts w:ascii="Times New Roman" w:hAnsi="Times New Roman" w:cs="Times New Roman"/>
          <w:lang w:val="ru-RU"/>
        </w:rPr>
        <w:t>Велижский</w:t>
      </w:r>
      <w:proofErr w:type="spellEnd"/>
      <w:r>
        <w:rPr>
          <w:rFonts w:ascii="Times New Roman" w:hAnsi="Times New Roman" w:cs="Times New Roman"/>
          <w:lang w:val="ru-RU"/>
        </w:rPr>
        <w:t xml:space="preserve"> район»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И.М. Юрков</w:t>
      </w:r>
    </w:p>
    <w:p w:rsidR="002D39F0" w:rsidRDefault="002D39F0" w:rsidP="002D39F0">
      <w:pPr>
        <w:tabs>
          <w:tab w:val="left" w:pos="14325"/>
        </w:tabs>
        <w:rPr>
          <w:lang w:val="ru-RU"/>
        </w:rPr>
      </w:pPr>
    </w:p>
    <w:p w:rsidR="00C2730F" w:rsidRDefault="00C2730F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</w:rPr>
      </w:pPr>
    </w:p>
    <w:p w:rsidR="008A4F39" w:rsidRDefault="008A4F39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</w:rPr>
      </w:pPr>
    </w:p>
    <w:p w:rsidR="008A4F39" w:rsidRDefault="008A4F39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</w:rPr>
      </w:pPr>
    </w:p>
    <w:p w:rsidR="008A4F39" w:rsidRDefault="008A4F39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</w:rPr>
      </w:pPr>
    </w:p>
    <w:p w:rsidR="008A4F39" w:rsidRDefault="008A4F39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</w:rPr>
      </w:pPr>
    </w:p>
    <w:p w:rsidR="008A4F39" w:rsidRDefault="008A4F39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</w:rPr>
      </w:pPr>
    </w:p>
    <w:p w:rsidR="008A4F39" w:rsidRDefault="008A4F39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</w:rPr>
      </w:pPr>
    </w:p>
    <w:p w:rsidR="008A4F39" w:rsidRDefault="008A4F39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</w:rPr>
      </w:pPr>
    </w:p>
    <w:p w:rsidR="008A4F39" w:rsidRDefault="008A4F39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</w:rPr>
      </w:pPr>
    </w:p>
    <w:p w:rsidR="008A4F39" w:rsidRDefault="008A4F39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</w:rPr>
      </w:pPr>
    </w:p>
    <w:p w:rsidR="008A4F39" w:rsidRDefault="008A4F39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</w:rPr>
      </w:pPr>
    </w:p>
    <w:p w:rsidR="008A4F39" w:rsidRDefault="008A4F39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</w:rPr>
      </w:pPr>
    </w:p>
    <w:p w:rsidR="008A4F39" w:rsidRDefault="008A4F39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</w:rPr>
      </w:pPr>
    </w:p>
    <w:p w:rsidR="008A4F39" w:rsidRDefault="008A4F39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</w:rPr>
      </w:pPr>
    </w:p>
    <w:p w:rsidR="008A4F39" w:rsidRDefault="008A4F39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</w:rPr>
      </w:pPr>
    </w:p>
    <w:p w:rsidR="008A4F39" w:rsidRDefault="008A4F39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</w:rPr>
      </w:pPr>
    </w:p>
    <w:p w:rsidR="008A4F39" w:rsidRDefault="008A4F39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</w:rPr>
      </w:pPr>
    </w:p>
    <w:p w:rsidR="002D39F0" w:rsidRDefault="002D39F0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2</w:t>
      </w:r>
    </w:p>
    <w:p w:rsidR="0061152F" w:rsidRDefault="0061152F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муниципальному заданию</w:t>
      </w:r>
    </w:p>
    <w:p w:rsidR="0061152F" w:rsidRDefault="0061152F" w:rsidP="0061152F">
      <w:pPr>
        <w:pStyle w:val="1"/>
        <w:spacing w:after="0" w:line="276" w:lineRule="auto"/>
        <w:ind w:left="-936" w:right="28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содержанию автомобильных дорог</w:t>
      </w:r>
    </w:p>
    <w:p w:rsidR="0061152F" w:rsidRPr="0061152F" w:rsidRDefault="0061152F" w:rsidP="0061152F">
      <w:pPr>
        <w:pStyle w:val="1"/>
        <w:spacing w:after="0" w:line="276" w:lineRule="auto"/>
        <w:ind w:left="-936" w:right="28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 xml:space="preserve">местного значения и благоустройству </w:t>
      </w:r>
    </w:p>
    <w:p w:rsidR="0061152F" w:rsidRDefault="0061152F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 xml:space="preserve">территории муниципального образования </w:t>
      </w:r>
    </w:p>
    <w:p w:rsidR="0061152F" w:rsidRDefault="0061152F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proofErr w:type="spellStart"/>
      <w:r w:rsidRPr="0061152F">
        <w:rPr>
          <w:sz w:val="24"/>
          <w:szCs w:val="24"/>
          <w:lang w:val="ru-RU"/>
        </w:rPr>
        <w:t>Велижское</w:t>
      </w:r>
      <w:proofErr w:type="spellEnd"/>
      <w:r w:rsidRPr="0061152F">
        <w:rPr>
          <w:sz w:val="24"/>
          <w:szCs w:val="24"/>
          <w:lang w:val="ru-RU"/>
        </w:rPr>
        <w:t xml:space="preserve"> городское поселение на 202</w:t>
      </w:r>
      <w:r w:rsidR="00C2730F">
        <w:rPr>
          <w:sz w:val="24"/>
          <w:szCs w:val="24"/>
          <w:lang w:val="ru-RU"/>
        </w:rPr>
        <w:t>2</w:t>
      </w:r>
      <w:r w:rsidRPr="0061152F">
        <w:rPr>
          <w:sz w:val="24"/>
          <w:szCs w:val="24"/>
          <w:lang w:val="ru-RU"/>
        </w:rPr>
        <w:t xml:space="preserve"> год</w:t>
      </w:r>
    </w:p>
    <w:p w:rsidR="002D39F0" w:rsidRDefault="002D39F0" w:rsidP="002D39F0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2D39F0" w:rsidRDefault="002D39F0" w:rsidP="002D39F0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2D39F0" w:rsidRDefault="002D39F0" w:rsidP="002D39F0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  <w:r w:rsidRPr="00CB2B86">
        <w:rPr>
          <w:b/>
          <w:sz w:val="24"/>
          <w:szCs w:val="24"/>
          <w:lang w:val="ru-RU"/>
        </w:rPr>
        <w:t xml:space="preserve">Перечень </w:t>
      </w:r>
      <w:r>
        <w:rPr>
          <w:b/>
          <w:sz w:val="24"/>
          <w:szCs w:val="24"/>
          <w:lang w:val="ru-RU"/>
        </w:rPr>
        <w:t xml:space="preserve">пешеходных тротуаров, </w:t>
      </w:r>
      <w:r w:rsidR="00CC2392">
        <w:rPr>
          <w:b/>
          <w:sz w:val="24"/>
          <w:szCs w:val="24"/>
          <w:lang w:val="ru-RU"/>
        </w:rPr>
        <w:t xml:space="preserve">парков, </w:t>
      </w:r>
      <w:r>
        <w:rPr>
          <w:b/>
          <w:sz w:val="24"/>
          <w:szCs w:val="24"/>
          <w:lang w:val="ru-RU"/>
        </w:rPr>
        <w:t>мостов и переходов</w:t>
      </w:r>
    </w:p>
    <w:p w:rsidR="002D39F0" w:rsidRDefault="002D39F0" w:rsidP="002D39F0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  <w:lang w:val="ru-RU"/>
        </w:rPr>
        <w:t>Велижское</w:t>
      </w:r>
      <w:proofErr w:type="spellEnd"/>
      <w:r>
        <w:rPr>
          <w:b/>
          <w:sz w:val="24"/>
          <w:szCs w:val="24"/>
          <w:lang w:val="ru-RU"/>
        </w:rPr>
        <w:t xml:space="preserve"> городское поселение</w:t>
      </w:r>
    </w:p>
    <w:p w:rsidR="002D39F0" w:rsidRDefault="002D39F0" w:rsidP="002D39F0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подлежащих обслуживанию МУП «</w:t>
      </w:r>
      <w:proofErr w:type="spellStart"/>
      <w:r>
        <w:rPr>
          <w:b/>
          <w:sz w:val="24"/>
          <w:szCs w:val="24"/>
          <w:lang w:val="ru-RU"/>
        </w:rPr>
        <w:t>Коммун</w:t>
      </w:r>
      <w:r w:rsidR="00597DFB">
        <w:rPr>
          <w:b/>
          <w:sz w:val="24"/>
          <w:szCs w:val="24"/>
          <w:lang w:val="ru-RU"/>
        </w:rPr>
        <w:t>ресурс</w:t>
      </w:r>
      <w:proofErr w:type="spellEnd"/>
      <w:r w:rsidR="00597DFB">
        <w:rPr>
          <w:b/>
          <w:sz w:val="24"/>
          <w:szCs w:val="24"/>
          <w:lang w:val="ru-RU"/>
        </w:rPr>
        <w:t>» в рамках задания на 2022</w:t>
      </w:r>
      <w:r>
        <w:rPr>
          <w:b/>
          <w:sz w:val="24"/>
          <w:szCs w:val="24"/>
          <w:lang w:val="ru-RU"/>
        </w:rPr>
        <w:t xml:space="preserve"> год</w:t>
      </w:r>
    </w:p>
    <w:p w:rsidR="002D39F0" w:rsidRDefault="002D39F0" w:rsidP="002D39F0">
      <w:pPr>
        <w:tabs>
          <w:tab w:val="left" w:pos="14325"/>
        </w:tabs>
        <w:rPr>
          <w:lang w:val="ru-RU"/>
        </w:rPr>
      </w:pPr>
    </w:p>
    <w:p w:rsidR="00595F73" w:rsidRDefault="00595F73" w:rsidP="002D39F0">
      <w:pPr>
        <w:tabs>
          <w:tab w:val="left" w:pos="14325"/>
        </w:tabs>
        <w:jc w:val="center"/>
        <w:rPr>
          <w:rFonts w:ascii="Times New Roman" w:hAnsi="Times New Roman" w:cs="Times New Roman"/>
          <w:lang w:val="ru-RU"/>
        </w:rPr>
      </w:pPr>
    </w:p>
    <w:tbl>
      <w:tblPr>
        <w:tblW w:w="14887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947"/>
        <w:gridCol w:w="5151"/>
        <w:gridCol w:w="8789"/>
      </w:tblGrid>
      <w:tr w:rsidR="00730178" w:rsidRPr="002D39F0" w:rsidTr="00730178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178" w:rsidRPr="002D39F0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D39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№ </w:t>
            </w:r>
            <w:proofErr w:type="spellStart"/>
            <w:r w:rsidRPr="002D39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178" w:rsidRPr="002D39F0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178" w:rsidRPr="002D39F0" w:rsidRDefault="00597DFB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Протяженность</w:t>
            </w:r>
          </w:p>
        </w:tc>
      </w:tr>
      <w:tr w:rsidR="00730178" w:rsidRPr="002D39F0" w:rsidTr="00730178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Pr="002D39F0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Тротуар пл. Дзержинского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Pr="002D39F0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1,2 </w:t>
            </w:r>
            <w:r w:rsidR="00890F0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км.</w:t>
            </w:r>
          </w:p>
        </w:tc>
      </w:tr>
      <w:tr w:rsidR="00730178" w:rsidRPr="002D39F0" w:rsidTr="00730178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</w:t>
            </w:r>
            <w:r w:rsidR="0073017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Кропоткина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890F0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км.</w:t>
            </w:r>
          </w:p>
        </w:tc>
      </w:tr>
      <w:tr w:rsidR="00730178" w:rsidRPr="002D39F0" w:rsidTr="00730178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</w:t>
            </w:r>
            <w:r w:rsidR="0073017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Кузнецова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0,505</w:t>
            </w:r>
            <w:r w:rsidR="00890F0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км.</w:t>
            </w:r>
          </w:p>
        </w:tc>
      </w:tr>
      <w:tr w:rsidR="00730178" w:rsidRPr="002D39F0" w:rsidTr="00730178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Парк «Сквер им. Прохоровых»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E660F5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Уборка от веток и мусора – 10,1 </w:t>
            </w:r>
            <w:r w:rsidR="00F6425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кв. м.,</w:t>
            </w:r>
          </w:p>
          <w:p w:rsidR="00E660F5" w:rsidRDefault="00E660F5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подметание </w:t>
            </w:r>
            <w:r w:rsidR="00F6425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</w:t>
            </w:r>
            <w:r w:rsidR="008A4F3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ешеходных дорожек (тротуаров) </w:t>
            </w:r>
          </w:p>
        </w:tc>
      </w:tr>
      <w:tr w:rsidR="00730178" w:rsidRPr="002D39F0" w:rsidTr="00730178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Тротуар ул. Володарского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0,394</w:t>
            </w:r>
          </w:p>
        </w:tc>
      </w:tr>
      <w:tr w:rsidR="00730178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ул. Советская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2,0</w:t>
            </w:r>
          </w:p>
        </w:tc>
      </w:tr>
      <w:tr w:rsidR="00CC2392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Стоянка транспорта ул. Розы Люксембург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CC2392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F6425A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ул. Новицкого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1,0</w:t>
            </w:r>
          </w:p>
        </w:tc>
      </w:tr>
      <w:tr w:rsidR="00CC2392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F6425A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Мемориал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гора»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E50854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3646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</w:tr>
      <w:tr w:rsidR="00F6425A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Парк «Городской сад»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Уборка от веток и мусора – 11,9 тыс. кв. м.,</w:t>
            </w:r>
          </w:p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подметание пешеходных дорожек (тротуаров) – 2,247 тыс. кв. м. </w:t>
            </w:r>
          </w:p>
        </w:tc>
      </w:tr>
      <w:tr w:rsidR="00F6425A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ул. Менжинского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0,35</w:t>
            </w:r>
            <w:r w:rsidR="00890F0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км.</w:t>
            </w:r>
          </w:p>
        </w:tc>
      </w:tr>
      <w:tr w:rsidR="00F6425A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Тротуар пл. Свободы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0,34</w:t>
            </w:r>
            <w:r w:rsidR="00890F0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км.</w:t>
            </w:r>
          </w:p>
        </w:tc>
      </w:tr>
      <w:tr w:rsidR="00F6425A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ул. Энгельса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890F0E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1,494 км. </w:t>
            </w:r>
          </w:p>
        </w:tc>
      </w:tr>
      <w:tr w:rsidR="00F6425A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ул. Ивановская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1,1</w:t>
            </w:r>
            <w:r w:rsidR="00890F0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км. </w:t>
            </w:r>
          </w:p>
        </w:tc>
      </w:tr>
      <w:tr w:rsidR="00F6425A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ул. Ленинградская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6425A" w:rsidRPr="002D39F0" w:rsidTr="0061152F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A" w:rsidRPr="00BA49A4" w:rsidRDefault="00F6425A" w:rsidP="00F642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Мост</w:t>
            </w:r>
            <w:r w:rsidRPr="00BA49A4">
              <w:rPr>
                <w:rFonts w:ascii="Times New Roman" w:hAnsi="Times New Roman" w:cs="Times New Roman"/>
                <w:sz w:val="22"/>
                <w:szCs w:val="22"/>
              </w:rPr>
              <w:t xml:space="preserve"> по ул. </w:t>
            </w:r>
            <w:proofErr w:type="spellStart"/>
            <w:r w:rsidRPr="00BA49A4">
              <w:rPr>
                <w:rFonts w:ascii="Times New Roman" w:hAnsi="Times New Roman" w:cs="Times New Roman"/>
                <w:sz w:val="22"/>
                <w:szCs w:val="22"/>
              </w:rPr>
              <w:t>Недоговорова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6425A" w:rsidRPr="002D39F0" w:rsidTr="0061152F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A" w:rsidRPr="00BA49A4" w:rsidRDefault="00F6425A" w:rsidP="00F642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9A4">
              <w:rPr>
                <w:rFonts w:ascii="Times New Roman" w:hAnsi="Times New Roman" w:cs="Times New Roman"/>
                <w:sz w:val="22"/>
                <w:szCs w:val="22"/>
              </w:rPr>
              <w:t xml:space="preserve">Мост через р. </w:t>
            </w:r>
            <w:proofErr w:type="spellStart"/>
            <w:r w:rsidRPr="00BA49A4">
              <w:rPr>
                <w:rFonts w:ascii="Times New Roman" w:hAnsi="Times New Roman" w:cs="Times New Roman"/>
                <w:sz w:val="22"/>
                <w:szCs w:val="22"/>
              </w:rPr>
              <w:t>Велижку</w:t>
            </w:r>
            <w:proofErr w:type="spellEnd"/>
            <w:r w:rsidRPr="00BA49A4">
              <w:rPr>
                <w:rFonts w:ascii="Times New Roman" w:hAnsi="Times New Roman" w:cs="Times New Roman"/>
                <w:sz w:val="22"/>
                <w:szCs w:val="22"/>
              </w:rPr>
              <w:t xml:space="preserve"> по ул. Советской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6425A" w:rsidRPr="002D39F0" w:rsidTr="0061152F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A" w:rsidRPr="00BA49A4" w:rsidRDefault="00F6425A" w:rsidP="00F642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9A4">
              <w:rPr>
                <w:rFonts w:ascii="Times New Roman" w:hAnsi="Times New Roman" w:cs="Times New Roman"/>
                <w:sz w:val="22"/>
                <w:szCs w:val="22"/>
              </w:rPr>
              <w:t>Мост через Черны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A49A4">
              <w:rPr>
                <w:rFonts w:ascii="Times New Roman" w:hAnsi="Times New Roman" w:cs="Times New Roman"/>
                <w:sz w:val="22"/>
                <w:szCs w:val="22"/>
              </w:rPr>
              <w:t>й ручей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6425A" w:rsidRPr="002D39F0" w:rsidTr="00C2730F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A" w:rsidRPr="00BA49A4" w:rsidRDefault="00F6425A" w:rsidP="00F6425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Мост ул. 8 Марта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6425A" w:rsidRPr="002D39F0" w:rsidTr="00C2730F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Тротуар ул. Свердлова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6425A" w:rsidRPr="002D39F0" w:rsidTr="00C2730F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Тротуар ул. Заборовского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890F0E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0,280 км.</w:t>
            </w:r>
          </w:p>
        </w:tc>
      </w:tr>
      <w:tr w:rsidR="00F6425A" w:rsidRPr="002D39F0" w:rsidTr="00C2730F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A" w:rsidRDefault="00F6425A" w:rsidP="00F6425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Тротуар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Недоговорова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25A" w:rsidRDefault="00890F0E" w:rsidP="00F64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0,093 км.</w:t>
            </w:r>
          </w:p>
        </w:tc>
      </w:tr>
    </w:tbl>
    <w:p w:rsidR="0061152F" w:rsidRDefault="0061152F" w:rsidP="00730178">
      <w:pPr>
        <w:tabs>
          <w:tab w:val="left" w:pos="14325"/>
        </w:tabs>
        <w:rPr>
          <w:rFonts w:ascii="Times New Roman" w:hAnsi="Times New Roman" w:cs="Times New Roman"/>
          <w:lang w:val="ru-RU"/>
        </w:rPr>
      </w:pP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</w:p>
    <w:p w:rsidR="0061152F" w:rsidRDefault="0061152F" w:rsidP="008A4F3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отдела жилищно-коммунального</w:t>
      </w:r>
    </w:p>
    <w:p w:rsidR="0061152F" w:rsidRDefault="0061152F" w:rsidP="008A4F3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городского хозяйства</w:t>
      </w:r>
    </w:p>
    <w:p w:rsidR="0061152F" w:rsidRDefault="0061152F" w:rsidP="008A4F3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Администрации муниципального образования</w:t>
      </w:r>
    </w:p>
    <w:p w:rsidR="002D39F0" w:rsidRPr="0061152F" w:rsidRDefault="0061152F" w:rsidP="008A4F39">
      <w:pPr>
        <w:rPr>
          <w:rFonts w:ascii="Times New Roman" w:hAnsi="Times New Roman" w:cs="Times New Roman"/>
          <w:lang w:val="ru-RU"/>
        </w:rPr>
        <w:sectPr w:rsidR="002D39F0" w:rsidRPr="0061152F" w:rsidSect="00C2730F">
          <w:pgSz w:w="16837" w:h="11905" w:orient="landscape"/>
          <w:pgMar w:top="993" w:right="819" w:bottom="244" w:left="964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lang w:val="ru-RU"/>
        </w:rPr>
        <w:t>«</w:t>
      </w:r>
      <w:proofErr w:type="spellStart"/>
      <w:r>
        <w:rPr>
          <w:rFonts w:ascii="Times New Roman" w:hAnsi="Times New Roman" w:cs="Times New Roman"/>
          <w:lang w:val="ru-RU"/>
        </w:rPr>
        <w:t>Велижский</w:t>
      </w:r>
      <w:proofErr w:type="spellEnd"/>
      <w:r>
        <w:rPr>
          <w:rFonts w:ascii="Times New Roman" w:hAnsi="Times New Roman" w:cs="Times New Roman"/>
          <w:lang w:val="ru-RU"/>
        </w:rPr>
        <w:t xml:space="preserve"> район»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</w:t>
      </w:r>
      <w:r w:rsidR="008A4F39">
        <w:rPr>
          <w:rFonts w:ascii="Times New Roman" w:hAnsi="Times New Roman" w:cs="Times New Roman"/>
          <w:lang w:val="ru-RU"/>
        </w:rPr>
        <w:t xml:space="preserve">              </w:t>
      </w:r>
      <w:r w:rsidR="00E50854">
        <w:rPr>
          <w:rFonts w:ascii="Times New Roman" w:hAnsi="Times New Roman" w:cs="Times New Roman"/>
          <w:lang w:val="ru-RU"/>
        </w:rPr>
        <w:t>И.М. Юрков</w:t>
      </w:r>
    </w:p>
    <w:p w:rsidR="007E060F" w:rsidRDefault="007E060F" w:rsidP="00E50854">
      <w:pPr>
        <w:pStyle w:val="1"/>
        <w:shd w:val="clear" w:color="auto" w:fill="auto"/>
        <w:spacing w:after="0" w:line="276" w:lineRule="auto"/>
        <w:ind w:right="511" w:firstLine="0"/>
        <w:jc w:val="left"/>
        <w:rPr>
          <w:sz w:val="24"/>
          <w:szCs w:val="24"/>
          <w:lang w:val="ru-RU"/>
        </w:rPr>
      </w:pPr>
    </w:p>
    <w:sectPr w:rsidR="007E060F" w:rsidSect="00595F73">
      <w:pgSz w:w="11905" w:h="16837"/>
      <w:pgMar w:top="965" w:right="95" w:bottom="965" w:left="2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DE" w:rsidRDefault="002C10DE">
      <w:r>
        <w:separator/>
      </w:r>
    </w:p>
  </w:endnote>
  <w:endnote w:type="continuationSeparator" w:id="0">
    <w:p w:rsidR="002C10DE" w:rsidRDefault="002C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7372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70409" w:rsidRPr="00C2730F" w:rsidRDefault="00270409">
        <w:pPr>
          <w:pStyle w:val="ab"/>
          <w:jc w:val="center"/>
          <w:rPr>
            <w:rFonts w:ascii="Times New Roman" w:hAnsi="Times New Roman" w:cs="Times New Roman"/>
          </w:rPr>
        </w:pPr>
        <w:r w:rsidRPr="00C2730F">
          <w:rPr>
            <w:rFonts w:ascii="Times New Roman" w:hAnsi="Times New Roman" w:cs="Times New Roman"/>
          </w:rPr>
          <w:fldChar w:fldCharType="begin"/>
        </w:r>
        <w:r w:rsidRPr="00C2730F">
          <w:rPr>
            <w:rFonts w:ascii="Times New Roman" w:hAnsi="Times New Roman" w:cs="Times New Roman"/>
          </w:rPr>
          <w:instrText>PAGE   \* MERGEFORMAT</w:instrText>
        </w:r>
        <w:r w:rsidRPr="00C2730F">
          <w:rPr>
            <w:rFonts w:ascii="Times New Roman" w:hAnsi="Times New Roman" w:cs="Times New Roman"/>
          </w:rPr>
          <w:fldChar w:fldCharType="separate"/>
        </w:r>
        <w:r w:rsidR="008A4F39" w:rsidRPr="008A4F39">
          <w:rPr>
            <w:rFonts w:ascii="Times New Roman" w:hAnsi="Times New Roman" w:cs="Times New Roman"/>
            <w:noProof/>
            <w:lang w:val="ru-RU"/>
          </w:rPr>
          <w:t>14</w:t>
        </w:r>
        <w:r w:rsidRPr="00C2730F">
          <w:rPr>
            <w:rFonts w:ascii="Times New Roman" w:hAnsi="Times New Roman" w:cs="Times New Roman"/>
          </w:rPr>
          <w:fldChar w:fldCharType="end"/>
        </w:r>
      </w:p>
    </w:sdtContent>
  </w:sdt>
  <w:p w:rsidR="00270409" w:rsidRDefault="002704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DE" w:rsidRDefault="002C10DE"/>
  </w:footnote>
  <w:footnote w:type="continuationSeparator" w:id="0">
    <w:p w:rsidR="002C10DE" w:rsidRDefault="002C10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2F10"/>
    <w:multiLevelType w:val="multilevel"/>
    <w:tmpl w:val="192E3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7A314A"/>
    <w:multiLevelType w:val="hybridMultilevel"/>
    <w:tmpl w:val="34E2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8D"/>
    <w:rsid w:val="00077F82"/>
    <w:rsid w:val="001B37EF"/>
    <w:rsid w:val="00270409"/>
    <w:rsid w:val="002B40D1"/>
    <w:rsid w:val="002C10DE"/>
    <w:rsid w:val="002D39F0"/>
    <w:rsid w:val="003755FE"/>
    <w:rsid w:val="00381772"/>
    <w:rsid w:val="003D3B1F"/>
    <w:rsid w:val="004F46C2"/>
    <w:rsid w:val="00581394"/>
    <w:rsid w:val="00591E36"/>
    <w:rsid w:val="00595F73"/>
    <w:rsid w:val="00597DFB"/>
    <w:rsid w:val="005F1ACB"/>
    <w:rsid w:val="0061152F"/>
    <w:rsid w:val="00730178"/>
    <w:rsid w:val="007C113D"/>
    <w:rsid w:val="007D1413"/>
    <w:rsid w:val="007E060F"/>
    <w:rsid w:val="00890F0E"/>
    <w:rsid w:val="008A4F39"/>
    <w:rsid w:val="009C3FF6"/>
    <w:rsid w:val="00AB47D1"/>
    <w:rsid w:val="00B46B4F"/>
    <w:rsid w:val="00BA49A4"/>
    <w:rsid w:val="00C2730F"/>
    <w:rsid w:val="00C44F53"/>
    <w:rsid w:val="00C456A4"/>
    <w:rsid w:val="00CB2B86"/>
    <w:rsid w:val="00CB5F3B"/>
    <w:rsid w:val="00CC2392"/>
    <w:rsid w:val="00CF53B8"/>
    <w:rsid w:val="00DA7C95"/>
    <w:rsid w:val="00DC7C87"/>
    <w:rsid w:val="00E4258D"/>
    <w:rsid w:val="00E50854"/>
    <w:rsid w:val="00E660F5"/>
    <w:rsid w:val="00E75792"/>
    <w:rsid w:val="00F576F5"/>
    <w:rsid w:val="00F6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B406"/>
  <w15:docId w15:val="{18F1C3B5-A67A-44DA-926C-1E4EE935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5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4" w:lineRule="exact"/>
      <w:ind w:hanging="320"/>
      <w:jc w:val="righ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 Paragraph"/>
    <w:basedOn w:val="a"/>
    <w:uiPriority w:val="34"/>
    <w:qFormat/>
    <w:rsid w:val="003755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7F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7F82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7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30F"/>
    <w:rPr>
      <w:color w:val="000000"/>
    </w:rPr>
  </w:style>
  <w:style w:type="paragraph" w:styleId="ab">
    <w:name w:val="footer"/>
    <w:basedOn w:val="a"/>
    <w:link w:val="ac"/>
    <w:uiPriority w:val="99"/>
    <w:unhideWhenUsed/>
    <w:rsid w:val="00C27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730F"/>
    <w:rPr>
      <w:color w:val="000000"/>
    </w:rPr>
  </w:style>
  <w:style w:type="paragraph" w:styleId="ad">
    <w:name w:val="No Spacing"/>
    <w:uiPriority w:val="1"/>
    <w:qFormat/>
    <w:rsid w:val="00270409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511EC-A82E-4B73-873D-1C228C0D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iurkov_im</dc:creator>
  <cp:lastModifiedBy>JURKOV_IM</cp:lastModifiedBy>
  <cp:revision>6</cp:revision>
  <cp:lastPrinted>2023-02-06T10:33:00Z</cp:lastPrinted>
  <dcterms:created xsi:type="dcterms:W3CDTF">2023-02-02T12:23:00Z</dcterms:created>
  <dcterms:modified xsi:type="dcterms:W3CDTF">2023-02-06T10:35:00Z</dcterms:modified>
</cp:coreProperties>
</file>