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030" w:rsidRPr="00B22030" w:rsidRDefault="00B22030" w:rsidP="00B22030">
      <w:pPr>
        <w:spacing w:after="0" w:line="240" w:lineRule="auto"/>
        <w:ind w:firstLine="851"/>
        <w:jc w:val="center"/>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28"/>
          <w:szCs w:val="20"/>
          <w:lang w:eastAsia="ru-RU"/>
        </w:rPr>
        <w:t>АДМИНИСТРАЦИЯ МУНИЦИПАЛЬНОГО ОБРАЗОВАНИЯ</w:t>
      </w: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4"/>
          <w:lang w:eastAsia="ru-RU"/>
        </w:rPr>
      </w:pPr>
      <w:r w:rsidRPr="00B22030">
        <w:rPr>
          <w:rFonts w:ascii="Times New Roman" w:eastAsia="Times New Roman" w:hAnsi="Times New Roman" w:cs="Times New Roman"/>
          <w:b/>
          <w:sz w:val="28"/>
          <w:szCs w:val="24"/>
          <w:lang w:eastAsia="ru-RU"/>
        </w:rPr>
        <w:t xml:space="preserve"> «ВЕЛИЖСКИЙ РАЙОН» </w:t>
      </w:r>
    </w:p>
    <w:p w:rsidR="00B22030" w:rsidRPr="005C7C9A" w:rsidRDefault="00B22030" w:rsidP="00B22030">
      <w:pPr>
        <w:keepNext/>
        <w:spacing w:after="0" w:line="240" w:lineRule="auto"/>
        <w:ind w:firstLine="851"/>
        <w:jc w:val="center"/>
        <w:outlineLvl w:val="0"/>
        <w:rPr>
          <w:rFonts w:ascii="Times New Roman" w:eastAsia="Times New Roman" w:hAnsi="Times New Roman" w:cs="Times New Roman"/>
          <w:b/>
          <w:sz w:val="36"/>
          <w:szCs w:val="36"/>
          <w:lang w:eastAsia="ru-RU"/>
        </w:rPr>
      </w:pPr>
    </w:p>
    <w:p w:rsidR="00B22030" w:rsidRPr="005C7C9A" w:rsidRDefault="00B22030" w:rsidP="00B22030">
      <w:pPr>
        <w:keepNext/>
        <w:spacing w:after="0" w:line="240" w:lineRule="auto"/>
        <w:ind w:firstLine="851"/>
        <w:jc w:val="center"/>
        <w:outlineLvl w:val="0"/>
        <w:rPr>
          <w:rFonts w:ascii="Times New Roman" w:eastAsia="Times New Roman" w:hAnsi="Times New Roman" w:cs="Times New Roman"/>
          <w:b/>
          <w:sz w:val="36"/>
          <w:szCs w:val="36"/>
          <w:lang w:eastAsia="ru-RU"/>
        </w:rPr>
      </w:pPr>
      <w:r w:rsidRPr="005C7C9A">
        <w:rPr>
          <w:rFonts w:ascii="Times New Roman" w:eastAsia="Times New Roman" w:hAnsi="Times New Roman" w:cs="Times New Roman"/>
          <w:b/>
          <w:sz w:val="36"/>
          <w:szCs w:val="36"/>
          <w:lang w:eastAsia="ru-RU"/>
        </w:rPr>
        <w:t>ПОСТАНОВЛЕНИЕ</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p w:rsidR="007D4774" w:rsidRDefault="00187413" w:rsidP="00DE0314">
      <w:pPr>
        <w:tabs>
          <w:tab w:val="left" w:pos="4253"/>
        </w:tabs>
        <w:spacing w:after="0" w:line="240" w:lineRule="auto"/>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о</w:t>
      </w:r>
      <w:r w:rsidR="00B22030">
        <w:rPr>
          <w:rFonts w:ascii="Times New Roman" w:eastAsia="Times New Roman" w:hAnsi="Times New Roman" w:cs="Times New Roman"/>
          <w:sz w:val="28"/>
          <w:szCs w:val="24"/>
          <w:lang w:eastAsia="ru-RU"/>
        </w:rPr>
        <w:t>т</w:t>
      </w:r>
      <w:proofErr w:type="gramEnd"/>
      <w:r w:rsidR="003A2386">
        <w:rPr>
          <w:rFonts w:ascii="Times New Roman" w:eastAsia="Times New Roman" w:hAnsi="Times New Roman" w:cs="Times New Roman"/>
          <w:sz w:val="28"/>
          <w:szCs w:val="24"/>
          <w:lang w:eastAsia="ru-RU"/>
        </w:rPr>
        <w:t xml:space="preserve"> </w:t>
      </w:r>
      <w:r w:rsidR="00B22030">
        <w:rPr>
          <w:rFonts w:ascii="Times New Roman" w:eastAsia="Times New Roman" w:hAnsi="Times New Roman" w:cs="Times New Roman"/>
          <w:sz w:val="28"/>
          <w:szCs w:val="24"/>
          <w:lang w:eastAsia="ru-RU"/>
        </w:rPr>
        <w:t xml:space="preserve"> </w:t>
      </w:r>
      <w:r w:rsidR="00BB2B5F">
        <w:rPr>
          <w:rFonts w:ascii="Times New Roman" w:eastAsia="Times New Roman" w:hAnsi="Times New Roman" w:cs="Times New Roman"/>
          <w:sz w:val="28"/>
          <w:szCs w:val="24"/>
          <w:lang w:eastAsia="ru-RU"/>
        </w:rPr>
        <w:t xml:space="preserve"> </w:t>
      </w:r>
      <w:r w:rsidR="00DE0314">
        <w:rPr>
          <w:rFonts w:ascii="Times New Roman" w:eastAsia="Times New Roman" w:hAnsi="Times New Roman" w:cs="Times New Roman"/>
          <w:sz w:val="28"/>
          <w:szCs w:val="24"/>
          <w:lang w:eastAsia="ru-RU"/>
        </w:rPr>
        <w:t>29.09.2020</w:t>
      </w:r>
      <w:r w:rsidR="00BB2B5F">
        <w:rPr>
          <w:rFonts w:ascii="Times New Roman" w:eastAsia="Times New Roman" w:hAnsi="Times New Roman" w:cs="Times New Roman"/>
          <w:sz w:val="28"/>
          <w:szCs w:val="24"/>
          <w:lang w:eastAsia="ru-RU"/>
        </w:rPr>
        <w:t xml:space="preserve">                        </w:t>
      </w:r>
      <w:r w:rsidR="00B22030" w:rsidRPr="00B22030">
        <w:rPr>
          <w:rFonts w:ascii="Times New Roman" w:eastAsia="Times New Roman" w:hAnsi="Times New Roman" w:cs="Times New Roman"/>
          <w:sz w:val="28"/>
          <w:szCs w:val="24"/>
          <w:lang w:eastAsia="ru-RU"/>
        </w:rPr>
        <w:t>№</w:t>
      </w:r>
      <w:r w:rsidR="00E71CD2">
        <w:rPr>
          <w:rFonts w:ascii="Times New Roman" w:eastAsia="Times New Roman" w:hAnsi="Times New Roman" w:cs="Times New Roman"/>
          <w:sz w:val="28"/>
          <w:szCs w:val="24"/>
          <w:lang w:eastAsia="ru-RU"/>
        </w:rPr>
        <w:t xml:space="preserve"> </w:t>
      </w:r>
      <w:r w:rsidR="00B22030" w:rsidRPr="00B22030">
        <w:rPr>
          <w:rFonts w:ascii="Times New Roman" w:eastAsia="Times New Roman" w:hAnsi="Times New Roman" w:cs="Times New Roman"/>
          <w:sz w:val="28"/>
          <w:szCs w:val="24"/>
          <w:lang w:eastAsia="ru-RU"/>
        </w:rPr>
        <w:t xml:space="preserve"> </w:t>
      </w:r>
      <w:r w:rsidR="00DE0314">
        <w:rPr>
          <w:rFonts w:ascii="Times New Roman" w:eastAsia="Times New Roman" w:hAnsi="Times New Roman" w:cs="Times New Roman"/>
          <w:sz w:val="28"/>
          <w:szCs w:val="24"/>
          <w:lang w:eastAsia="ru-RU"/>
        </w:rPr>
        <w:t>436</w:t>
      </w:r>
      <w:r w:rsidR="00B22030" w:rsidRPr="00B22030">
        <w:rPr>
          <w:rFonts w:ascii="Times New Roman" w:eastAsia="Times New Roman" w:hAnsi="Times New Roman" w:cs="Times New Roman"/>
          <w:sz w:val="28"/>
          <w:szCs w:val="24"/>
          <w:lang w:eastAsia="ru-RU"/>
        </w:rPr>
        <w:t xml:space="preserve">   </w:t>
      </w:r>
      <w:r w:rsidR="00CF78AA">
        <w:rPr>
          <w:rFonts w:ascii="Times New Roman" w:eastAsia="Times New Roman" w:hAnsi="Times New Roman" w:cs="Times New Roman"/>
          <w:sz w:val="28"/>
          <w:szCs w:val="24"/>
          <w:lang w:eastAsia="ru-RU"/>
        </w:rPr>
        <w:t xml:space="preserve">              </w:t>
      </w:r>
    </w:p>
    <w:p w:rsidR="00B22030" w:rsidRPr="00B22030" w:rsidRDefault="007D4774" w:rsidP="00B2203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г. Велиж</w:t>
      </w:r>
      <w:r w:rsidR="00CF78A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00CF78AA">
        <w:rPr>
          <w:rFonts w:ascii="Times New Roman" w:eastAsia="Times New Roman" w:hAnsi="Times New Roman" w:cs="Times New Roman"/>
          <w:sz w:val="28"/>
          <w:szCs w:val="24"/>
          <w:lang w:eastAsia="ru-RU"/>
        </w:rPr>
        <w:t xml:space="preserve">                     </w:t>
      </w:r>
      <w:r w:rsidR="00B22030" w:rsidRPr="00B22030">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p>
    <w:p w:rsidR="00B22030" w:rsidRPr="00B22030" w:rsidRDefault="00B22030" w:rsidP="0041797C">
      <w:pPr>
        <w:spacing w:after="0" w:line="240" w:lineRule="auto"/>
        <w:ind w:firstLine="851"/>
        <w:jc w:val="both"/>
        <w:rPr>
          <w:rFonts w:ascii="Times New Roman" w:eastAsia="Times New Roman" w:hAnsi="Times New Roman" w:cs="Times New Roman"/>
          <w:sz w:val="28"/>
          <w:szCs w:val="24"/>
          <w:lang w:eastAsia="ru-RU"/>
        </w:rPr>
      </w:pPr>
    </w:p>
    <w:tbl>
      <w:tblPr>
        <w:tblW w:w="8827" w:type="dxa"/>
        <w:tblLook w:val="01E0" w:firstRow="1" w:lastRow="1" w:firstColumn="1" w:lastColumn="1" w:noHBand="0" w:noVBand="0"/>
      </w:tblPr>
      <w:tblGrid>
        <w:gridCol w:w="4395"/>
        <w:gridCol w:w="4432"/>
      </w:tblGrid>
      <w:tr w:rsidR="00B22030" w:rsidRPr="00B22030" w:rsidTr="0041797C">
        <w:trPr>
          <w:trHeight w:val="1362"/>
        </w:trPr>
        <w:tc>
          <w:tcPr>
            <w:tcW w:w="4395" w:type="dxa"/>
            <w:shd w:val="clear" w:color="auto" w:fill="auto"/>
          </w:tcPr>
          <w:p w:rsidR="00B22030" w:rsidRPr="0041797C" w:rsidRDefault="00B22030" w:rsidP="004C16E3">
            <w:pPr>
              <w:spacing w:after="0" w:line="240" w:lineRule="auto"/>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Об утверждении</w:t>
            </w:r>
            <w:r w:rsidR="0041797C">
              <w:rPr>
                <w:rFonts w:ascii="Times New Roman" w:eastAsia="Times New Roman" w:hAnsi="Times New Roman" w:cs="Times New Roman"/>
                <w:sz w:val="28"/>
                <w:szCs w:val="28"/>
                <w:lang w:eastAsia="ru-RU"/>
              </w:rPr>
              <w:t xml:space="preserve"> формы</w:t>
            </w:r>
            <w:r w:rsidR="004C16E3">
              <w:rPr>
                <w:rFonts w:ascii="Times New Roman" w:eastAsia="Times New Roman" w:hAnsi="Times New Roman" w:cs="Times New Roman"/>
                <w:sz w:val="28"/>
                <w:szCs w:val="28"/>
                <w:lang w:eastAsia="ru-RU"/>
              </w:rPr>
              <w:t xml:space="preserve"> Р</w:t>
            </w:r>
            <w:r w:rsidR="0041797C">
              <w:rPr>
                <w:rFonts w:ascii="Times New Roman" w:eastAsia="Times New Roman" w:hAnsi="Times New Roman" w:cs="Times New Roman"/>
                <w:sz w:val="28"/>
                <w:szCs w:val="28"/>
                <w:lang w:eastAsia="ru-RU"/>
              </w:rPr>
              <w:t xml:space="preserve">амочного соглашения </w:t>
            </w:r>
            <w:r w:rsidR="0041797C" w:rsidRPr="0041797C">
              <w:rPr>
                <w:rFonts w:ascii="Times New Roman" w:eastAsia="Times New Roman" w:hAnsi="Times New Roman" w:cs="Times New Roman"/>
                <w:sz w:val="28"/>
                <w:szCs w:val="28"/>
                <w:lang w:eastAsia="ru-RU"/>
              </w:rPr>
              <w:t>в связи с оказанием усл</w:t>
            </w:r>
            <w:r w:rsidR="0041797C">
              <w:rPr>
                <w:rFonts w:ascii="Times New Roman" w:eastAsia="Times New Roman" w:hAnsi="Times New Roman" w:cs="Times New Roman"/>
                <w:sz w:val="28"/>
                <w:szCs w:val="28"/>
                <w:lang w:eastAsia="ru-RU"/>
              </w:rPr>
              <w:t xml:space="preserve">уг по реализации дополнительных </w:t>
            </w:r>
            <w:proofErr w:type="spellStart"/>
            <w:proofErr w:type="gramStart"/>
            <w:r w:rsidR="0041797C" w:rsidRPr="0041797C">
              <w:rPr>
                <w:rFonts w:ascii="Times New Roman" w:eastAsia="Times New Roman" w:hAnsi="Times New Roman" w:cs="Times New Roman"/>
                <w:sz w:val="28"/>
                <w:szCs w:val="28"/>
                <w:lang w:eastAsia="ru-RU"/>
              </w:rPr>
              <w:t>общеобразовате</w:t>
            </w:r>
            <w:proofErr w:type="spellEnd"/>
            <w:r w:rsidR="0041797C">
              <w:rPr>
                <w:rFonts w:ascii="Times New Roman" w:eastAsia="Times New Roman" w:hAnsi="Times New Roman" w:cs="Times New Roman"/>
                <w:sz w:val="28"/>
                <w:szCs w:val="28"/>
                <w:lang w:eastAsia="ru-RU"/>
              </w:rPr>
              <w:t xml:space="preserve">- </w:t>
            </w:r>
            <w:proofErr w:type="spellStart"/>
            <w:r w:rsidR="0041797C" w:rsidRPr="0041797C">
              <w:rPr>
                <w:rFonts w:ascii="Times New Roman" w:eastAsia="Times New Roman" w:hAnsi="Times New Roman" w:cs="Times New Roman"/>
                <w:sz w:val="28"/>
                <w:szCs w:val="28"/>
                <w:lang w:eastAsia="ru-RU"/>
              </w:rPr>
              <w:t>льных</w:t>
            </w:r>
            <w:proofErr w:type="spellEnd"/>
            <w:proofErr w:type="gramEnd"/>
            <w:r w:rsidR="0041797C" w:rsidRPr="0041797C">
              <w:rPr>
                <w:rFonts w:ascii="Times New Roman" w:eastAsia="Times New Roman" w:hAnsi="Times New Roman" w:cs="Times New Roman"/>
                <w:sz w:val="28"/>
                <w:szCs w:val="28"/>
                <w:lang w:eastAsia="ru-RU"/>
              </w:rPr>
              <w:t xml:space="preserve"> программ в рамк</w:t>
            </w:r>
            <w:r w:rsidR="0041797C">
              <w:rPr>
                <w:rFonts w:ascii="Times New Roman" w:eastAsia="Times New Roman" w:hAnsi="Times New Roman" w:cs="Times New Roman"/>
                <w:sz w:val="28"/>
                <w:szCs w:val="28"/>
                <w:lang w:eastAsia="ru-RU"/>
              </w:rPr>
              <w:t xml:space="preserve">ах системы персонифицированного </w:t>
            </w:r>
            <w:proofErr w:type="spellStart"/>
            <w:r w:rsidR="0041797C" w:rsidRPr="0041797C">
              <w:rPr>
                <w:rFonts w:ascii="Times New Roman" w:eastAsia="Times New Roman" w:hAnsi="Times New Roman" w:cs="Times New Roman"/>
                <w:sz w:val="28"/>
                <w:szCs w:val="28"/>
                <w:lang w:eastAsia="ru-RU"/>
              </w:rPr>
              <w:t>финанси</w:t>
            </w:r>
            <w:proofErr w:type="spellEnd"/>
            <w:r w:rsidR="0041797C">
              <w:rPr>
                <w:rFonts w:ascii="Times New Roman" w:eastAsia="Times New Roman" w:hAnsi="Times New Roman" w:cs="Times New Roman"/>
                <w:sz w:val="28"/>
                <w:szCs w:val="28"/>
                <w:lang w:eastAsia="ru-RU"/>
              </w:rPr>
              <w:t xml:space="preserve">- </w:t>
            </w:r>
            <w:proofErr w:type="spellStart"/>
            <w:r w:rsidR="0041797C" w:rsidRPr="0041797C">
              <w:rPr>
                <w:rFonts w:ascii="Times New Roman" w:eastAsia="Times New Roman" w:hAnsi="Times New Roman" w:cs="Times New Roman"/>
                <w:sz w:val="28"/>
                <w:szCs w:val="28"/>
                <w:lang w:eastAsia="ru-RU"/>
              </w:rPr>
              <w:t>рования</w:t>
            </w:r>
            <w:proofErr w:type="spellEnd"/>
          </w:p>
        </w:tc>
        <w:tc>
          <w:tcPr>
            <w:tcW w:w="4432" w:type="dxa"/>
            <w:shd w:val="clear" w:color="auto" w:fill="auto"/>
          </w:tcPr>
          <w:p w:rsidR="00B22030" w:rsidRPr="00B22030" w:rsidRDefault="00B22030" w:rsidP="0041797C">
            <w:pPr>
              <w:spacing w:after="0" w:line="240" w:lineRule="auto"/>
              <w:ind w:firstLine="851"/>
              <w:jc w:val="both"/>
              <w:rPr>
                <w:rFonts w:ascii="Times New Roman" w:eastAsia="Times New Roman" w:hAnsi="Times New Roman" w:cs="Times New Roman"/>
                <w:sz w:val="28"/>
                <w:szCs w:val="28"/>
                <w:lang w:eastAsia="ru-RU"/>
              </w:rPr>
            </w:pPr>
          </w:p>
        </w:tc>
      </w:tr>
    </w:tbl>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   </w:t>
      </w:r>
    </w:p>
    <w:p w:rsidR="0041797C" w:rsidRDefault="009E757C"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E757C">
        <w:rPr>
          <w:rFonts w:ascii="Times New Roman" w:eastAsia="Times New Roman" w:hAnsi="Times New Roman" w:cs="Times New Roman"/>
          <w:sz w:val="28"/>
          <w:szCs w:val="28"/>
          <w:lang w:eastAsia="ru-RU"/>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03.09. 2018 №10, на основании Распоряжения Администрации Смоленской области от 31.03.2020  №542-р/</w:t>
      </w:r>
      <w:proofErr w:type="spellStart"/>
      <w:r w:rsidRPr="009E757C">
        <w:rPr>
          <w:rFonts w:ascii="Times New Roman" w:eastAsia="Times New Roman" w:hAnsi="Times New Roman" w:cs="Times New Roman"/>
          <w:sz w:val="28"/>
          <w:szCs w:val="28"/>
          <w:lang w:eastAsia="ru-RU"/>
        </w:rPr>
        <w:t>адм</w:t>
      </w:r>
      <w:proofErr w:type="spellEnd"/>
      <w:r w:rsidRPr="009E757C">
        <w:rPr>
          <w:rFonts w:ascii="Times New Roman" w:eastAsia="Times New Roman" w:hAnsi="Times New Roman" w:cs="Times New Roman"/>
          <w:sz w:val="28"/>
          <w:szCs w:val="28"/>
          <w:lang w:eastAsia="ru-RU"/>
        </w:rPr>
        <w:t xml:space="preserve"> «О внедрении модели персонифицированного финансирования дополнительного образовани</w:t>
      </w:r>
      <w:r w:rsidR="005C1576">
        <w:rPr>
          <w:rFonts w:ascii="Times New Roman" w:eastAsia="Times New Roman" w:hAnsi="Times New Roman" w:cs="Times New Roman"/>
          <w:sz w:val="28"/>
          <w:szCs w:val="28"/>
          <w:lang w:eastAsia="ru-RU"/>
        </w:rPr>
        <w:t>я детей в Смоленской области», п</w:t>
      </w:r>
      <w:r w:rsidRPr="009E757C">
        <w:rPr>
          <w:rFonts w:ascii="Times New Roman" w:eastAsia="Times New Roman" w:hAnsi="Times New Roman" w:cs="Times New Roman"/>
          <w:sz w:val="28"/>
          <w:szCs w:val="28"/>
          <w:lang w:eastAsia="ru-RU"/>
        </w:rPr>
        <w:t xml:space="preserve">риказа Департамента Смоленской области по образованию и науке от 31.03.2020 №261-од «Об утверждении Правил персонифицированного финансирования дополнительного образования детей в Смоленской области», </w:t>
      </w:r>
      <w:r w:rsidR="005C1576">
        <w:rPr>
          <w:rFonts w:ascii="Times New Roman" w:eastAsia="Times New Roman" w:hAnsi="Times New Roman" w:cs="Times New Roman"/>
          <w:sz w:val="28"/>
          <w:szCs w:val="28"/>
          <w:lang w:eastAsia="ru-RU"/>
        </w:rPr>
        <w:t xml:space="preserve">постановления Администрации муниципального образования «Велижский район» от 10.04.2020 №169 «Об утверждении Правил персонифицированного финансирования дополнительного образования детей в муниципальном образовании «Велижский район», </w:t>
      </w:r>
      <w:r w:rsidRPr="009E757C">
        <w:rPr>
          <w:rFonts w:ascii="Times New Roman" w:eastAsia="Times New Roman" w:hAnsi="Times New Roman" w:cs="Times New Roman"/>
          <w:sz w:val="28"/>
          <w:szCs w:val="28"/>
          <w:lang w:eastAsia="ru-RU"/>
        </w:rPr>
        <w:t>руководствуясь Уставом муниципального образования – «Велижский район» (новая редакция), Администрация муниципального образования «Велижский район»</w:t>
      </w:r>
    </w:p>
    <w:p w:rsidR="005C7C9A" w:rsidRDefault="005C7C9A" w:rsidP="00B8431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E757C" w:rsidRDefault="00B22030" w:rsidP="005C7C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ПОСТАНОВЛЯЕТ:</w:t>
      </w:r>
    </w:p>
    <w:p w:rsidR="005C7C9A" w:rsidRPr="00B22030" w:rsidRDefault="005C7C9A" w:rsidP="00B8431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42356" w:rsidRPr="00B939CC" w:rsidRDefault="00700619" w:rsidP="00B939CC">
      <w:pPr>
        <w:pStyle w:val="aff9"/>
        <w:ind w:firstLine="708"/>
        <w:jc w:val="both"/>
        <w:rPr>
          <w:sz w:val="28"/>
          <w:szCs w:val="28"/>
        </w:rPr>
      </w:pPr>
      <w:r w:rsidRPr="00B939CC">
        <w:rPr>
          <w:sz w:val="28"/>
          <w:szCs w:val="28"/>
        </w:rPr>
        <w:t xml:space="preserve">1. </w:t>
      </w:r>
      <w:r w:rsidR="00B22030" w:rsidRPr="00B939CC">
        <w:rPr>
          <w:sz w:val="28"/>
          <w:szCs w:val="28"/>
        </w:rPr>
        <w:t xml:space="preserve">Утвердить </w:t>
      </w:r>
      <w:r w:rsidR="009E757C">
        <w:rPr>
          <w:sz w:val="28"/>
          <w:szCs w:val="28"/>
        </w:rPr>
        <w:t xml:space="preserve">форму Рамочного соглашения согласно </w:t>
      </w:r>
      <w:r w:rsidR="00BC3D45">
        <w:rPr>
          <w:sz w:val="28"/>
          <w:szCs w:val="28"/>
        </w:rPr>
        <w:t>приложению</w:t>
      </w:r>
      <w:r w:rsidR="00B42356" w:rsidRPr="00B939CC">
        <w:rPr>
          <w:sz w:val="28"/>
          <w:szCs w:val="28"/>
        </w:rPr>
        <w:t>.</w:t>
      </w:r>
    </w:p>
    <w:p w:rsidR="00B22030" w:rsidRPr="00B939CC" w:rsidRDefault="00B54783" w:rsidP="00B939CC">
      <w:pPr>
        <w:pStyle w:val="aff9"/>
        <w:jc w:val="both"/>
        <w:rPr>
          <w:sz w:val="28"/>
          <w:szCs w:val="28"/>
        </w:rPr>
      </w:pPr>
      <w:r w:rsidRPr="00B939CC">
        <w:rPr>
          <w:sz w:val="28"/>
          <w:szCs w:val="28"/>
        </w:rPr>
        <w:tab/>
      </w:r>
      <w:r w:rsidR="00B84315">
        <w:rPr>
          <w:sz w:val="28"/>
          <w:szCs w:val="28"/>
        </w:rPr>
        <w:t>2</w:t>
      </w:r>
      <w:r w:rsidRPr="00B939CC">
        <w:rPr>
          <w:sz w:val="28"/>
          <w:szCs w:val="28"/>
        </w:rPr>
        <w:t xml:space="preserve">. </w:t>
      </w:r>
      <w:r w:rsidR="00AB0240" w:rsidRPr="00B939CC">
        <w:rPr>
          <w:sz w:val="28"/>
          <w:szCs w:val="28"/>
        </w:rPr>
        <w:t>Отделу по информационной политике (К.П.</w:t>
      </w:r>
      <w:r w:rsidR="00B84315">
        <w:rPr>
          <w:sz w:val="28"/>
          <w:szCs w:val="28"/>
        </w:rPr>
        <w:t xml:space="preserve"> </w:t>
      </w:r>
      <w:r w:rsidR="00AB0240" w:rsidRPr="00B939CC">
        <w:rPr>
          <w:sz w:val="28"/>
          <w:szCs w:val="28"/>
        </w:rPr>
        <w:t>Борис) обнародовать настоящее постановление на официальном сайте муниципального образования «Велижский район» в информационно-телекоммуникационной сети «Интернет».</w:t>
      </w:r>
    </w:p>
    <w:p w:rsidR="00AB0240" w:rsidRDefault="00B84315" w:rsidP="00B939CC">
      <w:pPr>
        <w:pStyle w:val="aff9"/>
        <w:jc w:val="both"/>
        <w:rPr>
          <w:sz w:val="28"/>
          <w:szCs w:val="28"/>
        </w:rPr>
      </w:pPr>
      <w:r>
        <w:rPr>
          <w:sz w:val="28"/>
          <w:szCs w:val="28"/>
        </w:rPr>
        <w:tab/>
        <w:t>3</w:t>
      </w:r>
      <w:r w:rsidR="00AB0240" w:rsidRPr="00B939CC">
        <w:rPr>
          <w:sz w:val="28"/>
          <w:szCs w:val="28"/>
        </w:rPr>
        <w:t xml:space="preserve">. </w:t>
      </w:r>
      <w:r w:rsidR="00B939CC" w:rsidRPr="00B939CC">
        <w:rPr>
          <w:sz w:val="28"/>
          <w:szCs w:val="28"/>
        </w:rPr>
        <w:t xml:space="preserve">Контроль </w:t>
      </w:r>
      <w:r w:rsidR="00B939CC">
        <w:rPr>
          <w:sz w:val="28"/>
          <w:szCs w:val="28"/>
        </w:rPr>
        <w:t xml:space="preserve">за исполнением </w:t>
      </w:r>
      <w:r>
        <w:rPr>
          <w:sz w:val="28"/>
          <w:szCs w:val="28"/>
        </w:rPr>
        <w:t xml:space="preserve">настоящего </w:t>
      </w:r>
      <w:r w:rsidR="00B939CC">
        <w:rPr>
          <w:sz w:val="28"/>
          <w:szCs w:val="28"/>
        </w:rPr>
        <w:t xml:space="preserve">постановления </w:t>
      </w:r>
      <w:r>
        <w:rPr>
          <w:sz w:val="28"/>
          <w:szCs w:val="28"/>
        </w:rPr>
        <w:t>возложить на начальника отдела образования Администрации муниципального образования «Велижский район» К.А. Авсеенка.</w:t>
      </w:r>
    </w:p>
    <w:p w:rsidR="00B22030" w:rsidRPr="00B939CC" w:rsidRDefault="00B84315" w:rsidP="00B84315">
      <w:pPr>
        <w:pStyle w:val="aff9"/>
        <w:jc w:val="both"/>
      </w:pPr>
      <w:r>
        <w:rPr>
          <w:sz w:val="28"/>
          <w:szCs w:val="28"/>
        </w:rPr>
        <w:tab/>
        <w:t>4</w:t>
      </w:r>
      <w:r w:rsidR="00B939CC">
        <w:rPr>
          <w:sz w:val="28"/>
          <w:szCs w:val="28"/>
        </w:rPr>
        <w:t xml:space="preserve">. Постановление вступает в силу </w:t>
      </w:r>
      <w:r>
        <w:rPr>
          <w:sz w:val="28"/>
          <w:szCs w:val="28"/>
        </w:rPr>
        <w:t xml:space="preserve">с момента размещения в </w:t>
      </w:r>
      <w:r w:rsidRPr="00B84315">
        <w:rPr>
          <w:sz w:val="28"/>
          <w:szCs w:val="28"/>
        </w:rPr>
        <w:t>информационно-телекоммуникационной сети «Интернет</w:t>
      </w:r>
      <w:r>
        <w:rPr>
          <w:sz w:val="28"/>
          <w:szCs w:val="28"/>
        </w:rPr>
        <w:t>».</w:t>
      </w:r>
    </w:p>
    <w:p w:rsidR="00B84315" w:rsidRDefault="00B22030" w:rsidP="00B22030">
      <w:pPr>
        <w:spacing w:after="0" w:line="240" w:lineRule="auto"/>
        <w:outlineLvl w:val="4"/>
        <w:rPr>
          <w:rFonts w:ascii="Times New Roman" w:eastAsia="Times New Roman" w:hAnsi="Times New Roman" w:cs="Times New Roman"/>
          <w:b/>
          <w:bCs/>
          <w:i/>
          <w:iCs/>
          <w:sz w:val="26"/>
          <w:szCs w:val="28"/>
          <w:lang w:eastAsia="ru-RU"/>
        </w:rPr>
      </w:pPr>
      <w:r w:rsidRPr="00B22030">
        <w:rPr>
          <w:rFonts w:ascii="Times New Roman" w:eastAsia="Times New Roman" w:hAnsi="Times New Roman" w:cs="Times New Roman"/>
          <w:b/>
          <w:bCs/>
          <w:i/>
          <w:iCs/>
          <w:sz w:val="26"/>
          <w:szCs w:val="28"/>
          <w:lang w:eastAsia="ru-RU"/>
        </w:rPr>
        <w:t xml:space="preserve"> </w:t>
      </w:r>
    </w:p>
    <w:p w:rsidR="00B22030" w:rsidRPr="002A7097" w:rsidRDefault="00B22030" w:rsidP="00B22030">
      <w:pPr>
        <w:spacing w:after="0" w:line="240" w:lineRule="auto"/>
        <w:outlineLvl w:val="4"/>
        <w:rPr>
          <w:rFonts w:ascii="Times New Roman" w:eastAsia="Times New Roman" w:hAnsi="Times New Roman" w:cs="Times New Roman"/>
          <w:bCs/>
          <w:iCs/>
          <w:sz w:val="28"/>
          <w:szCs w:val="28"/>
          <w:lang w:eastAsia="ru-RU"/>
        </w:rPr>
      </w:pPr>
      <w:r w:rsidRPr="00B22030">
        <w:rPr>
          <w:rFonts w:ascii="Times New Roman" w:eastAsia="Times New Roman" w:hAnsi="Times New Roman" w:cs="Times New Roman"/>
          <w:b/>
          <w:bCs/>
          <w:i/>
          <w:iCs/>
          <w:sz w:val="26"/>
          <w:szCs w:val="28"/>
          <w:lang w:eastAsia="ru-RU"/>
        </w:rPr>
        <w:t xml:space="preserve"> </w:t>
      </w:r>
      <w:r w:rsidRPr="002A7097">
        <w:rPr>
          <w:rFonts w:ascii="Times New Roman" w:eastAsia="Times New Roman" w:hAnsi="Times New Roman" w:cs="Times New Roman"/>
          <w:bCs/>
          <w:iCs/>
          <w:sz w:val="28"/>
          <w:szCs w:val="28"/>
          <w:lang w:eastAsia="ru-RU"/>
        </w:rPr>
        <w:t xml:space="preserve">Глава   муниципального образования </w:t>
      </w:r>
    </w:p>
    <w:p w:rsidR="00B438D2" w:rsidRDefault="00927E7B" w:rsidP="006A71F9">
      <w:pPr>
        <w:spacing w:after="0" w:line="240" w:lineRule="auto"/>
        <w:outlineLvl w:val="4"/>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00B22030" w:rsidRPr="002A7097">
        <w:rPr>
          <w:rFonts w:ascii="Times New Roman" w:eastAsia="Times New Roman" w:hAnsi="Times New Roman" w:cs="Times New Roman"/>
          <w:bCs/>
          <w:iCs/>
          <w:sz w:val="28"/>
          <w:szCs w:val="28"/>
          <w:lang w:eastAsia="ru-RU"/>
        </w:rPr>
        <w:t>«Велижский район»                                                                      В.</w:t>
      </w:r>
      <w:r w:rsidR="00B37727">
        <w:rPr>
          <w:rFonts w:ascii="Times New Roman" w:eastAsia="Times New Roman" w:hAnsi="Times New Roman" w:cs="Times New Roman"/>
          <w:bCs/>
          <w:iCs/>
          <w:sz w:val="28"/>
          <w:szCs w:val="28"/>
          <w:lang w:eastAsia="ru-RU"/>
        </w:rPr>
        <w:t xml:space="preserve">В. </w:t>
      </w:r>
      <w:proofErr w:type="spellStart"/>
      <w:r w:rsidR="00B37727">
        <w:rPr>
          <w:rFonts w:ascii="Times New Roman" w:eastAsia="Times New Roman" w:hAnsi="Times New Roman" w:cs="Times New Roman"/>
          <w:bCs/>
          <w:iCs/>
          <w:sz w:val="28"/>
          <w:szCs w:val="28"/>
          <w:lang w:eastAsia="ru-RU"/>
        </w:rPr>
        <w:t>Самулеев</w:t>
      </w:r>
      <w:proofErr w:type="spellEnd"/>
    </w:p>
    <w:p w:rsidR="00927E7B" w:rsidRDefault="00927E7B" w:rsidP="006A71F9">
      <w:pPr>
        <w:spacing w:after="0" w:line="240" w:lineRule="auto"/>
        <w:outlineLvl w:val="4"/>
        <w:rPr>
          <w:rFonts w:ascii="Times New Roman" w:eastAsia="Times New Roman" w:hAnsi="Times New Roman" w:cs="Times New Roman"/>
          <w:bCs/>
          <w:iCs/>
          <w:sz w:val="28"/>
          <w:szCs w:val="28"/>
          <w:lang w:eastAsia="ru-RU"/>
        </w:rPr>
      </w:pPr>
    </w:p>
    <w:p w:rsidR="00B84315" w:rsidRDefault="00B84315" w:rsidP="006A71F9">
      <w:pPr>
        <w:spacing w:after="0" w:line="240" w:lineRule="auto"/>
        <w:outlineLvl w:val="4"/>
        <w:rPr>
          <w:rFonts w:ascii="Times New Roman" w:eastAsia="Times New Roman" w:hAnsi="Times New Roman" w:cs="Times New Roman"/>
          <w:bCs/>
          <w:iCs/>
          <w:sz w:val="28"/>
          <w:szCs w:val="28"/>
          <w:lang w:eastAsia="ru-RU"/>
        </w:rPr>
      </w:pPr>
    </w:p>
    <w:tbl>
      <w:tblPr>
        <w:tblStyle w:val="28"/>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tblGrid>
      <w:tr w:rsidR="006A35B5" w:rsidRPr="006A35B5" w:rsidTr="00625BD3">
        <w:tc>
          <w:tcPr>
            <w:tcW w:w="4785" w:type="dxa"/>
          </w:tcPr>
          <w:p w:rsidR="006A35B5" w:rsidRPr="006A35B5" w:rsidRDefault="00BC3D45" w:rsidP="006A35B5">
            <w:pPr>
              <w:ind w:right="-59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00490D41">
              <w:rPr>
                <w:rFonts w:ascii="Times New Roman" w:eastAsia="Times New Roman" w:hAnsi="Times New Roman" w:cs="Times New Roman"/>
                <w:sz w:val="28"/>
                <w:szCs w:val="28"/>
                <w:lang w:eastAsia="ru-RU"/>
              </w:rPr>
              <w:t>к</w:t>
            </w:r>
            <w:r w:rsidR="006A35B5" w:rsidRPr="006A35B5">
              <w:rPr>
                <w:rFonts w:ascii="Times New Roman" w:eastAsia="Times New Roman" w:hAnsi="Times New Roman" w:cs="Times New Roman"/>
                <w:sz w:val="28"/>
                <w:szCs w:val="28"/>
                <w:lang w:eastAsia="ru-RU"/>
              </w:rPr>
              <w:t xml:space="preserve"> постановлению Администр</w:t>
            </w:r>
            <w:r>
              <w:rPr>
                <w:rFonts w:ascii="Times New Roman" w:eastAsia="Times New Roman" w:hAnsi="Times New Roman" w:cs="Times New Roman"/>
                <w:sz w:val="28"/>
                <w:szCs w:val="28"/>
                <w:lang w:eastAsia="ru-RU"/>
              </w:rPr>
              <w:t xml:space="preserve">ации муниципального образования </w:t>
            </w:r>
            <w:r w:rsidR="006A35B5" w:rsidRPr="006A35B5">
              <w:rPr>
                <w:rFonts w:ascii="Times New Roman" w:eastAsia="Times New Roman" w:hAnsi="Times New Roman" w:cs="Times New Roman"/>
                <w:sz w:val="28"/>
                <w:szCs w:val="28"/>
                <w:lang w:eastAsia="ru-RU"/>
              </w:rPr>
              <w:t>«Велижский район»</w:t>
            </w:r>
          </w:p>
          <w:p w:rsidR="006A35B5" w:rsidRPr="006A35B5" w:rsidRDefault="00DE0314" w:rsidP="00490D41">
            <w:pPr>
              <w:ind w:right="-59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6A35B5" w:rsidRPr="006A35B5">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29.09.2020</w:t>
            </w:r>
            <w:r w:rsidR="00490D41">
              <w:rPr>
                <w:rFonts w:ascii="Times New Roman" w:eastAsia="Times New Roman" w:hAnsi="Times New Roman" w:cs="Times New Roman"/>
                <w:sz w:val="28"/>
                <w:szCs w:val="28"/>
                <w:lang w:eastAsia="ru-RU"/>
              </w:rPr>
              <w:t xml:space="preserve">  </w:t>
            </w:r>
            <w:bookmarkStart w:id="0" w:name="_GoBack"/>
            <w:bookmarkEnd w:id="0"/>
            <w:r w:rsidR="00490D41">
              <w:rPr>
                <w:rFonts w:ascii="Times New Roman" w:eastAsia="Times New Roman" w:hAnsi="Times New Roman" w:cs="Times New Roman"/>
                <w:sz w:val="28"/>
                <w:szCs w:val="28"/>
                <w:lang w:eastAsia="ru-RU"/>
              </w:rPr>
              <w:t xml:space="preserve"> </w:t>
            </w:r>
            <w:r w:rsidR="006A35B5" w:rsidRPr="006A35B5">
              <w:rPr>
                <w:rFonts w:ascii="Times New Roman" w:eastAsia="Times New Roman" w:hAnsi="Times New Roman" w:cs="Times New Roman"/>
                <w:sz w:val="28"/>
                <w:szCs w:val="28"/>
                <w:lang w:eastAsia="ru-RU"/>
              </w:rPr>
              <w:t>№</w:t>
            </w:r>
            <w:r w:rsidR="00B843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436</w:t>
            </w:r>
          </w:p>
        </w:tc>
      </w:tr>
    </w:tbl>
    <w:p w:rsidR="006A35B5" w:rsidRPr="006A35B5" w:rsidRDefault="006A35B5" w:rsidP="006A35B5">
      <w:pPr>
        <w:spacing w:after="0" w:line="240" w:lineRule="auto"/>
        <w:ind w:left="5387" w:right="-592"/>
        <w:rPr>
          <w:rFonts w:ascii="Times New Roman" w:eastAsia="Times New Roman" w:hAnsi="Times New Roman" w:cs="Times New Roman"/>
          <w:sz w:val="28"/>
          <w:szCs w:val="28"/>
          <w:lang w:eastAsia="ru-RU"/>
        </w:rPr>
      </w:pPr>
    </w:p>
    <w:p w:rsidR="00352EE5" w:rsidRPr="00352EE5" w:rsidRDefault="00352EE5" w:rsidP="00352EE5">
      <w:pPr>
        <w:spacing w:after="0" w:line="240" w:lineRule="auto"/>
        <w:ind w:right="-592"/>
        <w:jc w:val="center"/>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t>РАМОЧНОЕ СОГЛАШЕНИЕ №______</w:t>
      </w:r>
    </w:p>
    <w:p w:rsidR="00352EE5" w:rsidRPr="00352EE5" w:rsidRDefault="00352EE5" w:rsidP="00352EE5">
      <w:pPr>
        <w:spacing w:after="0" w:line="240" w:lineRule="auto"/>
        <w:ind w:right="-592"/>
        <w:jc w:val="center"/>
        <w:rPr>
          <w:rFonts w:ascii="Times New Roman" w:eastAsia="Times New Roman" w:hAnsi="Times New Roman" w:cs="Times New Roman"/>
          <w:sz w:val="28"/>
          <w:szCs w:val="28"/>
          <w:lang w:eastAsia="ru-RU"/>
        </w:rPr>
      </w:pPr>
    </w:p>
    <w:p w:rsidR="00352EE5" w:rsidRPr="00352EE5" w:rsidRDefault="005C05CD" w:rsidP="00352EE5">
      <w:pPr>
        <w:spacing w:after="0" w:line="240" w:lineRule="auto"/>
        <w:ind w:right="-59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Велиж</w:t>
      </w:r>
      <w:r w:rsidR="00352EE5" w:rsidRPr="00352EE5">
        <w:rPr>
          <w:rFonts w:ascii="Times New Roman" w:eastAsia="Times New Roman" w:hAnsi="Times New Roman" w:cs="Times New Roman"/>
          <w:sz w:val="28"/>
          <w:szCs w:val="28"/>
          <w:lang w:eastAsia="ru-RU"/>
        </w:rPr>
        <w:t xml:space="preserve">                                                                   </w:t>
      </w:r>
      <w:proofErr w:type="gramStart"/>
      <w:r w:rsidR="00352EE5" w:rsidRPr="00352EE5">
        <w:rPr>
          <w:rFonts w:ascii="Times New Roman" w:eastAsia="Times New Roman" w:hAnsi="Times New Roman" w:cs="Times New Roman"/>
          <w:sz w:val="28"/>
          <w:szCs w:val="28"/>
          <w:lang w:eastAsia="ru-RU"/>
        </w:rPr>
        <w:t xml:space="preserve">   «</w:t>
      </w:r>
      <w:proofErr w:type="gramEnd"/>
      <w:r w:rsidR="00352EE5" w:rsidRPr="00352EE5">
        <w:rPr>
          <w:rFonts w:ascii="Times New Roman" w:eastAsia="Times New Roman" w:hAnsi="Times New Roman" w:cs="Times New Roman"/>
          <w:sz w:val="28"/>
          <w:szCs w:val="28"/>
          <w:lang w:eastAsia="ru-RU"/>
        </w:rPr>
        <w:t>__» _____________ 20__г.</w:t>
      </w:r>
    </w:p>
    <w:p w:rsidR="00352EE5" w:rsidRPr="00352EE5" w:rsidRDefault="00352EE5" w:rsidP="00352EE5">
      <w:pPr>
        <w:spacing w:after="0" w:line="240" w:lineRule="auto"/>
        <w:ind w:right="-592"/>
        <w:jc w:val="both"/>
        <w:rPr>
          <w:rFonts w:ascii="Times New Roman" w:eastAsia="Times New Roman" w:hAnsi="Times New Roman" w:cs="Times New Roman"/>
          <w:sz w:val="28"/>
          <w:szCs w:val="28"/>
          <w:lang w:eastAsia="ru-RU"/>
        </w:rPr>
      </w:pPr>
    </w:p>
    <w:p w:rsidR="00352EE5" w:rsidRPr="00352EE5" w:rsidRDefault="005C05CD" w:rsidP="00972002">
      <w:pPr>
        <w:tabs>
          <w:tab w:val="left" w:pos="709"/>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Отдел образования Администрации муниципального образования «Велижский район»</w:t>
      </w:r>
      <w:r w:rsidR="00352EE5" w:rsidRPr="00352EE5">
        <w:rPr>
          <w:rFonts w:ascii="Times New Roman" w:eastAsia="Times New Roman" w:hAnsi="Times New Roman" w:cs="Times New Roman"/>
          <w:sz w:val="28"/>
          <w:szCs w:val="28"/>
          <w:lang w:eastAsia="ru-RU"/>
        </w:rPr>
        <w:t>, именуем</w:t>
      </w:r>
      <w:r>
        <w:rPr>
          <w:rFonts w:ascii="Times New Roman" w:eastAsia="Times New Roman" w:hAnsi="Times New Roman" w:cs="Times New Roman"/>
          <w:sz w:val="28"/>
          <w:szCs w:val="28"/>
          <w:lang w:eastAsia="ru-RU"/>
        </w:rPr>
        <w:t>ый</w:t>
      </w:r>
      <w:r w:rsidR="00352EE5" w:rsidRPr="00352EE5">
        <w:rPr>
          <w:rFonts w:ascii="Times New Roman" w:eastAsia="Times New Roman" w:hAnsi="Times New Roman" w:cs="Times New Roman"/>
          <w:sz w:val="28"/>
          <w:szCs w:val="28"/>
          <w:lang w:eastAsia="ru-RU"/>
        </w:rPr>
        <w:t xml:space="preserve"> в дальнейшем «</w:t>
      </w:r>
      <w:r>
        <w:rPr>
          <w:rFonts w:ascii="Times New Roman" w:eastAsia="Times New Roman" w:hAnsi="Times New Roman" w:cs="Times New Roman"/>
          <w:sz w:val="28"/>
          <w:szCs w:val="28"/>
          <w:lang w:eastAsia="ru-RU"/>
        </w:rPr>
        <w:t>Отдел образования</w:t>
      </w:r>
      <w:r w:rsidR="00352EE5" w:rsidRPr="00352EE5">
        <w:rPr>
          <w:rFonts w:ascii="Times New Roman" w:eastAsia="Times New Roman" w:hAnsi="Times New Roman" w:cs="Times New Roman"/>
          <w:sz w:val="28"/>
          <w:szCs w:val="28"/>
          <w:lang w:eastAsia="ru-RU"/>
        </w:rPr>
        <w:t xml:space="preserve">», в лице начальника </w:t>
      </w:r>
      <w:r>
        <w:rPr>
          <w:rFonts w:ascii="Times New Roman" w:eastAsia="Times New Roman" w:hAnsi="Times New Roman" w:cs="Times New Roman"/>
          <w:sz w:val="28"/>
          <w:szCs w:val="28"/>
          <w:lang w:eastAsia="ru-RU"/>
        </w:rPr>
        <w:t>отдела образования</w:t>
      </w:r>
      <w:r w:rsidR="00352EE5" w:rsidRPr="00352EE5">
        <w:rPr>
          <w:rFonts w:ascii="Times New Roman" w:eastAsia="Times New Roman" w:hAnsi="Times New Roman" w:cs="Times New Roman"/>
          <w:sz w:val="28"/>
          <w:szCs w:val="28"/>
          <w:lang w:eastAsia="ru-RU"/>
        </w:rPr>
        <w:t xml:space="preserve">, действующего на основании </w:t>
      </w:r>
      <w:r>
        <w:rPr>
          <w:rFonts w:ascii="Times New Roman" w:eastAsia="Times New Roman" w:hAnsi="Times New Roman" w:cs="Times New Roman"/>
          <w:sz w:val="28"/>
          <w:szCs w:val="28"/>
          <w:lang w:eastAsia="ru-RU"/>
        </w:rPr>
        <w:t xml:space="preserve">Положения </w:t>
      </w:r>
      <w:r w:rsidR="00352EE5" w:rsidRPr="00352EE5">
        <w:rPr>
          <w:rFonts w:ascii="Times New Roman" w:eastAsia="Times New Roman" w:hAnsi="Times New Roman" w:cs="Times New Roman"/>
          <w:sz w:val="28"/>
          <w:szCs w:val="28"/>
          <w:lang w:eastAsia="ru-RU"/>
        </w:rPr>
        <w:t>, с одной стороны, и _</w:t>
      </w:r>
      <w:r>
        <w:rPr>
          <w:rFonts w:ascii="Times New Roman" w:eastAsia="Times New Roman" w:hAnsi="Times New Roman" w:cs="Times New Roman"/>
          <w:sz w:val="28"/>
          <w:szCs w:val="28"/>
          <w:lang w:eastAsia="ru-RU"/>
        </w:rPr>
        <w:t>________</w:t>
      </w:r>
      <w:r w:rsidR="00352EE5" w:rsidRPr="00352EE5">
        <w:rPr>
          <w:rFonts w:ascii="Times New Roman" w:eastAsia="Times New Roman" w:hAnsi="Times New Roman" w:cs="Times New Roman"/>
          <w:sz w:val="28"/>
          <w:szCs w:val="28"/>
          <w:lang w:eastAsia="ru-RU"/>
        </w:rPr>
        <w:t>_____________, именуемое в дальнейшем «Исп</w:t>
      </w:r>
      <w:r>
        <w:rPr>
          <w:rFonts w:ascii="Times New Roman" w:eastAsia="Times New Roman" w:hAnsi="Times New Roman" w:cs="Times New Roman"/>
          <w:sz w:val="28"/>
          <w:szCs w:val="28"/>
          <w:lang w:eastAsia="ru-RU"/>
        </w:rPr>
        <w:t xml:space="preserve">олнитель услуг», в лице </w:t>
      </w:r>
      <w:r w:rsidR="00352EE5" w:rsidRPr="00352EE5">
        <w:rPr>
          <w:rFonts w:ascii="Times New Roman" w:eastAsia="Times New Roman" w:hAnsi="Times New Roman" w:cs="Times New Roman"/>
          <w:sz w:val="28"/>
          <w:szCs w:val="28"/>
          <w:lang w:eastAsia="ru-RU"/>
        </w:rPr>
        <w:t>__________________, действующего на о</w:t>
      </w:r>
      <w:r>
        <w:rPr>
          <w:rFonts w:ascii="Times New Roman" w:eastAsia="Times New Roman" w:hAnsi="Times New Roman" w:cs="Times New Roman"/>
          <w:sz w:val="28"/>
          <w:szCs w:val="28"/>
          <w:lang w:eastAsia="ru-RU"/>
        </w:rPr>
        <w:t>сновании ________</w:t>
      </w:r>
      <w:r w:rsidR="00352EE5" w:rsidRPr="00352EE5">
        <w:rPr>
          <w:rFonts w:ascii="Times New Roman" w:eastAsia="Times New Roman" w:hAnsi="Times New Roman" w:cs="Times New Roman"/>
          <w:sz w:val="28"/>
          <w:szCs w:val="28"/>
          <w:lang w:eastAsia="ru-RU"/>
        </w:rPr>
        <w:t xml:space="preserve">___, с другой стороны,  именуемые  в  дальнейшем  «Стороны»,  руководствуясь Порядком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w:t>
      </w:r>
      <w:r>
        <w:rPr>
          <w:rFonts w:ascii="Times New Roman" w:eastAsia="Times New Roman" w:hAnsi="Times New Roman" w:cs="Times New Roman"/>
          <w:sz w:val="28"/>
          <w:szCs w:val="28"/>
          <w:lang w:eastAsia="ru-RU"/>
        </w:rPr>
        <w:t xml:space="preserve"> органами местного самоуправления муниципального образования «Велижский район»</w:t>
      </w:r>
      <w:r w:rsidR="00352EE5" w:rsidRPr="00352EE5">
        <w:rPr>
          <w:rFonts w:ascii="Times New Roman" w:eastAsia="Times New Roman" w:hAnsi="Times New Roman" w:cs="Times New Roman"/>
          <w:sz w:val="28"/>
          <w:szCs w:val="28"/>
          <w:lang w:eastAsia="ru-RU"/>
        </w:rPr>
        <w:t xml:space="preserve"> не осуществляются функции и полномочия учредителя, включенным</w:t>
      </w:r>
      <w:r>
        <w:rPr>
          <w:rFonts w:ascii="Times New Roman" w:eastAsia="Times New Roman" w:hAnsi="Times New Roman" w:cs="Times New Roman"/>
          <w:sz w:val="28"/>
          <w:szCs w:val="28"/>
          <w:lang w:eastAsia="ru-RU"/>
        </w:rPr>
        <w:t>и</w:t>
      </w:r>
      <w:r w:rsidR="00352EE5" w:rsidRPr="00352EE5">
        <w:rPr>
          <w:rFonts w:ascii="Times New Roman" w:eastAsia="Times New Roman" w:hAnsi="Times New Roman" w:cs="Times New Roman"/>
          <w:sz w:val="28"/>
          <w:szCs w:val="28"/>
          <w:lang w:eastAsia="ru-RU"/>
        </w:rPr>
        <w:t xml:space="preserve"> в реестр поставщиков образовательных услуг в рамках системы перс</w:t>
      </w:r>
      <w:r>
        <w:rPr>
          <w:rFonts w:ascii="Times New Roman" w:eastAsia="Times New Roman" w:hAnsi="Times New Roman" w:cs="Times New Roman"/>
          <w:sz w:val="28"/>
          <w:szCs w:val="28"/>
          <w:lang w:eastAsia="ru-RU"/>
        </w:rPr>
        <w:t>онифицированного финансирования</w:t>
      </w:r>
      <w:r w:rsidR="00352EE5" w:rsidRPr="00352EE5">
        <w:rPr>
          <w:rFonts w:ascii="Times New Roman" w:eastAsia="Times New Roman" w:hAnsi="Times New Roman" w:cs="Times New Roman"/>
          <w:sz w:val="28"/>
          <w:szCs w:val="28"/>
          <w:lang w:eastAsia="ru-RU"/>
        </w:rPr>
        <w:t>, в связи с оказанием услуг по реализации дополнительных общеобразовательных программ в рамках системы персонифицированного финансирования от</w:t>
      </w:r>
      <w:r>
        <w:rPr>
          <w:rFonts w:ascii="Times New Roman" w:eastAsia="Times New Roman" w:hAnsi="Times New Roman" w:cs="Times New Roman"/>
          <w:sz w:val="28"/>
          <w:szCs w:val="28"/>
          <w:lang w:eastAsia="ru-RU"/>
        </w:rPr>
        <w:t>10.04.2020 №169</w:t>
      </w:r>
      <w:r w:rsidR="00352EE5" w:rsidRPr="00352EE5">
        <w:rPr>
          <w:rFonts w:ascii="Times New Roman" w:eastAsia="Times New Roman" w:hAnsi="Times New Roman" w:cs="Times New Roman"/>
          <w:sz w:val="28"/>
          <w:szCs w:val="28"/>
          <w:lang w:eastAsia="ru-RU"/>
        </w:rPr>
        <w:t xml:space="preserve"> (далее – Порядок), заключили настоящее Соглашение о нижеследующем.</w:t>
      </w:r>
    </w:p>
    <w:p w:rsidR="00352EE5" w:rsidRPr="00352EE5" w:rsidRDefault="00352EE5" w:rsidP="00352EE5">
      <w:pPr>
        <w:spacing w:after="0" w:line="240" w:lineRule="auto"/>
        <w:ind w:right="-2"/>
        <w:jc w:val="center"/>
        <w:rPr>
          <w:rFonts w:ascii="Times New Roman" w:eastAsia="Times New Roman" w:hAnsi="Times New Roman" w:cs="Times New Roman"/>
          <w:sz w:val="28"/>
          <w:szCs w:val="28"/>
          <w:lang w:eastAsia="ru-RU"/>
        </w:rPr>
      </w:pPr>
    </w:p>
    <w:p w:rsidR="00352EE5" w:rsidRPr="00352EE5" w:rsidRDefault="00352EE5" w:rsidP="00972002">
      <w:pPr>
        <w:spacing w:after="0" w:line="240" w:lineRule="auto"/>
        <w:ind w:right="-2"/>
        <w:jc w:val="center"/>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t>1</w:t>
      </w:r>
      <w:r w:rsidR="00972002">
        <w:rPr>
          <w:rFonts w:ascii="Times New Roman" w:eastAsia="Times New Roman" w:hAnsi="Times New Roman" w:cs="Times New Roman"/>
          <w:sz w:val="28"/>
          <w:szCs w:val="28"/>
          <w:lang w:eastAsia="ru-RU"/>
        </w:rPr>
        <w:t>.</w:t>
      </w:r>
      <w:r w:rsidR="00972002">
        <w:rPr>
          <w:rFonts w:ascii="Times New Roman" w:eastAsia="Times New Roman" w:hAnsi="Times New Roman" w:cs="Times New Roman"/>
          <w:sz w:val="28"/>
          <w:szCs w:val="28"/>
          <w:lang w:eastAsia="ru-RU"/>
        </w:rPr>
        <w:tab/>
        <w:t>Предмет настоящего Соглашения</w:t>
      </w:r>
    </w:p>
    <w:p w:rsidR="00352EE5" w:rsidRPr="00352EE5" w:rsidRDefault="00352EE5" w:rsidP="00972002">
      <w:pPr>
        <w:spacing w:after="0" w:line="240" w:lineRule="auto"/>
        <w:ind w:right="-2" w:firstLine="709"/>
        <w:jc w:val="both"/>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t xml:space="preserve">Предметом настоящего Соглашения является порядок взаимодействия Сторон по предоставлению в 20__-20__ годах гранта в форме субсидии из бюджета </w:t>
      </w:r>
      <w:r w:rsidR="00972002">
        <w:rPr>
          <w:rFonts w:ascii="Times New Roman" w:eastAsia="Times New Roman" w:hAnsi="Times New Roman" w:cs="Times New Roman"/>
          <w:sz w:val="28"/>
          <w:szCs w:val="28"/>
          <w:lang w:eastAsia="ru-RU"/>
        </w:rPr>
        <w:t xml:space="preserve">муниципального образования «Велижский район» </w:t>
      </w:r>
      <w:r w:rsidRPr="00352EE5">
        <w:rPr>
          <w:rFonts w:ascii="Times New Roman" w:eastAsia="Times New Roman" w:hAnsi="Times New Roman" w:cs="Times New Roman"/>
          <w:sz w:val="28"/>
          <w:szCs w:val="28"/>
          <w:lang w:eastAsia="ru-RU"/>
        </w:rPr>
        <w:t>Исполнителю услуг в рамках муниципальной программы «Развитие образования</w:t>
      </w:r>
      <w:r w:rsidR="00972002">
        <w:rPr>
          <w:rFonts w:ascii="Times New Roman" w:eastAsia="Times New Roman" w:hAnsi="Times New Roman" w:cs="Times New Roman"/>
          <w:sz w:val="28"/>
          <w:szCs w:val="28"/>
          <w:lang w:eastAsia="ru-RU"/>
        </w:rPr>
        <w:t xml:space="preserve"> и молодежной политики в муниципальном образовании «Велижский район»</w:t>
      </w:r>
      <w:r w:rsidRPr="00352EE5">
        <w:rPr>
          <w:rFonts w:ascii="Times New Roman" w:eastAsia="Times New Roman" w:hAnsi="Times New Roman" w:cs="Times New Roman"/>
          <w:sz w:val="28"/>
          <w:szCs w:val="28"/>
          <w:lang w:eastAsia="ru-RU"/>
        </w:rPr>
        <w:t xml:space="preserve"> (далее - грант).</w:t>
      </w:r>
    </w:p>
    <w:p w:rsidR="00352EE5" w:rsidRPr="00352EE5" w:rsidRDefault="00352EE5" w:rsidP="00352EE5">
      <w:pPr>
        <w:spacing w:after="0" w:line="240" w:lineRule="auto"/>
        <w:ind w:right="-2"/>
        <w:jc w:val="both"/>
        <w:rPr>
          <w:rFonts w:ascii="Times New Roman" w:eastAsia="Times New Roman" w:hAnsi="Times New Roman" w:cs="Times New Roman"/>
          <w:sz w:val="28"/>
          <w:szCs w:val="28"/>
          <w:lang w:eastAsia="ru-RU"/>
        </w:rPr>
      </w:pPr>
    </w:p>
    <w:p w:rsidR="00352EE5" w:rsidRPr="00352EE5" w:rsidRDefault="00352EE5" w:rsidP="00972002">
      <w:pPr>
        <w:spacing w:after="0" w:line="240" w:lineRule="auto"/>
        <w:ind w:right="-2"/>
        <w:jc w:val="center"/>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t>2.</w:t>
      </w:r>
      <w:r w:rsidRPr="00352EE5">
        <w:rPr>
          <w:rFonts w:ascii="Times New Roman" w:eastAsia="Times New Roman" w:hAnsi="Times New Roman" w:cs="Times New Roman"/>
          <w:sz w:val="28"/>
          <w:szCs w:val="28"/>
          <w:lang w:eastAsia="ru-RU"/>
        </w:rPr>
        <w:tab/>
        <w:t>Порядок и условия предоставления гранта</w:t>
      </w:r>
    </w:p>
    <w:p w:rsidR="00352EE5" w:rsidRPr="00352EE5" w:rsidRDefault="00352EE5" w:rsidP="00352EE5">
      <w:pPr>
        <w:spacing w:after="0" w:line="240" w:lineRule="auto"/>
        <w:ind w:right="-2"/>
        <w:jc w:val="both"/>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t xml:space="preserve">2.1. Грант предоставляется </w:t>
      </w:r>
      <w:r w:rsidR="00972002">
        <w:rPr>
          <w:rFonts w:ascii="Times New Roman" w:eastAsia="Times New Roman" w:hAnsi="Times New Roman" w:cs="Times New Roman"/>
          <w:sz w:val="28"/>
          <w:szCs w:val="28"/>
          <w:lang w:eastAsia="ru-RU"/>
        </w:rPr>
        <w:t>Отделом образования</w:t>
      </w:r>
      <w:r w:rsidRPr="00352EE5">
        <w:rPr>
          <w:rFonts w:ascii="Times New Roman" w:eastAsia="Times New Roman" w:hAnsi="Times New Roman" w:cs="Times New Roman"/>
          <w:sz w:val="28"/>
          <w:szCs w:val="28"/>
          <w:lang w:eastAsia="ru-RU"/>
        </w:rPr>
        <w:t xml:space="preserve"> Исполнителю услуг в размере, определяемом согласно разделу 3 Порядка.</w:t>
      </w:r>
    </w:p>
    <w:p w:rsidR="00352EE5" w:rsidRPr="00352EE5" w:rsidRDefault="00352EE5" w:rsidP="00352EE5">
      <w:pPr>
        <w:spacing w:after="0" w:line="240" w:lineRule="auto"/>
        <w:ind w:right="-2"/>
        <w:jc w:val="both"/>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t xml:space="preserve">2.2. При предоставлении гранта Исполнитель услуг обязуется соблюдать требования Правил персонифицированного финансирования дополнительного образования детей в </w:t>
      </w:r>
      <w:r w:rsidR="00972002">
        <w:rPr>
          <w:rFonts w:ascii="Times New Roman" w:eastAsia="Times New Roman" w:hAnsi="Times New Roman" w:cs="Times New Roman"/>
          <w:sz w:val="28"/>
          <w:szCs w:val="28"/>
          <w:lang w:eastAsia="ru-RU"/>
        </w:rPr>
        <w:t>муниципальном образовании «Велижский район»</w:t>
      </w:r>
      <w:r w:rsidRPr="00352EE5">
        <w:rPr>
          <w:rFonts w:ascii="Times New Roman" w:eastAsia="Times New Roman" w:hAnsi="Times New Roman" w:cs="Times New Roman"/>
          <w:sz w:val="28"/>
          <w:szCs w:val="28"/>
          <w:lang w:eastAsia="ru-RU"/>
        </w:rPr>
        <w:t xml:space="preserve">, утвержденных </w:t>
      </w:r>
      <w:r w:rsidR="0099722C" w:rsidRPr="0099722C">
        <w:rPr>
          <w:rFonts w:ascii="Times New Roman" w:eastAsia="Times New Roman" w:hAnsi="Times New Roman" w:cs="Times New Roman"/>
          <w:sz w:val="28"/>
          <w:szCs w:val="28"/>
          <w:lang w:eastAsia="ru-RU"/>
        </w:rPr>
        <w:t>постановлени</w:t>
      </w:r>
      <w:r w:rsidR="0099722C">
        <w:rPr>
          <w:rFonts w:ascii="Times New Roman" w:eastAsia="Times New Roman" w:hAnsi="Times New Roman" w:cs="Times New Roman"/>
          <w:sz w:val="28"/>
          <w:szCs w:val="28"/>
          <w:lang w:eastAsia="ru-RU"/>
        </w:rPr>
        <w:t>ем</w:t>
      </w:r>
      <w:r w:rsidR="0099722C" w:rsidRPr="0099722C">
        <w:rPr>
          <w:rFonts w:ascii="Times New Roman" w:eastAsia="Times New Roman" w:hAnsi="Times New Roman" w:cs="Times New Roman"/>
          <w:sz w:val="28"/>
          <w:szCs w:val="28"/>
          <w:lang w:eastAsia="ru-RU"/>
        </w:rPr>
        <w:t xml:space="preserve"> Администрации муниципального образования «Велижский район» от 10.04.2020 №169 «Об утверждении Правил персонифицированного финансирования дополнительного образования детей в муниципальном образовании «Велижский район» </w:t>
      </w:r>
      <w:r w:rsidRPr="00352EE5">
        <w:rPr>
          <w:rFonts w:ascii="Times New Roman" w:eastAsia="Times New Roman" w:hAnsi="Times New Roman" w:cs="Times New Roman"/>
          <w:sz w:val="28"/>
          <w:szCs w:val="28"/>
          <w:lang w:eastAsia="ru-RU"/>
        </w:rPr>
        <w:t>(далее – Правила персонифицированного финансирования), и Порядка.</w:t>
      </w:r>
    </w:p>
    <w:p w:rsidR="00352EE5" w:rsidRPr="00352EE5" w:rsidRDefault="00352EE5" w:rsidP="00352EE5">
      <w:pPr>
        <w:spacing w:after="0" w:line="240" w:lineRule="auto"/>
        <w:ind w:right="-2"/>
        <w:jc w:val="both"/>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lastRenderedPageBreak/>
        <w:t xml:space="preserve">2.3. При заключении настоящего Соглашения Исполнитель услуг выражает свое согласие на осуществление </w:t>
      </w:r>
      <w:r w:rsidR="0099722C">
        <w:rPr>
          <w:rFonts w:ascii="Times New Roman" w:eastAsia="Times New Roman" w:hAnsi="Times New Roman" w:cs="Times New Roman"/>
          <w:sz w:val="28"/>
          <w:szCs w:val="28"/>
          <w:lang w:eastAsia="ru-RU"/>
        </w:rPr>
        <w:t>Отделом образования</w:t>
      </w:r>
      <w:r w:rsidRPr="00352EE5">
        <w:rPr>
          <w:rFonts w:ascii="Times New Roman" w:eastAsia="Times New Roman" w:hAnsi="Times New Roman" w:cs="Times New Roman"/>
          <w:sz w:val="28"/>
          <w:szCs w:val="28"/>
          <w:lang w:eastAsia="ru-RU"/>
        </w:rPr>
        <w:t xml:space="preserve">, органом муниципального финансового контроля Администрации </w:t>
      </w:r>
      <w:r w:rsidR="0099722C">
        <w:rPr>
          <w:rFonts w:ascii="Times New Roman" w:eastAsia="Times New Roman" w:hAnsi="Times New Roman" w:cs="Times New Roman"/>
          <w:sz w:val="28"/>
          <w:szCs w:val="28"/>
          <w:lang w:eastAsia="ru-RU"/>
        </w:rPr>
        <w:t>муниципального образования «Велижский район»</w:t>
      </w:r>
      <w:r w:rsidRPr="00352EE5">
        <w:rPr>
          <w:rFonts w:ascii="Times New Roman" w:eastAsia="Times New Roman" w:hAnsi="Times New Roman" w:cs="Times New Roman"/>
          <w:sz w:val="28"/>
          <w:szCs w:val="28"/>
          <w:lang w:eastAsia="ru-RU"/>
        </w:rPr>
        <w:t xml:space="preserve"> проверок соблюдения Исполнителем услуг цели, порядка и условий предоставления гранта.</w:t>
      </w:r>
    </w:p>
    <w:p w:rsidR="00352EE5" w:rsidRPr="00352EE5" w:rsidRDefault="00352EE5" w:rsidP="00352EE5">
      <w:pPr>
        <w:spacing w:after="0" w:line="240" w:lineRule="auto"/>
        <w:ind w:right="-2"/>
        <w:jc w:val="both"/>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t xml:space="preserve">2.4. Предоставление гранта осуществляется в пределах бюджетных ассигнований, утвержденных </w:t>
      </w:r>
      <w:r w:rsidR="0099722C">
        <w:rPr>
          <w:rFonts w:ascii="Times New Roman" w:eastAsia="Times New Roman" w:hAnsi="Times New Roman" w:cs="Times New Roman"/>
          <w:sz w:val="28"/>
          <w:szCs w:val="28"/>
          <w:lang w:eastAsia="ru-RU"/>
        </w:rPr>
        <w:t xml:space="preserve">решением Велижского районного </w:t>
      </w:r>
      <w:r w:rsidR="00C242B7">
        <w:rPr>
          <w:rFonts w:ascii="Times New Roman" w:eastAsia="Times New Roman" w:hAnsi="Times New Roman" w:cs="Times New Roman"/>
          <w:sz w:val="28"/>
          <w:szCs w:val="28"/>
          <w:lang w:eastAsia="ru-RU"/>
        </w:rPr>
        <w:t>С</w:t>
      </w:r>
      <w:r w:rsidR="0099722C">
        <w:rPr>
          <w:rFonts w:ascii="Times New Roman" w:eastAsia="Times New Roman" w:hAnsi="Times New Roman" w:cs="Times New Roman"/>
          <w:sz w:val="28"/>
          <w:szCs w:val="28"/>
          <w:lang w:eastAsia="ru-RU"/>
        </w:rPr>
        <w:t>овета Депутатов</w:t>
      </w:r>
      <w:r w:rsidRPr="00352EE5">
        <w:rPr>
          <w:rFonts w:ascii="Times New Roman" w:eastAsia="Times New Roman" w:hAnsi="Times New Roman" w:cs="Times New Roman"/>
          <w:sz w:val="28"/>
          <w:szCs w:val="28"/>
          <w:lang w:eastAsia="ru-RU"/>
        </w:rPr>
        <w:t xml:space="preserve"> на текущий финансовый год и плановый период в пределах утвержденных лимитов бюджетных обязательств в рамках муниципальной программы </w:t>
      </w:r>
      <w:r w:rsidR="0099722C" w:rsidRPr="0099722C">
        <w:rPr>
          <w:rFonts w:ascii="Times New Roman" w:eastAsia="Times New Roman" w:hAnsi="Times New Roman" w:cs="Times New Roman"/>
          <w:sz w:val="28"/>
          <w:szCs w:val="28"/>
          <w:lang w:eastAsia="ru-RU"/>
        </w:rPr>
        <w:t>«Развитие образования и молодежной политики в муниципальном образовании «Велижский район»</w:t>
      </w:r>
      <w:r w:rsidRPr="00352EE5">
        <w:rPr>
          <w:rFonts w:ascii="Times New Roman" w:eastAsia="Times New Roman" w:hAnsi="Times New Roman" w:cs="Times New Roman"/>
          <w:sz w:val="28"/>
          <w:szCs w:val="28"/>
          <w:lang w:eastAsia="ru-RU"/>
        </w:rPr>
        <w:t>.</w:t>
      </w:r>
    </w:p>
    <w:p w:rsidR="00352EE5" w:rsidRPr="00352EE5" w:rsidRDefault="00352EE5" w:rsidP="00352EE5">
      <w:pPr>
        <w:spacing w:after="0" w:line="240" w:lineRule="auto"/>
        <w:ind w:right="-2"/>
        <w:jc w:val="both"/>
        <w:rPr>
          <w:rFonts w:ascii="Times New Roman" w:eastAsia="Times New Roman" w:hAnsi="Times New Roman" w:cs="Times New Roman"/>
          <w:sz w:val="28"/>
          <w:szCs w:val="28"/>
          <w:lang w:eastAsia="ru-RU"/>
        </w:rPr>
      </w:pPr>
    </w:p>
    <w:p w:rsidR="00352EE5" w:rsidRPr="00352EE5" w:rsidRDefault="00352EE5" w:rsidP="0099722C">
      <w:pPr>
        <w:spacing w:after="0" w:line="240" w:lineRule="auto"/>
        <w:ind w:right="-2"/>
        <w:jc w:val="center"/>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t>3.</w:t>
      </w:r>
      <w:r w:rsidRPr="00352EE5">
        <w:rPr>
          <w:rFonts w:ascii="Times New Roman" w:eastAsia="Times New Roman" w:hAnsi="Times New Roman" w:cs="Times New Roman"/>
          <w:sz w:val="28"/>
          <w:szCs w:val="28"/>
          <w:lang w:eastAsia="ru-RU"/>
        </w:rPr>
        <w:tab/>
        <w:t xml:space="preserve"> Права и обязанности Сторон</w:t>
      </w:r>
    </w:p>
    <w:p w:rsidR="00352EE5" w:rsidRPr="00352EE5" w:rsidRDefault="00352EE5" w:rsidP="00352EE5">
      <w:pPr>
        <w:spacing w:after="0" w:line="240" w:lineRule="auto"/>
        <w:ind w:right="-2"/>
        <w:jc w:val="both"/>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t>3.1. Исполнитель услуг обязан:</w:t>
      </w:r>
    </w:p>
    <w:p w:rsidR="00352EE5" w:rsidRPr="00352EE5" w:rsidRDefault="00352EE5" w:rsidP="00352EE5">
      <w:pPr>
        <w:spacing w:after="0" w:line="240" w:lineRule="auto"/>
        <w:ind w:right="-2"/>
        <w:jc w:val="both"/>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t>3.1.1. Осуществлять оказание образовательных услуг в соответствии с условиями договоров об образовании, заключенных с родителями (законными представителями) обучающихся или обучающимися, достигшими возраста          14 лет, имеющими сертификаты дополнительного образования по дополнительным общеобразовательным программам (частям дополнительных общеобразовательных программ), включенным в Реестр сертифицированных программ системы персонифицированного финансирования в соответствии с Правилами персонифицированного финансирования.</w:t>
      </w:r>
    </w:p>
    <w:p w:rsidR="00352EE5" w:rsidRPr="00352EE5" w:rsidRDefault="00352EE5" w:rsidP="00352EE5">
      <w:pPr>
        <w:spacing w:after="0" w:line="240" w:lineRule="auto"/>
        <w:ind w:right="-2"/>
        <w:jc w:val="both"/>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t>3.1.2. Соблюдать Правила персонифицированного финансирования, в том числе при:</w:t>
      </w:r>
    </w:p>
    <w:p w:rsidR="00352EE5" w:rsidRPr="00352EE5" w:rsidRDefault="00352EE5" w:rsidP="00352EE5">
      <w:pPr>
        <w:spacing w:after="0" w:line="240" w:lineRule="auto"/>
        <w:ind w:right="-2"/>
        <w:jc w:val="both"/>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t>3.1.2.1. Заключении договоров об образовании с родителями (законными представителями) обучающихся или обучающимися, достигшими возраста          14 лет.</w:t>
      </w:r>
    </w:p>
    <w:p w:rsidR="00352EE5" w:rsidRPr="00352EE5" w:rsidRDefault="00352EE5" w:rsidP="00352EE5">
      <w:pPr>
        <w:spacing w:after="0" w:line="240" w:lineRule="auto"/>
        <w:ind w:right="-2"/>
        <w:jc w:val="both"/>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t>3.1.2.2. Установлении цен на оказываемые образовательные услуги в рамках системы персонифицированного финансирования.</w:t>
      </w:r>
    </w:p>
    <w:p w:rsidR="00352EE5" w:rsidRPr="00352EE5" w:rsidRDefault="00352EE5" w:rsidP="00352EE5">
      <w:pPr>
        <w:spacing w:after="0" w:line="240" w:lineRule="auto"/>
        <w:ind w:right="-2"/>
        <w:jc w:val="both"/>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t>3.1.2.3. Предложении образовательных программ для обучения обучающихся.</w:t>
      </w:r>
    </w:p>
    <w:p w:rsidR="00352EE5" w:rsidRPr="00352EE5" w:rsidRDefault="00352EE5" w:rsidP="00352EE5">
      <w:pPr>
        <w:spacing w:after="0" w:line="240" w:lineRule="auto"/>
        <w:ind w:right="-2"/>
        <w:jc w:val="both"/>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t>3.1.3. Вести реестр заключенных договоров об образовании с родителями (законными представителями) обучающихся или обучающим</w:t>
      </w:r>
      <w:r w:rsidR="00FC04C4">
        <w:rPr>
          <w:rFonts w:ascii="Times New Roman" w:eastAsia="Times New Roman" w:hAnsi="Times New Roman" w:cs="Times New Roman"/>
          <w:sz w:val="28"/>
          <w:szCs w:val="28"/>
          <w:lang w:eastAsia="ru-RU"/>
        </w:rPr>
        <w:t>ися, достигшими возраста 14 лет (приложение 1, приложение2),</w:t>
      </w:r>
      <w:r w:rsidRPr="00352EE5">
        <w:rPr>
          <w:rFonts w:ascii="Times New Roman" w:eastAsia="Times New Roman" w:hAnsi="Times New Roman" w:cs="Times New Roman"/>
          <w:sz w:val="28"/>
          <w:szCs w:val="28"/>
          <w:lang w:eastAsia="ru-RU"/>
        </w:rPr>
        <w:t xml:space="preserve"> в рамках системы персонифицированного финансирован</w:t>
      </w:r>
      <w:r w:rsidR="0099722C">
        <w:rPr>
          <w:rFonts w:ascii="Times New Roman" w:eastAsia="Times New Roman" w:hAnsi="Times New Roman" w:cs="Times New Roman"/>
          <w:sz w:val="28"/>
          <w:szCs w:val="28"/>
          <w:lang w:eastAsia="ru-RU"/>
        </w:rPr>
        <w:t>ия дополнительного образования детей в муниципальном образовании «Велижский район»</w:t>
      </w:r>
      <w:r w:rsidRPr="00352EE5">
        <w:rPr>
          <w:rFonts w:ascii="Times New Roman" w:eastAsia="Times New Roman" w:hAnsi="Times New Roman" w:cs="Times New Roman"/>
          <w:sz w:val="28"/>
          <w:szCs w:val="28"/>
          <w:lang w:eastAsia="ru-RU"/>
        </w:rPr>
        <w:t>.</w:t>
      </w:r>
    </w:p>
    <w:p w:rsidR="0099722C" w:rsidRDefault="00352EE5" w:rsidP="00352EE5">
      <w:pPr>
        <w:spacing w:after="0" w:line="240" w:lineRule="auto"/>
        <w:ind w:right="-2"/>
        <w:jc w:val="both"/>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t xml:space="preserve">3.1.4. По запросу </w:t>
      </w:r>
      <w:r w:rsidR="0099722C">
        <w:rPr>
          <w:rFonts w:ascii="Times New Roman" w:eastAsia="Times New Roman" w:hAnsi="Times New Roman" w:cs="Times New Roman"/>
          <w:sz w:val="28"/>
          <w:szCs w:val="28"/>
          <w:lang w:eastAsia="ru-RU"/>
        </w:rPr>
        <w:t>Отдела образования</w:t>
      </w:r>
      <w:r w:rsidRPr="00352EE5">
        <w:rPr>
          <w:rFonts w:ascii="Times New Roman" w:eastAsia="Times New Roman" w:hAnsi="Times New Roman" w:cs="Times New Roman"/>
          <w:sz w:val="28"/>
          <w:szCs w:val="28"/>
          <w:lang w:eastAsia="ru-RU"/>
        </w:rPr>
        <w:t xml:space="preserve"> предоставлять заверенные копии заключенных договоров об образовании в рамках системы персонифицированного финансирования дополнительного </w:t>
      </w:r>
      <w:r w:rsidR="0099722C" w:rsidRPr="0099722C">
        <w:rPr>
          <w:rFonts w:ascii="Times New Roman" w:eastAsia="Times New Roman" w:hAnsi="Times New Roman" w:cs="Times New Roman"/>
          <w:sz w:val="28"/>
          <w:szCs w:val="28"/>
          <w:lang w:eastAsia="ru-RU"/>
        </w:rPr>
        <w:t>образования детей в муниципальном образовании «Велижский район».</w:t>
      </w:r>
    </w:p>
    <w:p w:rsidR="00352EE5" w:rsidRPr="00352EE5" w:rsidRDefault="00352EE5" w:rsidP="00352EE5">
      <w:pPr>
        <w:spacing w:after="0" w:line="240" w:lineRule="auto"/>
        <w:ind w:right="-2"/>
        <w:jc w:val="both"/>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t>3.2. Исполнитель услуг имеет право:</w:t>
      </w:r>
    </w:p>
    <w:p w:rsidR="00352EE5" w:rsidRPr="00352EE5" w:rsidRDefault="00352EE5" w:rsidP="00352EE5">
      <w:pPr>
        <w:spacing w:after="0" w:line="240" w:lineRule="auto"/>
        <w:ind w:right="-2"/>
        <w:jc w:val="both"/>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t>3.2.1. Заключать договоры об образовании с родителями (законными представителями) обучающихся или обучающимися, достигшими возраста          14 лет, при одновременном выполнении следующих условий:</w:t>
      </w:r>
    </w:p>
    <w:p w:rsidR="00352EE5" w:rsidRPr="00352EE5" w:rsidRDefault="00352EE5" w:rsidP="00352EE5">
      <w:pPr>
        <w:spacing w:after="0" w:line="240" w:lineRule="auto"/>
        <w:ind w:right="-2"/>
        <w:jc w:val="both"/>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t>3.2.1.1. Образовательная программа (часть образовательной программы), по которой будет проходить обучение, включена в Реестр сертифицированных программ системы персонифицированного финансирования.</w:t>
      </w:r>
    </w:p>
    <w:p w:rsidR="00352EE5" w:rsidRPr="00352EE5" w:rsidRDefault="00352EE5" w:rsidP="00352EE5">
      <w:pPr>
        <w:spacing w:after="0" w:line="240" w:lineRule="auto"/>
        <w:ind w:right="-2"/>
        <w:jc w:val="both"/>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t xml:space="preserve">3.2.1.2. Направленность дополнительной общеобразовательной программы (части дополнительной общеобразовательной программы) предусмотрена </w:t>
      </w:r>
      <w:r w:rsidRPr="00352EE5">
        <w:rPr>
          <w:rFonts w:ascii="Times New Roman" w:eastAsia="Times New Roman" w:hAnsi="Times New Roman" w:cs="Times New Roman"/>
          <w:sz w:val="28"/>
          <w:szCs w:val="28"/>
          <w:lang w:eastAsia="ru-RU"/>
        </w:rPr>
        <w:lastRenderedPageBreak/>
        <w:t xml:space="preserve">Программой персонифицированного финансирования дополнительного образования детей в </w:t>
      </w:r>
      <w:r w:rsidR="0099722C" w:rsidRPr="0099722C">
        <w:rPr>
          <w:rFonts w:ascii="Times New Roman" w:eastAsia="Times New Roman" w:hAnsi="Times New Roman" w:cs="Times New Roman"/>
          <w:sz w:val="28"/>
          <w:szCs w:val="28"/>
          <w:lang w:eastAsia="ru-RU"/>
        </w:rPr>
        <w:t>муниципальном образовании «Велижский район»</w:t>
      </w:r>
      <w:r w:rsidRPr="00352EE5">
        <w:rPr>
          <w:rFonts w:ascii="Times New Roman" w:eastAsia="Times New Roman" w:hAnsi="Times New Roman" w:cs="Times New Roman"/>
          <w:sz w:val="28"/>
          <w:szCs w:val="28"/>
          <w:lang w:eastAsia="ru-RU"/>
        </w:rPr>
        <w:t>.</w:t>
      </w:r>
    </w:p>
    <w:p w:rsidR="00352EE5" w:rsidRPr="00352EE5" w:rsidRDefault="00352EE5" w:rsidP="00352EE5">
      <w:pPr>
        <w:spacing w:after="0" w:line="240" w:lineRule="auto"/>
        <w:ind w:right="-2"/>
        <w:jc w:val="both"/>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t xml:space="preserve">3.2.1.3. 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дополнительного образования детей в </w:t>
      </w:r>
      <w:r w:rsidR="0099722C" w:rsidRPr="0099722C">
        <w:rPr>
          <w:rFonts w:ascii="Times New Roman" w:eastAsia="Times New Roman" w:hAnsi="Times New Roman" w:cs="Times New Roman"/>
          <w:sz w:val="28"/>
          <w:szCs w:val="28"/>
          <w:lang w:eastAsia="ru-RU"/>
        </w:rPr>
        <w:t>муниципально</w:t>
      </w:r>
      <w:r w:rsidR="0099722C">
        <w:rPr>
          <w:rFonts w:ascii="Times New Roman" w:eastAsia="Times New Roman" w:hAnsi="Times New Roman" w:cs="Times New Roman"/>
          <w:sz w:val="28"/>
          <w:szCs w:val="28"/>
          <w:lang w:eastAsia="ru-RU"/>
        </w:rPr>
        <w:t>м образовании «Велижский район»</w:t>
      </w:r>
      <w:r w:rsidRPr="00352EE5">
        <w:rPr>
          <w:rFonts w:ascii="Times New Roman" w:eastAsia="Times New Roman" w:hAnsi="Times New Roman" w:cs="Times New Roman"/>
          <w:sz w:val="28"/>
          <w:szCs w:val="28"/>
          <w:lang w:eastAsia="ru-RU"/>
        </w:rPr>
        <w:t xml:space="preserve">, утвержденной </w:t>
      </w:r>
      <w:r w:rsidR="006400AB">
        <w:rPr>
          <w:rFonts w:ascii="Times New Roman" w:eastAsia="Times New Roman" w:hAnsi="Times New Roman" w:cs="Times New Roman"/>
          <w:sz w:val="28"/>
          <w:szCs w:val="28"/>
          <w:lang w:eastAsia="ru-RU"/>
        </w:rPr>
        <w:t>Отделом образования</w:t>
      </w:r>
      <w:r w:rsidRPr="00352EE5">
        <w:rPr>
          <w:rFonts w:ascii="Times New Roman" w:eastAsia="Times New Roman" w:hAnsi="Times New Roman" w:cs="Times New Roman"/>
          <w:sz w:val="28"/>
          <w:szCs w:val="28"/>
          <w:lang w:eastAsia="ru-RU"/>
        </w:rPr>
        <w:t>.</w:t>
      </w:r>
    </w:p>
    <w:p w:rsidR="00352EE5" w:rsidRPr="00352EE5" w:rsidRDefault="00352EE5" w:rsidP="00352EE5">
      <w:pPr>
        <w:spacing w:after="0" w:line="240" w:lineRule="auto"/>
        <w:ind w:right="-2"/>
        <w:jc w:val="both"/>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t>3.2.1.4. Доступный остаток обеспечения сертификата персонифицированного финансирования ребенка в соответствующем учебном году больше 0 рублей.</w:t>
      </w:r>
    </w:p>
    <w:p w:rsidR="00352EE5" w:rsidRPr="00352EE5" w:rsidRDefault="00352EE5" w:rsidP="00352EE5">
      <w:pPr>
        <w:spacing w:after="0" w:line="240" w:lineRule="auto"/>
        <w:ind w:right="-2"/>
        <w:jc w:val="both"/>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t xml:space="preserve">3.2.2. Отказаться от участия в системе персонифицированного финансирования дополнительного образования детей в </w:t>
      </w:r>
      <w:r w:rsidR="006400AB">
        <w:rPr>
          <w:rFonts w:ascii="Times New Roman" w:eastAsia="Times New Roman" w:hAnsi="Times New Roman" w:cs="Times New Roman"/>
          <w:sz w:val="28"/>
          <w:szCs w:val="28"/>
          <w:lang w:eastAsia="ru-RU"/>
        </w:rPr>
        <w:t>муниципальном образовании «Велижский район»</w:t>
      </w:r>
      <w:r w:rsidRPr="00352EE5">
        <w:rPr>
          <w:rFonts w:ascii="Times New Roman" w:eastAsia="Times New Roman" w:hAnsi="Times New Roman" w:cs="Times New Roman"/>
          <w:sz w:val="28"/>
          <w:szCs w:val="28"/>
          <w:lang w:eastAsia="ru-RU"/>
        </w:rPr>
        <w:t>.</w:t>
      </w:r>
    </w:p>
    <w:p w:rsidR="00352EE5" w:rsidRPr="00352EE5" w:rsidRDefault="00352EE5" w:rsidP="00352EE5">
      <w:pPr>
        <w:spacing w:after="0" w:line="240" w:lineRule="auto"/>
        <w:ind w:right="-2"/>
        <w:jc w:val="both"/>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t xml:space="preserve">3.3. </w:t>
      </w:r>
      <w:r w:rsidR="006400AB">
        <w:rPr>
          <w:rFonts w:ascii="Times New Roman" w:eastAsia="Times New Roman" w:hAnsi="Times New Roman" w:cs="Times New Roman"/>
          <w:sz w:val="28"/>
          <w:szCs w:val="28"/>
          <w:lang w:eastAsia="ru-RU"/>
        </w:rPr>
        <w:t>Отдел образования</w:t>
      </w:r>
      <w:r w:rsidRPr="00352EE5">
        <w:rPr>
          <w:rFonts w:ascii="Times New Roman" w:eastAsia="Times New Roman" w:hAnsi="Times New Roman" w:cs="Times New Roman"/>
          <w:sz w:val="28"/>
          <w:szCs w:val="28"/>
          <w:lang w:eastAsia="ru-RU"/>
        </w:rPr>
        <w:t xml:space="preserve"> обязан давать разъяснения по правовым вопросам, связанным с заключением и исполнением настоящего Соглашения.</w:t>
      </w:r>
    </w:p>
    <w:p w:rsidR="00352EE5" w:rsidRPr="00352EE5" w:rsidRDefault="00352EE5" w:rsidP="00352EE5">
      <w:pPr>
        <w:spacing w:after="0" w:line="240" w:lineRule="auto"/>
        <w:ind w:right="-2"/>
        <w:jc w:val="both"/>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t xml:space="preserve">3.4. </w:t>
      </w:r>
      <w:r w:rsidR="006400AB">
        <w:rPr>
          <w:rFonts w:ascii="Times New Roman" w:eastAsia="Times New Roman" w:hAnsi="Times New Roman" w:cs="Times New Roman"/>
          <w:sz w:val="28"/>
          <w:szCs w:val="28"/>
          <w:lang w:eastAsia="ru-RU"/>
        </w:rPr>
        <w:t xml:space="preserve">Отдел образования </w:t>
      </w:r>
      <w:r w:rsidRPr="00352EE5">
        <w:rPr>
          <w:rFonts w:ascii="Times New Roman" w:eastAsia="Times New Roman" w:hAnsi="Times New Roman" w:cs="Times New Roman"/>
          <w:sz w:val="28"/>
          <w:szCs w:val="28"/>
          <w:lang w:eastAsia="ru-RU"/>
        </w:rPr>
        <w:t>имеет право:</w:t>
      </w:r>
    </w:p>
    <w:p w:rsidR="00352EE5" w:rsidRPr="00352EE5" w:rsidRDefault="00352EE5" w:rsidP="00352EE5">
      <w:pPr>
        <w:spacing w:after="0" w:line="240" w:lineRule="auto"/>
        <w:ind w:right="-2"/>
        <w:jc w:val="both"/>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t>3.4.1. Пользоваться услугами оператора персонифицированного финансирования, в том числе для определения объемов оплаты образовательных услуг, в соответствии с Правилами персонифицированного финансирования.</w:t>
      </w:r>
    </w:p>
    <w:p w:rsidR="00352EE5" w:rsidRPr="00352EE5" w:rsidRDefault="00352EE5" w:rsidP="00352EE5">
      <w:pPr>
        <w:spacing w:after="0" w:line="240" w:lineRule="auto"/>
        <w:ind w:right="-2"/>
        <w:jc w:val="both"/>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t>3.4.2. В случае неисполнения либо ненадлежащего исполнения Исполнителем услуг обязательств по настоящему Соглашению, соблюдению Правил персонифицированного финансирования приостановить оплату образовательных услуг.</w:t>
      </w:r>
    </w:p>
    <w:p w:rsidR="00352EE5" w:rsidRPr="00352EE5" w:rsidRDefault="00352EE5" w:rsidP="00352EE5">
      <w:pPr>
        <w:spacing w:after="0" w:line="240" w:lineRule="auto"/>
        <w:ind w:right="-2"/>
        <w:jc w:val="both"/>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t>3.4.3. Требовать от Исполнителя услуг соблюдения Правил персонифицированного финансирования, в том числе в части взаимодействия с оператором персонифицированного финансирования.</w:t>
      </w:r>
    </w:p>
    <w:p w:rsidR="00352EE5" w:rsidRPr="00352EE5" w:rsidRDefault="00352EE5" w:rsidP="00352EE5">
      <w:pPr>
        <w:spacing w:after="0" w:line="240" w:lineRule="auto"/>
        <w:ind w:right="-2"/>
        <w:jc w:val="both"/>
        <w:rPr>
          <w:rFonts w:ascii="Times New Roman" w:eastAsia="Times New Roman" w:hAnsi="Times New Roman" w:cs="Times New Roman"/>
          <w:sz w:val="28"/>
          <w:szCs w:val="28"/>
          <w:lang w:eastAsia="ru-RU"/>
        </w:rPr>
      </w:pPr>
    </w:p>
    <w:p w:rsidR="00352EE5" w:rsidRPr="00352EE5" w:rsidRDefault="00352EE5" w:rsidP="00352EE5">
      <w:pPr>
        <w:spacing w:after="0" w:line="240" w:lineRule="auto"/>
        <w:ind w:right="-2"/>
        <w:jc w:val="center"/>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t xml:space="preserve">4. Порядок формирования и направления </w:t>
      </w:r>
      <w:r w:rsidR="006400AB">
        <w:rPr>
          <w:rFonts w:ascii="Times New Roman" w:eastAsia="Times New Roman" w:hAnsi="Times New Roman" w:cs="Times New Roman"/>
          <w:sz w:val="28"/>
          <w:szCs w:val="28"/>
          <w:lang w:eastAsia="ru-RU"/>
        </w:rPr>
        <w:t>Отделом образования</w:t>
      </w:r>
    </w:p>
    <w:p w:rsidR="00352EE5" w:rsidRPr="00352EE5" w:rsidRDefault="00352EE5" w:rsidP="006400AB">
      <w:pPr>
        <w:spacing w:after="0" w:line="240" w:lineRule="auto"/>
        <w:ind w:right="-2"/>
        <w:jc w:val="center"/>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t>Исполнителю услуг соглашения о предоставлении Исполнителю услуг гранта в форме субс</w:t>
      </w:r>
      <w:r w:rsidR="006400AB">
        <w:rPr>
          <w:rFonts w:ascii="Times New Roman" w:eastAsia="Times New Roman" w:hAnsi="Times New Roman" w:cs="Times New Roman"/>
          <w:sz w:val="28"/>
          <w:szCs w:val="28"/>
          <w:lang w:eastAsia="ru-RU"/>
        </w:rPr>
        <w:t>идии</w:t>
      </w:r>
    </w:p>
    <w:p w:rsidR="00352EE5" w:rsidRPr="00352EE5" w:rsidRDefault="00352EE5" w:rsidP="00352EE5">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6400AB">
        <w:rPr>
          <w:rFonts w:ascii="Times New Roman" w:eastAsia="Times New Roman" w:hAnsi="Times New Roman" w:cs="Times New Roman"/>
          <w:sz w:val="28"/>
          <w:szCs w:val="28"/>
          <w:lang w:eastAsia="ru-RU"/>
        </w:rPr>
        <w:t>Отдел образования</w:t>
      </w:r>
      <w:r w:rsidRPr="00352EE5">
        <w:rPr>
          <w:rFonts w:ascii="Times New Roman" w:eastAsia="Times New Roman" w:hAnsi="Times New Roman" w:cs="Times New Roman"/>
          <w:sz w:val="28"/>
          <w:szCs w:val="28"/>
          <w:lang w:eastAsia="ru-RU"/>
        </w:rPr>
        <w:t xml:space="preserve"> в течение 5 рабочих дней с момента получения заявки на финансирование из средств бюджета </w:t>
      </w:r>
      <w:r w:rsidR="006400AB">
        <w:rPr>
          <w:rFonts w:ascii="Times New Roman" w:eastAsia="Times New Roman" w:hAnsi="Times New Roman" w:cs="Times New Roman"/>
          <w:sz w:val="28"/>
          <w:szCs w:val="28"/>
          <w:lang w:eastAsia="ru-RU"/>
        </w:rPr>
        <w:t>муниципального образования «Велижский район»</w:t>
      </w:r>
      <w:r w:rsidRPr="00352EE5">
        <w:rPr>
          <w:rFonts w:ascii="Times New Roman" w:eastAsia="Times New Roman" w:hAnsi="Times New Roman" w:cs="Times New Roman"/>
          <w:sz w:val="28"/>
          <w:szCs w:val="28"/>
          <w:lang w:eastAsia="ru-RU"/>
        </w:rPr>
        <w:t>, содержащей сумму и месяц финансирования, формирует и направляет соглашение о предоставлении Исполнителю услуг гранта в форме субсидии.</w:t>
      </w:r>
    </w:p>
    <w:p w:rsidR="00352EE5" w:rsidRPr="00352EE5" w:rsidRDefault="00352EE5" w:rsidP="00352EE5">
      <w:pPr>
        <w:spacing w:after="0" w:line="240" w:lineRule="auto"/>
        <w:ind w:right="-2"/>
        <w:jc w:val="both"/>
        <w:rPr>
          <w:rFonts w:ascii="Times New Roman" w:eastAsia="Times New Roman" w:hAnsi="Times New Roman" w:cs="Times New Roman"/>
          <w:sz w:val="28"/>
          <w:szCs w:val="28"/>
          <w:lang w:eastAsia="ru-RU"/>
        </w:rPr>
      </w:pPr>
    </w:p>
    <w:p w:rsidR="00352EE5" w:rsidRPr="00352EE5" w:rsidRDefault="00352EE5" w:rsidP="006400AB">
      <w:pPr>
        <w:spacing w:after="0" w:line="240" w:lineRule="auto"/>
        <w:ind w:right="-2"/>
        <w:jc w:val="center"/>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t>5.</w:t>
      </w:r>
      <w:r w:rsidRPr="00352EE5">
        <w:rPr>
          <w:rFonts w:ascii="Times New Roman" w:eastAsia="Times New Roman" w:hAnsi="Times New Roman" w:cs="Times New Roman"/>
          <w:sz w:val="28"/>
          <w:szCs w:val="28"/>
          <w:lang w:eastAsia="ru-RU"/>
        </w:rPr>
        <w:tab/>
        <w:t xml:space="preserve"> Ответственность Сторон</w:t>
      </w:r>
    </w:p>
    <w:p w:rsidR="00352EE5" w:rsidRPr="00352EE5" w:rsidRDefault="00352EE5" w:rsidP="00352EE5">
      <w:pPr>
        <w:spacing w:after="0" w:line="240" w:lineRule="auto"/>
        <w:ind w:right="-2"/>
        <w:jc w:val="both"/>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352EE5" w:rsidRPr="00352EE5" w:rsidRDefault="00352EE5" w:rsidP="00352EE5">
      <w:pPr>
        <w:spacing w:after="0" w:line="240" w:lineRule="auto"/>
        <w:ind w:right="-2"/>
        <w:jc w:val="both"/>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t>5.2. 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w:t>
      </w:r>
    </w:p>
    <w:p w:rsidR="00352EE5" w:rsidRPr="00352EE5" w:rsidRDefault="00352EE5" w:rsidP="00352EE5">
      <w:pPr>
        <w:spacing w:after="0" w:line="240" w:lineRule="auto"/>
        <w:ind w:right="-2"/>
        <w:jc w:val="both"/>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t>5.3. Исполнитель услуг несет ответственность за полноту и достоверность предоставленной информации и документов.</w:t>
      </w:r>
    </w:p>
    <w:p w:rsidR="00352EE5" w:rsidRPr="00352EE5" w:rsidRDefault="00352EE5" w:rsidP="00352EE5">
      <w:pPr>
        <w:spacing w:after="0" w:line="240" w:lineRule="auto"/>
        <w:ind w:right="-2"/>
        <w:jc w:val="both"/>
        <w:rPr>
          <w:rFonts w:ascii="Times New Roman" w:eastAsia="Times New Roman" w:hAnsi="Times New Roman" w:cs="Times New Roman"/>
          <w:sz w:val="28"/>
          <w:szCs w:val="28"/>
          <w:lang w:eastAsia="ru-RU"/>
        </w:rPr>
      </w:pPr>
    </w:p>
    <w:p w:rsidR="00352EE5" w:rsidRPr="00352EE5" w:rsidRDefault="00352EE5" w:rsidP="006400AB">
      <w:pPr>
        <w:spacing w:after="0" w:line="240" w:lineRule="auto"/>
        <w:ind w:right="-2"/>
        <w:jc w:val="center"/>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t>6.</w:t>
      </w:r>
      <w:r w:rsidRPr="00352EE5">
        <w:rPr>
          <w:rFonts w:ascii="Times New Roman" w:eastAsia="Times New Roman" w:hAnsi="Times New Roman" w:cs="Times New Roman"/>
          <w:sz w:val="28"/>
          <w:szCs w:val="28"/>
          <w:lang w:eastAsia="ru-RU"/>
        </w:rPr>
        <w:tab/>
        <w:t>Заключительные положения</w:t>
      </w:r>
    </w:p>
    <w:p w:rsidR="00352EE5" w:rsidRPr="00352EE5" w:rsidRDefault="00352EE5" w:rsidP="00352EE5">
      <w:pPr>
        <w:spacing w:after="0" w:line="240" w:lineRule="auto"/>
        <w:ind w:right="-2"/>
        <w:jc w:val="both"/>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t xml:space="preserve">6.1. Настоящее Соглашение может быть расторгнуто в одностороннем порядке </w:t>
      </w:r>
      <w:r w:rsidR="006400AB">
        <w:rPr>
          <w:rFonts w:ascii="Times New Roman" w:eastAsia="Times New Roman" w:hAnsi="Times New Roman" w:cs="Times New Roman"/>
          <w:sz w:val="28"/>
          <w:szCs w:val="28"/>
          <w:lang w:eastAsia="ru-RU"/>
        </w:rPr>
        <w:t>Отделом образования</w:t>
      </w:r>
      <w:r w:rsidRPr="00352EE5">
        <w:rPr>
          <w:rFonts w:ascii="Times New Roman" w:eastAsia="Times New Roman" w:hAnsi="Times New Roman" w:cs="Times New Roman"/>
          <w:sz w:val="28"/>
          <w:szCs w:val="28"/>
          <w:lang w:eastAsia="ru-RU"/>
        </w:rPr>
        <w:t xml:space="preserve"> в следующих случаях:</w:t>
      </w:r>
    </w:p>
    <w:p w:rsidR="00352EE5" w:rsidRPr="00352EE5" w:rsidRDefault="00352EE5" w:rsidP="00352EE5">
      <w:pPr>
        <w:spacing w:after="0" w:line="240" w:lineRule="auto"/>
        <w:ind w:right="-2"/>
        <w:jc w:val="both"/>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lastRenderedPageBreak/>
        <w:t>6.1.1. Приостановление деятельности Исполнителя услуг в рамках системы персонифицированного финансирования.</w:t>
      </w:r>
    </w:p>
    <w:p w:rsidR="003A21B4" w:rsidRPr="00352EE5" w:rsidRDefault="00352EE5" w:rsidP="003A21B4">
      <w:pPr>
        <w:spacing w:after="0" w:line="240" w:lineRule="auto"/>
        <w:ind w:right="-2"/>
        <w:jc w:val="both"/>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t xml:space="preserve">6.1.2. Завершение реализации Программы персонифицированного финансирования дополнительного образования детей в </w:t>
      </w:r>
      <w:r w:rsidR="006400AB">
        <w:rPr>
          <w:rFonts w:ascii="Times New Roman" w:eastAsia="Times New Roman" w:hAnsi="Times New Roman" w:cs="Times New Roman"/>
          <w:sz w:val="28"/>
          <w:szCs w:val="28"/>
          <w:lang w:eastAsia="ru-RU"/>
        </w:rPr>
        <w:t>муниципальном образовании «Велижский район»</w:t>
      </w:r>
      <w:r w:rsidR="003A21B4">
        <w:rPr>
          <w:rFonts w:ascii="Times New Roman" w:eastAsia="Times New Roman" w:hAnsi="Times New Roman" w:cs="Times New Roman"/>
          <w:sz w:val="28"/>
          <w:szCs w:val="28"/>
          <w:lang w:eastAsia="ru-RU"/>
        </w:rPr>
        <w:t>.</w:t>
      </w:r>
      <w:r w:rsidRPr="00352EE5">
        <w:rPr>
          <w:rFonts w:ascii="Times New Roman" w:eastAsia="Times New Roman" w:hAnsi="Times New Roman" w:cs="Times New Roman"/>
          <w:sz w:val="28"/>
          <w:szCs w:val="28"/>
          <w:lang w:eastAsia="ru-RU"/>
        </w:rPr>
        <w:t xml:space="preserve"> </w:t>
      </w:r>
    </w:p>
    <w:p w:rsidR="00352EE5" w:rsidRPr="00352EE5" w:rsidRDefault="00352EE5" w:rsidP="00352EE5">
      <w:pPr>
        <w:spacing w:after="0" w:line="240" w:lineRule="auto"/>
        <w:ind w:right="-2"/>
        <w:jc w:val="both"/>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t>6.2. Настоящее Соглашение может быть изменено и/или дополнено Сторонами в период его действия на основе их взаимного согласия и наличия объективных причин, вызвавших такие действия Сторон. Любые соглашения Сторон по изменению и/или дополнению условий настоящего Соглашения имеют силу в том случае, если они оформлены в письменном виде и подписаны Сторонами.</w:t>
      </w:r>
    </w:p>
    <w:p w:rsidR="00352EE5" w:rsidRPr="00352EE5" w:rsidRDefault="00352EE5" w:rsidP="00352EE5">
      <w:pPr>
        <w:spacing w:after="0" w:line="240" w:lineRule="auto"/>
        <w:ind w:right="-2"/>
        <w:jc w:val="both"/>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t>6.3. Все споры и разногласия, которые могут возникнуть по настоящему Соглашению, Стороны будут стремиться разрешить путем переговоров. В случае 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w:t>
      </w:r>
    </w:p>
    <w:p w:rsidR="003A21B4" w:rsidRDefault="00352EE5" w:rsidP="00352EE5">
      <w:pPr>
        <w:spacing w:after="0" w:line="240" w:lineRule="auto"/>
        <w:ind w:right="-2"/>
        <w:jc w:val="both"/>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t xml:space="preserve">6.4. По всем вопросам, не нашедшим своего решения в тексте и условиях настоящего Соглашения, Стороны будут руководствоваться нормами и положениями действующего законодательства Российской Федерации, а также Правилами </w:t>
      </w:r>
      <w:r w:rsidR="003A21B4" w:rsidRPr="003A21B4">
        <w:rPr>
          <w:rFonts w:ascii="Times New Roman" w:eastAsia="Times New Roman" w:hAnsi="Times New Roman" w:cs="Times New Roman"/>
          <w:sz w:val="28"/>
          <w:szCs w:val="28"/>
          <w:lang w:eastAsia="ru-RU"/>
        </w:rPr>
        <w:t>персонифицированного финансирования дополнительного образования детей в муниципальном образовании «Велижский район».</w:t>
      </w:r>
    </w:p>
    <w:p w:rsidR="00352EE5" w:rsidRPr="00352EE5" w:rsidRDefault="00352EE5" w:rsidP="00352EE5">
      <w:pPr>
        <w:spacing w:after="0" w:line="240" w:lineRule="auto"/>
        <w:ind w:right="-2"/>
        <w:jc w:val="both"/>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t>6.5. Настоящее Соглашение заключено Сторонами в форме бумажного документа в двух экземплярах, по одному экземпляру для каждой из Сторон.</w:t>
      </w:r>
    </w:p>
    <w:p w:rsidR="00352EE5" w:rsidRPr="00352EE5" w:rsidRDefault="00352EE5" w:rsidP="00352EE5">
      <w:pPr>
        <w:spacing w:after="0" w:line="240" w:lineRule="auto"/>
        <w:ind w:right="-2"/>
        <w:jc w:val="both"/>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t>6.6. Все приложения к настоящему Соглашению являются его неотъемлемой частью.</w:t>
      </w:r>
    </w:p>
    <w:p w:rsidR="00352EE5" w:rsidRPr="00352EE5" w:rsidRDefault="00352EE5" w:rsidP="00352EE5">
      <w:pPr>
        <w:spacing w:after="0" w:line="240" w:lineRule="auto"/>
        <w:ind w:right="-2"/>
        <w:jc w:val="both"/>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t>6.7. Настоящее Соглашение вступает в силу со дня его заключения Сторонами и действует до исполнения Сторонами своих обязательств.</w:t>
      </w:r>
    </w:p>
    <w:p w:rsidR="00352EE5" w:rsidRPr="00352EE5" w:rsidRDefault="00352EE5" w:rsidP="00352EE5">
      <w:pPr>
        <w:spacing w:after="0" w:line="240" w:lineRule="auto"/>
        <w:ind w:right="-2"/>
        <w:jc w:val="both"/>
        <w:rPr>
          <w:rFonts w:ascii="Times New Roman" w:eastAsia="Times New Roman" w:hAnsi="Times New Roman" w:cs="Times New Roman"/>
          <w:sz w:val="28"/>
          <w:szCs w:val="28"/>
          <w:lang w:eastAsia="ru-RU"/>
        </w:rPr>
      </w:pPr>
    </w:p>
    <w:p w:rsidR="00352EE5" w:rsidRPr="00352EE5" w:rsidRDefault="00352EE5" w:rsidP="00352EE5">
      <w:pPr>
        <w:spacing w:after="0" w:line="240" w:lineRule="auto"/>
        <w:ind w:right="-2"/>
        <w:jc w:val="center"/>
        <w:rPr>
          <w:rFonts w:ascii="Times New Roman" w:eastAsia="Times New Roman" w:hAnsi="Times New Roman" w:cs="Times New Roman"/>
          <w:sz w:val="28"/>
          <w:szCs w:val="28"/>
          <w:lang w:eastAsia="ru-RU"/>
        </w:rPr>
      </w:pPr>
      <w:r w:rsidRPr="00352EE5">
        <w:rPr>
          <w:rFonts w:ascii="Times New Roman" w:eastAsia="Times New Roman" w:hAnsi="Times New Roman" w:cs="Times New Roman"/>
          <w:sz w:val="28"/>
          <w:szCs w:val="28"/>
          <w:lang w:eastAsia="ru-RU"/>
        </w:rPr>
        <w:t>7. Адреса и реквизиты Сторон</w:t>
      </w:r>
    </w:p>
    <w:p w:rsidR="00352EE5" w:rsidRPr="00352EE5" w:rsidRDefault="00352EE5" w:rsidP="00352EE5">
      <w:pPr>
        <w:spacing w:after="0" w:line="240" w:lineRule="auto"/>
        <w:ind w:right="-2"/>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761"/>
        <w:gridCol w:w="4593"/>
      </w:tblGrid>
      <w:tr w:rsidR="00352EE5" w:rsidRPr="0066037B" w:rsidTr="00DD4191">
        <w:tc>
          <w:tcPr>
            <w:tcW w:w="5081" w:type="dxa"/>
          </w:tcPr>
          <w:p w:rsidR="00352EE5" w:rsidRPr="0066037B" w:rsidRDefault="003A21B4" w:rsidP="00DD41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 образования Администрации муниципального образования «Велижский район»</w:t>
            </w:r>
          </w:p>
        </w:tc>
        <w:tc>
          <w:tcPr>
            <w:tcW w:w="4774" w:type="dxa"/>
          </w:tcPr>
          <w:p w:rsidR="00352EE5" w:rsidRPr="0066037B" w:rsidRDefault="00352EE5" w:rsidP="00DD4191">
            <w:pPr>
              <w:spacing w:after="0" w:line="240" w:lineRule="auto"/>
              <w:jc w:val="both"/>
              <w:rPr>
                <w:rFonts w:ascii="Times New Roman" w:eastAsia="Times New Roman" w:hAnsi="Times New Roman" w:cs="Times New Roman"/>
                <w:sz w:val="28"/>
                <w:szCs w:val="28"/>
                <w:lang w:eastAsia="ru-RU"/>
              </w:rPr>
            </w:pPr>
            <w:r w:rsidRPr="0066037B">
              <w:rPr>
                <w:rFonts w:ascii="Times New Roman" w:eastAsia="Times New Roman" w:hAnsi="Times New Roman" w:cs="Times New Roman"/>
                <w:sz w:val="28"/>
                <w:szCs w:val="28"/>
                <w:lang w:eastAsia="ru-RU"/>
              </w:rPr>
              <w:t>Исполнитель услуг</w:t>
            </w:r>
          </w:p>
        </w:tc>
      </w:tr>
      <w:tr w:rsidR="00352EE5" w:rsidRPr="0066037B" w:rsidTr="00DD4191">
        <w:tc>
          <w:tcPr>
            <w:tcW w:w="5081" w:type="dxa"/>
          </w:tcPr>
          <w:p w:rsidR="003A21B4" w:rsidRDefault="003A21B4" w:rsidP="00DD41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Место нахождения: </w:t>
            </w:r>
          </w:p>
          <w:p w:rsidR="003A21B4" w:rsidRDefault="003A21B4" w:rsidP="00DD41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Смоленская область, </w:t>
            </w:r>
          </w:p>
          <w:p w:rsidR="00352EE5" w:rsidRPr="0066037B" w:rsidRDefault="003A21B4" w:rsidP="00DD41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Велиж, пл. Дзержинского, д. 7</w:t>
            </w:r>
          </w:p>
          <w:p w:rsidR="00352EE5" w:rsidRPr="0066037B" w:rsidRDefault="00352EE5" w:rsidP="00DD4191">
            <w:pPr>
              <w:spacing w:after="0" w:line="240" w:lineRule="auto"/>
              <w:jc w:val="both"/>
              <w:rPr>
                <w:rFonts w:ascii="Times New Roman" w:eastAsia="Times New Roman" w:hAnsi="Times New Roman" w:cs="Times New Roman"/>
                <w:sz w:val="28"/>
                <w:szCs w:val="28"/>
                <w:lang w:eastAsia="ru-RU"/>
              </w:rPr>
            </w:pPr>
            <w:r w:rsidRPr="0066037B">
              <w:rPr>
                <w:rFonts w:ascii="Times New Roman" w:eastAsia="Times New Roman" w:hAnsi="Times New Roman" w:cs="Times New Roman"/>
                <w:sz w:val="28"/>
                <w:szCs w:val="28"/>
                <w:lang w:eastAsia="ru-RU"/>
              </w:rPr>
              <w:t>Банковские реквизиты</w:t>
            </w:r>
          </w:p>
          <w:p w:rsidR="00352EE5" w:rsidRPr="0066037B" w:rsidRDefault="00352EE5" w:rsidP="00DD4191">
            <w:pPr>
              <w:spacing w:after="0" w:line="240" w:lineRule="auto"/>
              <w:jc w:val="both"/>
              <w:rPr>
                <w:rFonts w:ascii="Times New Roman" w:eastAsia="Times New Roman" w:hAnsi="Times New Roman" w:cs="Times New Roman"/>
                <w:sz w:val="28"/>
                <w:szCs w:val="28"/>
                <w:lang w:eastAsia="ru-RU"/>
              </w:rPr>
            </w:pPr>
            <w:r w:rsidRPr="0066037B">
              <w:rPr>
                <w:rFonts w:ascii="Times New Roman" w:eastAsia="Times New Roman" w:hAnsi="Times New Roman" w:cs="Times New Roman"/>
                <w:sz w:val="28"/>
                <w:szCs w:val="28"/>
                <w:lang w:eastAsia="ru-RU"/>
              </w:rPr>
              <w:t>ИНН</w:t>
            </w:r>
            <w:r w:rsidR="003A21B4">
              <w:rPr>
                <w:rFonts w:ascii="Times New Roman" w:eastAsia="Times New Roman" w:hAnsi="Times New Roman" w:cs="Times New Roman"/>
                <w:sz w:val="28"/>
                <w:szCs w:val="28"/>
                <w:lang w:eastAsia="ru-RU"/>
              </w:rPr>
              <w:t xml:space="preserve"> 6701001081</w:t>
            </w:r>
          </w:p>
          <w:p w:rsidR="00352EE5" w:rsidRPr="0066037B" w:rsidRDefault="00352EE5" w:rsidP="00DD4191">
            <w:pPr>
              <w:spacing w:after="0" w:line="240" w:lineRule="auto"/>
              <w:jc w:val="both"/>
              <w:rPr>
                <w:rFonts w:ascii="Times New Roman" w:eastAsia="Times New Roman" w:hAnsi="Times New Roman" w:cs="Times New Roman"/>
                <w:sz w:val="28"/>
                <w:szCs w:val="28"/>
                <w:lang w:eastAsia="ru-RU"/>
              </w:rPr>
            </w:pPr>
            <w:r w:rsidRPr="0066037B">
              <w:rPr>
                <w:rFonts w:ascii="Times New Roman" w:eastAsia="Times New Roman" w:hAnsi="Times New Roman" w:cs="Times New Roman"/>
                <w:sz w:val="28"/>
                <w:szCs w:val="28"/>
                <w:lang w:eastAsia="ru-RU"/>
              </w:rPr>
              <w:t>БИК</w:t>
            </w:r>
            <w:r w:rsidR="003A21B4">
              <w:rPr>
                <w:rFonts w:ascii="Times New Roman" w:eastAsia="Times New Roman" w:hAnsi="Times New Roman" w:cs="Times New Roman"/>
                <w:sz w:val="28"/>
                <w:szCs w:val="28"/>
                <w:lang w:eastAsia="ru-RU"/>
              </w:rPr>
              <w:t xml:space="preserve"> 046614001</w:t>
            </w:r>
          </w:p>
          <w:p w:rsidR="00352EE5" w:rsidRPr="0066037B" w:rsidRDefault="00352EE5" w:rsidP="00DD4191">
            <w:pPr>
              <w:spacing w:after="0" w:line="240" w:lineRule="auto"/>
              <w:jc w:val="both"/>
              <w:rPr>
                <w:rFonts w:ascii="Times New Roman" w:eastAsia="Times New Roman" w:hAnsi="Times New Roman" w:cs="Times New Roman"/>
                <w:sz w:val="28"/>
                <w:szCs w:val="28"/>
                <w:lang w:eastAsia="ru-RU"/>
              </w:rPr>
            </w:pPr>
            <w:proofErr w:type="gramStart"/>
            <w:r w:rsidRPr="0066037B">
              <w:rPr>
                <w:rFonts w:ascii="Times New Roman" w:eastAsia="Times New Roman" w:hAnsi="Times New Roman" w:cs="Times New Roman"/>
                <w:sz w:val="28"/>
                <w:szCs w:val="28"/>
                <w:lang w:eastAsia="ru-RU"/>
              </w:rPr>
              <w:t>р</w:t>
            </w:r>
            <w:proofErr w:type="gramEnd"/>
            <w:r w:rsidRPr="0066037B">
              <w:rPr>
                <w:rFonts w:ascii="Times New Roman" w:eastAsia="Times New Roman" w:hAnsi="Times New Roman" w:cs="Times New Roman"/>
                <w:sz w:val="28"/>
                <w:szCs w:val="28"/>
                <w:lang w:eastAsia="ru-RU"/>
              </w:rPr>
              <w:t>/с</w:t>
            </w:r>
            <w:r w:rsidR="003A21B4">
              <w:rPr>
                <w:rFonts w:ascii="Times New Roman" w:eastAsia="Times New Roman" w:hAnsi="Times New Roman" w:cs="Times New Roman"/>
                <w:sz w:val="28"/>
                <w:szCs w:val="28"/>
                <w:lang w:eastAsia="ru-RU"/>
              </w:rPr>
              <w:t xml:space="preserve"> 40204810000000010001</w:t>
            </w:r>
          </w:p>
          <w:p w:rsidR="00352EE5" w:rsidRPr="0066037B" w:rsidRDefault="00352EE5" w:rsidP="00DD4191">
            <w:pPr>
              <w:spacing w:after="0" w:line="240" w:lineRule="auto"/>
              <w:jc w:val="both"/>
              <w:rPr>
                <w:rFonts w:ascii="Times New Roman" w:eastAsia="Times New Roman" w:hAnsi="Times New Roman" w:cs="Times New Roman"/>
                <w:sz w:val="28"/>
                <w:szCs w:val="28"/>
                <w:lang w:eastAsia="ru-RU"/>
              </w:rPr>
            </w:pPr>
            <w:proofErr w:type="gramStart"/>
            <w:r w:rsidRPr="0066037B">
              <w:rPr>
                <w:rFonts w:ascii="Times New Roman" w:eastAsia="Times New Roman" w:hAnsi="Times New Roman" w:cs="Times New Roman"/>
                <w:sz w:val="28"/>
                <w:szCs w:val="28"/>
                <w:lang w:eastAsia="ru-RU"/>
              </w:rPr>
              <w:t>л</w:t>
            </w:r>
            <w:proofErr w:type="gramEnd"/>
            <w:r w:rsidRPr="0066037B">
              <w:rPr>
                <w:rFonts w:ascii="Times New Roman" w:eastAsia="Times New Roman" w:hAnsi="Times New Roman" w:cs="Times New Roman"/>
                <w:sz w:val="28"/>
                <w:szCs w:val="28"/>
                <w:lang w:eastAsia="ru-RU"/>
              </w:rPr>
              <w:t>/с</w:t>
            </w:r>
            <w:r w:rsidR="003A21B4">
              <w:rPr>
                <w:rFonts w:ascii="Times New Roman" w:eastAsia="Times New Roman" w:hAnsi="Times New Roman" w:cs="Times New Roman"/>
                <w:sz w:val="28"/>
                <w:szCs w:val="28"/>
                <w:lang w:eastAsia="ru-RU"/>
              </w:rPr>
              <w:t xml:space="preserve"> 03905010050</w:t>
            </w:r>
          </w:p>
        </w:tc>
        <w:tc>
          <w:tcPr>
            <w:tcW w:w="4774" w:type="dxa"/>
          </w:tcPr>
          <w:p w:rsidR="00352EE5" w:rsidRPr="0066037B" w:rsidRDefault="00352EE5" w:rsidP="00DD4191">
            <w:pPr>
              <w:spacing w:after="0" w:line="240" w:lineRule="auto"/>
              <w:jc w:val="both"/>
              <w:rPr>
                <w:rFonts w:ascii="Times New Roman" w:eastAsia="Times New Roman" w:hAnsi="Times New Roman" w:cs="Times New Roman"/>
                <w:sz w:val="28"/>
                <w:szCs w:val="28"/>
                <w:lang w:eastAsia="ru-RU"/>
              </w:rPr>
            </w:pPr>
            <w:r w:rsidRPr="0066037B">
              <w:rPr>
                <w:rFonts w:ascii="Times New Roman" w:eastAsia="Times New Roman" w:hAnsi="Times New Roman" w:cs="Times New Roman"/>
                <w:sz w:val="28"/>
                <w:szCs w:val="28"/>
                <w:lang w:eastAsia="ru-RU"/>
              </w:rPr>
              <w:t>Место нахождения</w:t>
            </w:r>
          </w:p>
          <w:p w:rsidR="00352EE5" w:rsidRPr="0066037B" w:rsidRDefault="00352EE5" w:rsidP="00DD4191">
            <w:pPr>
              <w:spacing w:after="0" w:line="240" w:lineRule="auto"/>
              <w:jc w:val="both"/>
              <w:rPr>
                <w:rFonts w:ascii="Times New Roman" w:eastAsia="Times New Roman" w:hAnsi="Times New Roman" w:cs="Times New Roman"/>
                <w:sz w:val="28"/>
                <w:szCs w:val="28"/>
                <w:lang w:eastAsia="ru-RU"/>
              </w:rPr>
            </w:pPr>
            <w:r w:rsidRPr="0066037B">
              <w:rPr>
                <w:rFonts w:ascii="Times New Roman" w:eastAsia="Times New Roman" w:hAnsi="Times New Roman" w:cs="Times New Roman"/>
                <w:sz w:val="28"/>
                <w:szCs w:val="28"/>
                <w:lang w:eastAsia="ru-RU"/>
              </w:rPr>
              <w:t>Банковские реквизиты</w:t>
            </w:r>
          </w:p>
          <w:p w:rsidR="00352EE5" w:rsidRPr="0066037B" w:rsidRDefault="00352EE5" w:rsidP="00DD4191">
            <w:pPr>
              <w:spacing w:after="0" w:line="240" w:lineRule="auto"/>
              <w:jc w:val="both"/>
              <w:rPr>
                <w:rFonts w:ascii="Times New Roman" w:eastAsia="Times New Roman" w:hAnsi="Times New Roman" w:cs="Times New Roman"/>
                <w:sz w:val="28"/>
                <w:szCs w:val="28"/>
                <w:lang w:eastAsia="ru-RU"/>
              </w:rPr>
            </w:pPr>
            <w:r w:rsidRPr="0066037B">
              <w:rPr>
                <w:rFonts w:ascii="Times New Roman" w:eastAsia="Times New Roman" w:hAnsi="Times New Roman" w:cs="Times New Roman"/>
                <w:sz w:val="28"/>
                <w:szCs w:val="28"/>
                <w:lang w:eastAsia="ru-RU"/>
              </w:rPr>
              <w:t>ИНН</w:t>
            </w:r>
          </w:p>
          <w:p w:rsidR="00352EE5" w:rsidRPr="0066037B" w:rsidRDefault="00352EE5" w:rsidP="00DD4191">
            <w:pPr>
              <w:spacing w:after="0" w:line="240" w:lineRule="auto"/>
              <w:jc w:val="both"/>
              <w:rPr>
                <w:rFonts w:ascii="Times New Roman" w:eastAsia="Times New Roman" w:hAnsi="Times New Roman" w:cs="Times New Roman"/>
                <w:sz w:val="28"/>
                <w:szCs w:val="28"/>
                <w:lang w:eastAsia="ru-RU"/>
              </w:rPr>
            </w:pPr>
            <w:r w:rsidRPr="0066037B">
              <w:rPr>
                <w:rFonts w:ascii="Times New Roman" w:eastAsia="Times New Roman" w:hAnsi="Times New Roman" w:cs="Times New Roman"/>
                <w:sz w:val="28"/>
                <w:szCs w:val="28"/>
                <w:lang w:eastAsia="ru-RU"/>
              </w:rPr>
              <w:t>БИК</w:t>
            </w:r>
          </w:p>
          <w:p w:rsidR="00352EE5" w:rsidRPr="0066037B" w:rsidRDefault="00352EE5" w:rsidP="00DD4191">
            <w:pPr>
              <w:spacing w:after="0" w:line="240" w:lineRule="auto"/>
              <w:jc w:val="both"/>
              <w:rPr>
                <w:rFonts w:ascii="Times New Roman" w:eastAsia="Times New Roman" w:hAnsi="Times New Roman" w:cs="Times New Roman"/>
                <w:sz w:val="28"/>
                <w:szCs w:val="28"/>
                <w:lang w:eastAsia="ru-RU"/>
              </w:rPr>
            </w:pPr>
            <w:proofErr w:type="gramStart"/>
            <w:r w:rsidRPr="0066037B">
              <w:rPr>
                <w:rFonts w:ascii="Times New Roman" w:eastAsia="Times New Roman" w:hAnsi="Times New Roman" w:cs="Times New Roman"/>
                <w:sz w:val="28"/>
                <w:szCs w:val="28"/>
                <w:lang w:eastAsia="ru-RU"/>
              </w:rPr>
              <w:t>р</w:t>
            </w:r>
            <w:proofErr w:type="gramEnd"/>
            <w:r w:rsidRPr="0066037B">
              <w:rPr>
                <w:rFonts w:ascii="Times New Roman" w:eastAsia="Times New Roman" w:hAnsi="Times New Roman" w:cs="Times New Roman"/>
                <w:sz w:val="28"/>
                <w:szCs w:val="28"/>
                <w:lang w:eastAsia="ru-RU"/>
              </w:rPr>
              <w:t>/с</w:t>
            </w:r>
          </w:p>
          <w:p w:rsidR="00352EE5" w:rsidRPr="0066037B" w:rsidRDefault="00352EE5" w:rsidP="00DD4191">
            <w:pPr>
              <w:spacing w:after="0" w:line="240" w:lineRule="auto"/>
              <w:jc w:val="both"/>
              <w:rPr>
                <w:rFonts w:ascii="Times New Roman" w:eastAsia="Times New Roman" w:hAnsi="Times New Roman" w:cs="Times New Roman"/>
                <w:sz w:val="28"/>
                <w:szCs w:val="28"/>
                <w:lang w:eastAsia="ru-RU"/>
              </w:rPr>
            </w:pPr>
            <w:proofErr w:type="gramStart"/>
            <w:r w:rsidRPr="0066037B">
              <w:rPr>
                <w:rFonts w:ascii="Times New Roman" w:eastAsia="Times New Roman" w:hAnsi="Times New Roman" w:cs="Times New Roman"/>
                <w:sz w:val="28"/>
                <w:szCs w:val="28"/>
                <w:lang w:eastAsia="ru-RU"/>
              </w:rPr>
              <w:t>л</w:t>
            </w:r>
            <w:proofErr w:type="gramEnd"/>
            <w:r w:rsidRPr="0066037B">
              <w:rPr>
                <w:rFonts w:ascii="Times New Roman" w:eastAsia="Times New Roman" w:hAnsi="Times New Roman" w:cs="Times New Roman"/>
                <w:sz w:val="28"/>
                <w:szCs w:val="28"/>
                <w:lang w:eastAsia="ru-RU"/>
              </w:rPr>
              <w:t>/с</w:t>
            </w:r>
          </w:p>
          <w:p w:rsidR="00352EE5" w:rsidRPr="0066037B" w:rsidRDefault="00352EE5" w:rsidP="00DD4191">
            <w:pPr>
              <w:spacing w:after="0" w:line="240" w:lineRule="auto"/>
              <w:jc w:val="both"/>
              <w:rPr>
                <w:rFonts w:ascii="Times New Roman" w:eastAsia="Times New Roman" w:hAnsi="Times New Roman" w:cs="Times New Roman"/>
                <w:sz w:val="28"/>
                <w:szCs w:val="28"/>
                <w:lang w:eastAsia="ru-RU"/>
              </w:rPr>
            </w:pPr>
          </w:p>
        </w:tc>
      </w:tr>
      <w:tr w:rsidR="00352EE5" w:rsidRPr="0066037B" w:rsidTr="00DD4191">
        <w:tc>
          <w:tcPr>
            <w:tcW w:w="5081" w:type="dxa"/>
          </w:tcPr>
          <w:p w:rsidR="00352EE5" w:rsidRPr="0066037B" w:rsidRDefault="00352EE5" w:rsidP="00DD4191">
            <w:pPr>
              <w:spacing w:after="0" w:line="240" w:lineRule="auto"/>
              <w:jc w:val="both"/>
              <w:rPr>
                <w:rFonts w:ascii="Times New Roman" w:eastAsia="Times New Roman" w:hAnsi="Times New Roman" w:cs="Times New Roman"/>
                <w:sz w:val="28"/>
                <w:szCs w:val="28"/>
                <w:lang w:eastAsia="ru-RU"/>
              </w:rPr>
            </w:pPr>
            <w:r w:rsidRPr="0066037B">
              <w:rPr>
                <w:rFonts w:ascii="Times New Roman" w:eastAsia="Times New Roman" w:hAnsi="Times New Roman" w:cs="Times New Roman"/>
                <w:sz w:val="28"/>
                <w:szCs w:val="28"/>
                <w:lang w:eastAsia="ru-RU"/>
              </w:rPr>
              <w:t>Руководитель ________________________________</w:t>
            </w:r>
          </w:p>
          <w:p w:rsidR="00352EE5" w:rsidRPr="0066037B" w:rsidRDefault="00352EE5" w:rsidP="00DD4191">
            <w:pPr>
              <w:spacing w:after="0" w:line="240" w:lineRule="auto"/>
              <w:jc w:val="both"/>
              <w:rPr>
                <w:rFonts w:ascii="Times New Roman" w:eastAsia="Times New Roman" w:hAnsi="Times New Roman" w:cs="Times New Roman"/>
                <w:sz w:val="28"/>
                <w:szCs w:val="28"/>
                <w:lang w:eastAsia="ru-RU"/>
              </w:rPr>
            </w:pPr>
            <w:r w:rsidRPr="0066037B">
              <w:rPr>
                <w:rFonts w:ascii="Times New Roman" w:eastAsia="Times New Roman" w:hAnsi="Times New Roman" w:cs="Times New Roman"/>
                <w:sz w:val="28"/>
                <w:szCs w:val="28"/>
                <w:lang w:eastAsia="ru-RU"/>
              </w:rPr>
              <w:t>(Ф.И.О.)</w:t>
            </w:r>
          </w:p>
          <w:p w:rsidR="00352EE5" w:rsidRPr="0066037B" w:rsidRDefault="00352EE5" w:rsidP="00DD4191">
            <w:pPr>
              <w:spacing w:after="0" w:line="240" w:lineRule="auto"/>
              <w:jc w:val="both"/>
              <w:rPr>
                <w:rFonts w:ascii="Times New Roman" w:eastAsia="Times New Roman" w:hAnsi="Times New Roman" w:cs="Times New Roman"/>
                <w:sz w:val="28"/>
                <w:szCs w:val="28"/>
                <w:lang w:eastAsia="ru-RU"/>
              </w:rPr>
            </w:pPr>
            <w:r w:rsidRPr="0066037B">
              <w:rPr>
                <w:rFonts w:ascii="Times New Roman" w:eastAsia="Times New Roman" w:hAnsi="Times New Roman" w:cs="Times New Roman"/>
                <w:sz w:val="28"/>
                <w:szCs w:val="28"/>
                <w:lang w:eastAsia="ru-RU"/>
              </w:rPr>
              <w:t>М.П.</w:t>
            </w:r>
          </w:p>
        </w:tc>
        <w:tc>
          <w:tcPr>
            <w:tcW w:w="4774" w:type="dxa"/>
          </w:tcPr>
          <w:p w:rsidR="00352EE5" w:rsidRPr="0066037B" w:rsidRDefault="00352EE5" w:rsidP="00DD4191">
            <w:pPr>
              <w:spacing w:after="0" w:line="240" w:lineRule="auto"/>
              <w:jc w:val="both"/>
              <w:rPr>
                <w:rFonts w:ascii="Times New Roman" w:eastAsia="Times New Roman" w:hAnsi="Times New Roman" w:cs="Times New Roman"/>
                <w:sz w:val="28"/>
                <w:szCs w:val="28"/>
                <w:lang w:eastAsia="ru-RU"/>
              </w:rPr>
            </w:pPr>
            <w:r w:rsidRPr="0066037B">
              <w:rPr>
                <w:rFonts w:ascii="Times New Roman" w:eastAsia="Times New Roman" w:hAnsi="Times New Roman" w:cs="Times New Roman"/>
                <w:sz w:val="28"/>
                <w:szCs w:val="28"/>
                <w:lang w:eastAsia="ru-RU"/>
              </w:rPr>
              <w:t>Руководитель</w:t>
            </w:r>
          </w:p>
          <w:p w:rsidR="00352EE5" w:rsidRPr="0066037B" w:rsidRDefault="00352EE5" w:rsidP="00DD4191">
            <w:pPr>
              <w:spacing w:after="0" w:line="240" w:lineRule="auto"/>
              <w:jc w:val="both"/>
              <w:rPr>
                <w:rFonts w:ascii="Times New Roman" w:eastAsia="Times New Roman" w:hAnsi="Times New Roman" w:cs="Times New Roman"/>
                <w:sz w:val="28"/>
                <w:szCs w:val="28"/>
                <w:lang w:eastAsia="ru-RU"/>
              </w:rPr>
            </w:pPr>
            <w:r w:rsidRPr="0066037B">
              <w:rPr>
                <w:rFonts w:ascii="Times New Roman" w:eastAsia="Times New Roman" w:hAnsi="Times New Roman" w:cs="Times New Roman"/>
                <w:sz w:val="28"/>
                <w:szCs w:val="28"/>
                <w:lang w:eastAsia="ru-RU"/>
              </w:rPr>
              <w:t>_______________________________</w:t>
            </w:r>
          </w:p>
          <w:p w:rsidR="00352EE5" w:rsidRPr="0066037B" w:rsidRDefault="00352EE5" w:rsidP="00DD4191">
            <w:pPr>
              <w:spacing w:after="0" w:line="240" w:lineRule="auto"/>
              <w:jc w:val="both"/>
              <w:rPr>
                <w:rFonts w:ascii="Times New Roman" w:eastAsia="Times New Roman" w:hAnsi="Times New Roman" w:cs="Times New Roman"/>
                <w:sz w:val="28"/>
                <w:szCs w:val="28"/>
                <w:lang w:eastAsia="ru-RU"/>
              </w:rPr>
            </w:pPr>
            <w:r w:rsidRPr="0066037B">
              <w:rPr>
                <w:rFonts w:ascii="Times New Roman" w:eastAsia="Times New Roman" w:hAnsi="Times New Roman" w:cs="Times New Roman"/>
                <w:sz w:val="28"/>
                <w:szCs w:val="28"/>
                <w:lang w:eastAsia="ru-RU"/>
              </w:rPr>
              <w:t>(Ф.И.О.)</w:t>
            </w:r>
          </w:p>
          <w:p w:rsidR="00352EE5" w:rsidRPr="0066037B" w:rsidRDefault="00352EE5" w:rsidP="00DD4191">
            <w:pPr>
              <w:spacing w:after="0" w:line="240" w:lineRule="auto"/>
              <w:jc w:val="both"/>
              <w:rPr>
                <w:rFonts w:ascii="Times New Roman" w:eastAsia="Times New Roman" w:hAnsi="Times New Roman" w:cs="Times New Roman"/>
                <w:sz w:val="28"/>
                <w:szCs w:val="28"/>
                <w:lang w:eastAsia="ru-RU"/>
              </w:rPr>
            </w:pPr>
            <w:r w:rsidRPr="0066037B">
              <w:rPr>
                <w:rFonts w:ascii="Times New Roman" w:eastAsia="Times New Roman" w:hAnsi="Times New Roman" w:cs="Times New Roman"/>
                <w:sz w:val="28"/>
                <w:szCs w:val="28"/>
                <w:lang w:eastAsia="ru-RU"/>
              </w:rPr>
              <w:t>М.П.</w:t>
            </w:r>
          </w:p>
        </w:tc>
      </w:tr>
    </w:tbl>
    <w:p w:rsidR="006A35B5" w:rsidRDefault="006A35B5" w:rsidP="00352EE5">
      <w:pPr>
        <w:spacing w:after="0" w:line="240" w:lineRule="auto"/>
        <w:ind w:right="-2"/>
        <w:jc w:val="both"/>
        <w:rPr>
          <w:rFonts w:ascii="Times New Roman" w:eastAsia="Times New Roman" w:hAnsi="Times New Roman" w:cs="Times New Roman"/>
          <w:sz w:val="28"/>
          <w:szCs w:val="28"/>
          <w:lang w:eastAsia="ru-RU"/>
        </w:rPr>
      </w:pPr>
    </w:p>
    <w:p w:rsidR="00313654" w:rsidRDefault="00313654" w:rsidP="00352EE5">
      <w:pPr>
        <w:spacing w:after="0" w:line="240" w:lineRule="auto"/>
        <w:ind w:right="-2"/>
        <w:jc w:val="both"/>
        <w:rPr>
          <w:rFonts w:ascii="Times New Roman" w:eastAsia="Times New Roman" w:hAnsi="Times New Roman" w:cs="Times New Roman"/>
          <w:sz w:val="28"/>
          <w:szCs w:val="28"/>
          <w:lang w:eastAsia="ru-RU"/>
        </w:rPr>
      </w:pPr>
    </w:p>
    <w:p w:rsidR="00313654" w:rsidRDefault="00313654" w:rsidP="00352EE5">
      <w:pPr>
        <w:spacing w:after="0" w:line="240" w:lineRule="auto"/>
        <w:ind w:right="-2"/>
        <w:jc w:val="both"/>
        <w:rPr>
          <w:rFonts w:ascii="Times New Roman" w:eastAsia="Times New Roman" w:hAnsi="Times New Roman" w:cs="Times New Roman"/>
          <w:sz w:val="28"/>
          <w:szCs w:val="28"/>
          <w:lang w:eastAsia="ru-RU"/>
        </w:rPr>
      </w:pPr>
    </w:p>
    <w:p w:rsidR="00313654" w:rsidRDefault="00313654" w:rsidP="00352EE5">
      <w:pPr>
        <w:spacing w:after="0" w:line="240" w:lineRule="auto"/>
        <w:ind w:right="-2"/>
        <w:jc w:val="both"/>
        <w:rPr>
          <w:rFonts w:ascii="Times New Roman" w:eastAsia="Times New Roman" w:hAnsi="Times New Roman" w:cs="Times New Roman"/>
          <w:sz w:val="28"/>
          <w:szCs w:val="28"/>
          <w:lang w:eastAsia="ru-RU"/>
        </w:rPr>
      </w:pPr>
    </w:p>
    <w:p w:rsidR="00FC04C4" w:rsidRDefault="00FC04C4" w:rsidP="00FC04C4">
      <w:pPr>
        <w:spacing w:after="0" w:line="240" w:lineRule="auto"/>
        <w:ind w:right="-2" w:firstLine="55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№1 </w:t>
      </w:r>
    </w:p>
    <w:p w:rsidR="00313654" w:rsidRDefault="00FC04C4" w:rsidP="00FC04C4">
      <w:pPr>
        <w:spacing w:after="0" w:line="240" w:lineRule="auto"/>
        <w:ind w:right="-2" w:firstLine="552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Рамочному соглашению №___</w:t>
      </w:r>
    </w:p>
    <w:p w:rsidR="00313654" w:rsidRDefault="00313654" w:rsidP="00313654">
      <w:pPr>
        <w:spacing w:after="0" w:line="240" w:lineRule="auto"/>
        <w:ind w:right="-2"/>
        <w:jc w:val="both"/>
        <w:rPr>
          <w:rFonts w:ascii="Times New Roman" w:eastAsia="Times New Roman" w:hAnsi="Times New Roman" w:cs="Times New Roman"/>
          <w:sz w:val="28"/>
          <w:szCs w:val="28"/>
          <w:lang w:eastAsia="ru-RU"/>
        </w:rPr>
      </w:pPr>
    </w:p>
    <w:p w:rsidR="00313654" w:rsidRPr="00313654" w:rsidRDefault="00313654" w:rsidP="00313654">
      <w:pPr>
        <w:spacing w:after="0" w:line="240" w:lineRule="auto"/>
        <w:ind w:right="-2"/>
        <w:jc w:val="center"/>
        <w:rPr>
          <w:rFonts w:ascii="Times New Roman" w:eastAsia="Times New Roman" w:hAnsi="Times New Roman" w:cs="Times New Roman"/>
          <w:sz w:val="28"/>
          <w:szCs w:val="28"/>
          <w:lang w:eastAsia="ru-RU"/>
        </w:rPr>
      </w:pPr>
      <w:r w:rsidRPr="00313654">
        <w:rPr>
          <w:rFonts w:ascii="Times New Roman" w:eastAsia="Times New Roman" w:hAnsi="Times New Roman" w:cs="Times New Roman"/>
          <w:b/>
          <w:bCs/>
          <w:sz w:val="28"/>
          <w:szCs w:val="28"/>
          <w:lang w:eastAsia="ru-RU"/>
        </w:rPr>
        <w:t>РЕЕСТР</w:t>
      </w:r>
    </w:p>
    <w:p w:rsidR="00313654" w:rsidRPr="00313654" w:rsidRDefault="00313654" w:rsidP="00313654">
      <w:pPr>
        <w:spacing w:after="0" w:line="240" w:lineRule="auto"/>
        <w:ind w:right="-2"/>
        <w:jc w:val="center"/>
        <w:rPr>
          <w:rFonts w:ascii="Times New Roman" w:eastAsia="Times New Roman" w:hAnsi="Times New Roman" w:cs="Times New Roman"/>
          <w:b/>
          <w:bCs/>
          <w:sz w:val="28"/>
          <w:szCs w:val="28"/>
          <w:lang w:eastAsia="ru-RU"/>
        </w:rPr>
      </w:pPr>
      <w:proofErr w:type="gramStart"/>
      <w:r w:rsidRPr="00313654">
        <w:rPr>
          <w:rFonts w:ascii="Times New Roman" w:eastAsia="Times New Roman" w:hAnsi="Times New Roman" w:cs="Times New Roman"/>
          <w:b/>
          <w:bCs/>
          <w:sz w:val="28"/>
          <w:szCs w:val="28"/>
          <w:lang w:eastAsia="ru-RU"/>
        </w:rPr>
        <w:t>договоров</w:t>
      </w:r>
      <w:proofErr w:type="gramEnd"/>
      <w:r w:rsidRPr="00313654">
        <w:rPr>
          <w:rFonts w:ascii="Times New Roman" w:eastAsia="Times New Roman" w:hAnsi="Times New Roman" w:cs="Times New Roman"/>
          <w:b/>
          <w:bCs/>
          <w:sz w:val="28"/>
          <w:szCs w:val="28"/>
          <w:lang w:eastAsia="ru-RU"/>
        </w:rPr>
        <w:t xml:space="preserve"> на финансирование</w:t>
      </w:r>
    </w:p>
    <w:p w:rsidR="00313654" w:rsidRPr="00313654" w:rsidRDefault="00313654" w:rsidP="00313654">
      <w:pPr>
        <w:spacing w:after="0" w:line="240" w:lineRule="auto"/>
        <w:ind w:right="-2"/>
        <w:jc w:val="both"/>
        <w:rPr>
          <w:rFonts w:ascii="Times New Roman" w:eastAsia="Times New Roman" w:hAnsi="Times New Roman" w:cs="Times New Roman"/>
          <w:sz w:val="28"/>
          <w:szCs w:val="28"/>
          <w:lang w:eastAsia="ru-RU"/>
        </w:rPr>
      </w:pPr>
    </w:p>
    <w:p w:rsidR="00313654" w:rsidRPr="00313654" w:rsidRDefault="00313654" w:rsidP="00313654">
      <w:pPr>
        <w:spacing w:after="0" w:line="240" w:lineRule="auto"/>
        <w:ind w:right="-2"/>
        <w:jc w:val="both"/>
        <w:rPr>
          <w:rFonts w:ascii="Times New Roman" w:eastAsia="Times New Roman" w:hAnsi="Times New Roman" w:cs="Times New Roman"/>
          <w:sz w:val="28"/>
          <w:szCs w:val="28"/>
          <w:lang w:eastAsia="ru-RU"/>
        </w:rPr>
      </w:pPr>
      <w:r w:rsidRPr="00313654">
        <w:rPr>
          <w:rFonts w:ascii="Times New Roman" w:eastAsia="Times New Roman" w:hAnsi="Times New Roman" w:cs="Times New Roman"/>
          <w:sz w:val="28"/>
          <w:szCs w:val="28"/>
          <w:lang w:eastAsia="ru-RU"/>
        </w:rPr>
        <w:t>Наименование Исполнителя образовательных услуг: _________</w:t>
      </w:r>
      <w:r>
        <w:rPr>
          <w:rFonts w:ascii="Times New Roman" w:eastAsia="Times New Roman" w:hAnsi="Times New Roman" w:cs="Times New Roman"/>
          <w:sz w:val="28"/>
          <w:szCs w:val="28"/>
          <w:lang w:eastAsia="ru-RU"/>
        </w:rPr>
        <w:t>___________</w:t>
      </w:r>
    </w:p>
    <w:p w:rsidR="00313654" w:rsidRPr="00313654" w:rsidRDefault="00313654" w:rsidP="00313654">
      <w:pPr>
        <w:spacing w:after="0" w:line="240" w:lineRule="auto"/>
        <w:ind w:right="-2"/>
        <w:jc w:val="both"/>
        <w:rPr>
          <w:rFonts w:ascii="Times New Roman" w:eastAsia="Times New Roman" w:hAnsi="Times New Roman" w:cs="Times New Roman"/>
          <w:sz w:val="28"/>
          <w:szCs w:val="28"/>
          <w:lang w:eastAsia="ru-RU"/>
        </w:rPr>
      </w:pPr>
    </w:p>
    <w:p w:rsidR="00313654" w:rsidRPr="00313654" w:rsidRDefault="00313654" w:rsidP="00313654">
      <w:pPr>
        <w:spacing w:after="0" w:line="240" w:lineRule="auto"/>
        <w:ind w:right="-2"/>
        <w:jc w:val="both"/>
        <w:rPr>
          <w:rFonts w:ascii="Times New Roman" w:eastAsia="Times New Roman" w:hAnsi="Times New Roman" w:cs="Times New Roman"/>
          <w:sz w:val="28"/>
          <w:szCs w:val="28"/>
          <w:lang w:eastAsia="ru-RU"/>
        </w:rPr>
      </w:pPr>
      <w:r w:rsidRPr="00313654">
        <w:rPr>
          <w:rFonts w:ascii="Times New Roman" w:eastAsia="Times New Roman" w:hAnsi="Times New Roman" w:cs="Times New Roman"/>
          <w:sz w:val="28"/>
          <w:szCs w:val="28"/>
          <w:lang w:eastAsia="ru-RU"/>
        </w:rPr>
        <w:t>ОГРН Исполнителя образовательных услуг: __________</w:t>
      </w:r>
      <w:r>
        <w:rPr>
          <w:rFonts w:ascii="Times New Roman" w:eastAsia="Times New Roman" w:hAnsi="Times New Roman" w:cs="Times New Roman"/>
          <w:sz w:val="28"/>
          <w:szCs w:val="28"/>
          <w:lang w:eastAsia="ru-RU"/>
        </w:rPr>
        <w:t>____________</w:t>
      </w:r>
      <w:r w:rsidRPr="00313654">
        <w:rPr>
          <w:rFonts w:ascii="Times New Roman" w:eastAsia="Times New Roman" w:hAnsi="Times New Roman" w:cs="Times New Roman"/>
          <w:sz w:val="28"/>
          <w:szCs w:val="28"/>
          <w:lang w:eastAsia="ru-RU"/>
        </w:rPr>
        <w:t>_____</w:t>
      </w:r>
    </w:p>
    <w:p w:rsidR="00313654" w:rsidRPr="00313654" w:rsidRDefault="00313654" w:rsidP="00313654">
      <w:pPr>
        <w:spacing w:after="0" w:line="240" w:lineRule="auto"/>
        <w:ind w:right="-2"/>
        <w:jc w:val="both"/>
        <w:rPr>
          <w:rFonts w:ascii="Times New Roman" w:eastAsia="Times New Roman" w:hAnsi="Times New Roman" w:cs="Times New Roman"/>
          <w:sz w:val="28"/>
          <w:szCs w:val="28"/>
          <w:lang w:eastAsia="ru-RU"/>
        </w:rPr>
      </w:pPr>
    </w:p>
    <w:p w:rsidR="00313654" w:rsidRPr="00313654" w:rsidRDefault="00313654" w:rsidP="00313654">
      <w:pPr>
        <w:spacing w:after="0" w:line="240" w:lineRule="auto"/>
        <w:ind w:right="-2"/>
        <w:jc w:val="both"/>
        <w:rPr>
          <w:rFonts w:ascii="Times New Roman" w:eastAsia="Times New Roman" w:hAnsi="Times New Roman" w:cs="Times New Roman"/>
          <w:sz w:val="28"/>
          <w:szCs w:val="28"/>
          <w:lang w:eastAsia="ru-RU"/>
        </w:rPr>
      </w:pPr>
      <w:r w:rsidRPr="00313654">
        <w:rPr>
          <w:rFonts w:ascii="Times New Roman" w:eastAsia="Times New Roman" w:hAnsi="Times New Roman" w:cs="Times New Roman"/>
          <w:sz w:val="28"/>
          <w:szCs w:val="28"/>
          <w:lang w:eastAsia="ru-RU"/>
        </w:rPr>
        <w:t>Месяц, за которы</w:t>
      </w:r>
      <w:r>
        <w:rPr>
          <w:rFonts w:ascii="Times New Roman" w:eastAsia="Times New Roman" w:hAnsi="Times New Roman" w:cs="Times New Roman"/>
          <w:sz w:val="28"/>
          <w:szCs w:val="28"/>
          <w:lang w:eastAsia="ru-RU"/>
        </w:rPr>
        <w:t>й сформирован реестр: ___________</w:t>
      </w:r>
      <w:r w:rsidRPr="00313654">
        <w:rPr>
          <w:rFonts w:ascii="Times New Roman" w:eastAsia="Times New Roman" w:hAnsi="Times New Roman" w:cs="Times New Roman"/>
          <w:sz w:val="28"/>
          <w:szCs w:val="28"/>
          <w:lang w:eastAsia="ru-RU"/>
        </w:rPr>
        <w:t>___________________</w:t>
      </w:r>
    </w:p>
    <w:p w:rsidR="00313654" w:rsidRPr="00313654" w:rsidRDefault="00313654" w:rsidP="00313654">
      <w:pPr>
        <w:spacing w:after="0" w:line="240" w:lineRule="auto"/>
        <w:ind w:right="-2"/>
        <w:jc w:val="both"/>
        <w:rPr>
          <w:rFonts w:ascii="Times New Roman" w:eastAsia="Times New Roman" w:hAnsi="Times New Roman" w:cs="Times New Roman"/>
          <w:sz w:val="28"/>
          <w:szCs w:val="28"/>
          <w:lang w:eastAsia="ru-RU"/>
        </w:rPr>
      </w:pPr>
    </w:p>
    <w:tbl>
      <w:tblPr>
        <w:tblW w:w="98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1165"/>
        <w:gridCol w:w="1276"/>
        <w:gridCol w:w="1813"/>
        <w:gridCol w:w="313"/>
        <w:gridCol w:w="1843"/>
        <w:gridCol w:w="1559"/>
        <w:gridCol w:w="1218"/>
        <w:gridCol w:w="34"/>
      </w:tblGrid>
      <w:tr w:rsidR="00313654" w:rsidRPr="00313654" w:rsidTr="00DD4191">
        <w:trPr>
          <w:trHeight w:val="416"/>
        </w:trPr>
        <w:tc>
          <w:tcPr>
            <w:tcW w:w="678" w:type="dxa"/>
          </w:tcPr>
          <w:p w:rsidR="00313654" w:rsidRPr="00313654" w:rsidRDefault="00313654" w:rsidP="00313654">
            <w:pPr>
              <w:spacing w:after="0" w:line="240" w:lineRule="auto"/>
              <w:ind w:right="-2"/>
              <w:jc w:val="both"/>
              <w:rPr>
                <w:rFonts w:ascii="Times New Roman" w:eastAsia="Times New Roman" w:hAnsi="Times New Roman" w:cs="Times New Roman"/>
                <w:sz w:val="28"/>
                <w:szCs w:val="28"/>
                <w:lang w:eastAsia="ru-RU"/>
              </w:rPr>
            </w:pPr>
            <w:r w:rsidRPr="00313654">
              <w:rPr>
                <w:rFonts w:ascii="Times New Roman" w:eastAsia="Times New Roman" w:hAnsi="Times New Roman" w:cs="Times New Roman"/>
                <w:sz w:val="28"/>
                <w:szCs w:val="28"/>
                <w:lang w:eastAsia="ru-RU"/>
              </w:rPr>
              <w:t>№ п/п</w:t>
            </w:r>
          </w:p>
        </w:tc>
        <w:tc>
          <w:tcPr>
            <w:tcW w:w="1165" w:type="dxa"/>
          </w:tcPr>
          <w:p w:rsidR="00313654" w:rsidRPr="00313654" w:rsidRDefault="00313654" w:rsidP="00313654">
            <w:pPr>
              <w:spacing w:after="0" w:line="240" w:lineRule="auto"/>
              <w:ind w:right="-2"/>
              <w:jc w:val="both"/>
              <w:rPr>
                <w:rFonts w:ascii="Times New Roman" w:eastAsia="Times New Roman" w:hAnsi="Times New Roman" w:cs="Times New Roman"/>
                <w:sz w:val="28"/>
                <w:szCs w:val="28"/>
                <w:lang w:eastAsia="ru-RU"/>
              </w:rPr>
            </w:pPr>
            <w:r w:rsidRPr="00313654">
              <w:rPr>
                <w:rFonts w:ascii="Times New Roman" w:eastAsia="Times New Roman" w:hAnsi="Times New Roman" w:cs="Times New Roman"/>
                <w:sz w:val="28"/>
                <w:szCs w:val="28"/>
                <w:lang w:eastAsia="ru-RU"/>
              </w:rPr>
              <w:t>№ договора</w:t>
            </w:r>
          </w:p>
        </w:tc>
        <w:tc>
          <w:tcPr>
            <w:tcW w:w="1276" w:type="dxa"/>
          </w:tcPr>
          <w:p w:rsidR="00313654" w:rsidRPr="00313654" w:rsidRDefault="00313654" w:rsidP="00313654">
            <w:pPr>
              <w:spacing w:after="0" w:line="240" w:lineRule="auto"/>
              <w:ind w:right="-2"/>
              <w:jc w:val="both"/>
              <w:rPr>
                <w:rFonts w:ascii="Times New Roman" w:eastAsia="Times New Roman" w:hAnsi="Times New Roman" w:cs="Times New Roman"/>
                <w:sz w:val="28"/>
                <w:szCs w:val="28"/>
                <w:lang w:eastAsia="ru-RU"/>
              </w:rPr>
            </w:pPr>
            <w:r w:rsidRPr="00313654">
              <w:rPr>
                <w:rFonts w:ascii="Times New Roman" w:eastAsia="Times New Roman" w:hAnsi="Times New Roman" w:cs="Times New Roman"/>
                <w:sz w:val="28"/>
                <w:szCs w:val="28"/>
                <w:lang w:eastAsia="ru-RU"/>
              </w:rPr>
              <w:t>Дата договора</w:t>
            </w:r>
          </w:p>
        </w:tc>
        <w:tc>
          <w:tcPr>
            <w:tcW w:w="2126" w:type="dxa"/>
            <w:gridSpan w:val="2"/>
          </w:tcPr>
          <w:p w:rsidR="00313654" w:rsidRPr="00313654" w:rsidRDefault="00313654" w:rsidP="00313654">
            <w:pPr>
              <w:spacing w:after="0" w:line="240" w:lineRule="auto"/>
              <w:ind w:right="-2"/>
              <w:jc w:val="both"/>
              <w:rPr>
                <w:rFonts w:ascii="Times New Roman" w:eastAsia="Times New Roman" w:hAnsi="Times New Roman" w:cs="Times New Roman"/>
                <w:sz w:val="28"/>
                <w:szCs w:val="28"/>
                <w:lang w:eastAsia="ru-RU"/>
              </w:rPr>
            </w:pPr>
            <w:r w:rsidRPr="00313654">
              <w:rPr>
                <w:rFonts w:ascii="Times New Roman" w:eastAsia="Times New Roman" w:hAnsi="Times New Roman" w:cs="Times New Roman"/>
                <w:sz w:val="28"/>
                <w:szCs w:val="28"/>
                <w:lang w:eastAsia="ru-RU"/>
              </w:rPr>
              <w:t>Идентификационный номер сертификата персонифицированного финансирования</w:t>
            </w:r>
          </w:p>
        </w:tc>
        <w:tc>
          <w:tcPr>
            <w:tcW w:w="1843" w:type="dxa"/>
          </w:tcPr>
          <w:p w:rsidR="00313654" w:rsidRPr="00313654" w:rsidRDefault="00313654" w:rsidP="00313654">
            <w:pPr>
              <w:spacing w:after="0" w:line="240" w:lineRule="auto"/>
              <w:ind w:right="-2"/>
              <w:jc w:val="both"/>
              <w:rPr>
                <w:rFonts w:ascii="Times New Roman" w:eastAsia="Times New Roman" w:hAnsi="Times New Roman" w:cs="Times New Roman"/>
                <w:sz w:val="28"/>
                <w:szCs w:val="28"/>
                <w:lang w:eastAsia="ru-RU"/>
              </w:rPr>
            </w:pPr>
            <w:r w:rsidRPr="00313654">
              <w:rPr>
                <w:rFonts w:ascii="Times New Roman" w:eastAsia="Times New Roman" w:hAnsi="Times New Roman" w:cs="Times New Roman"/>
                <w:sz w:val="28"/>
                <w:szCs w:val="28"/>
                <w:lang w:eastAsia="ru-RU"/>
              </w:rPr>
              <w:t>Цена образовательной услуги, руб.</w:t>
            </w:r>
          </w:p>
        </w:tc>
        <w:tc>
          <w:tcPr>
            <w:tcW w:w="1559" w:type="dxa"/>
          </w:tcPr>
          <w:p w:rsidR="00313654" w:rsidRPr="00313654" w:rsidRDefault="00313654" w:rsidP="00313654">
            <w:pPr>
              <w:spacing w:after="0" w:line="240" w:lineRule="auto"/>
              <w:ind w:right="-2"/>
              <w:jc w:val="both"/>
              <w:rPr>
                <w:rFonts w:ascii="Times New Roman" w:eastAsia="Times New Roman" w:hAnsi="Times New Roman" w:cs="Times New Roman"/>
                <w:sz w:val="28"/>
                <w:szCs w:val="28"/>
                <w:lang w:eastAsia="ru-RU"/>
              </w:rPr>
            </w:pPr>
            <w:r w:rsidRPr="00313654">
              <w:rPr>
                <w:rFonts w:ascii="Times New Roman" w:eastAsia="Times New Roman" w:hAnsi="Times New Roman" w:cs="Times New Roman"/>
                <w:sz w:val="28"/>
                <w:szCs w:val="28"/>
                <w:lang w:eastAsia="ru-RU"/>
              </w:rPr>
              <w:t>Объем образовательной услуги, час.</w:t>
            </w:r>
          </w:p>
        </w:tc>
        <w:tc>
          <w:tcPr>
            <w:tcW w:w="1252" w:type="dxa"/>
            <w:gridSpan w:val="2"/>
          </w:tcPr>
          <w:p w:rsidR="00313654" w:rsidRPr="00313654" w:rsidRDefault="00313654" w:rsidP="00313654">
            <w:pPr>
              <w:spacing w:after="0" w:line="240" w:lineRule="auto"/>
              <w:ind w:right="-2"/>
              <w:jc w:val="both"/>
              <w:rPr>
                <w:rFonts w:ascii="Times New Roman" w:eastAsia="Times New Roman" w:hAnsi="Times New Roman" w:cs="Times New Roman"/>
                <w:sz w:val="28"/>
                <w:szCs w:val="28"/>
                <w:lang w:eastAsia="ru-RU"/>
              </w:rPr>
            </w:pPr>
            <w:r w:rsidRPr="00313654">
              <w:rPr>
                <w:rFonts w:ascii="Times New Roman" w:eastAsia="Times New Roman" w:hAnsi="Times New Roman" w:cs="Times New Roman"/>
                <w:sz w:val="28"/>
                <w:szCs w:val="28"/>
                <w:lang w:eastAsia="ru-RU"/>
              </w:rPr>
              <w:t>Обязательство по оплате, руб.</w:t>
            </w:r>
          </w:p>
        </w:tc>
      </w:tr>
      <w:tr w:rsidR="00313654" w:rsidRPr="00313654" w:rsidTr="00DD4191">
        <w:trPr>
          <w:trHeight w:val="20"/>
        </w:trPr>
        <w:tc>
          <w:tcPr>
            <w:tcW w:w="678" w:type="dxa"/>
          </w:tcPr>
          <w:p w:rsidR="00313654" w:rsidRPr="00313654" w:rsidRDefault="00313654" w:rsidP="00313654">
            <w:pPr>
              <w:spacing w:after="0" w:line="240" w:lineRule="auto"/>
              <w:ind w:right="-2"/>
              <w:jc w:val="both"/>
              <w:rPr>
                <w:rFonts w:ascii="Times New Roman" w:eastAsia="Times New Roman" w:hAnsi="Times New Roman" w:cs="Times New Roman"/>
                <w:sz w:val="28"/>
                <w:szCs w:val="28"/>
                <w:lang w:eastAsia="ru-RU"/>
              </w:rPr>
            </w:pPr>
          </w:p>
        </w:tc>
        <w:tc>
          <w:tcPr>
            <w:tcW w:w="1165" w:type="dxa"/>
          </w:tcPr>
          <w:p w:rsidR="00313654" w:rsidRPr="00313654" w:rsidRDefault="00313654" w:rsidP="00313654">
            <w:pPr>
              <w:spacing w:after="0" w:line="240" w:lineRule="auto"/>
              <w:ind w:right="-2"/>
              <w:jc w:val="both"/>
              <w:rPr>
                <w:rFonts w:ascii="Times New Roman" w:eastAsia="Times New Roman" w:hAnsi="Times New Roman" w:cs="Times New Roman"/>
                <w:sz w:val="28"/>
                <w:szCs w:val="28"/>
                <w:lang w:eastAsia="ru-RU"/>
              </w:rPr>
            </w:pPr>
          </w:p>
        </w:tc>
        <w:tc>
          <w:tcPr>
            <w:tcW w:w="1276" w:type="dxa"/>
          </w:tcPr>
          <w:p w:rsidR="00313654" w:rsidRPr="00313654" w:rsidRDefault="00313654" w:rsidP="00313654">
            <w:pPr>
              <w:spacing w:after="0" w:line="240" w:lineRule="auto"/>
              <w:ind w:right="-2"/>
              <w:jc w:val="both"/>
              <w:rPr>
                <w:rFonts w:ascii="Times New Roman" w:eastAsia="Times New Roman" w:hAnsi="Times New Roman" w:cs="Times New Roman"/>
                <w:sz w:val="28"/>
                <w:szCs w:val="28"/>
                <w:lang w:eastAsia="ru-RU"/>
              </w:rPr>
            </w:pPr>
          </w:p>
        </w:tc>
        <w:tc>
          <w:tcPr>
            <w:tcW w:w="2126" w:type="dxa"/>
            <w:gridSpan w:val="2"/>
          </w:tcPr>
          <w:p w:rsidR="00313654" w:rsidRPr="00313654" w:rsidRDefault="00313654" w:rsidP="00313654">
            <w:pPr>
              <w:spacing w:after="0" w:line="240" w:lineRule="auto"/>
              <w:ind w:right="-2"/>
              <w:jc w:val="both"/>
              <w:rPr>
                <w:rFonts w:ascii="Times New Roman" w:eastAsia="Times New Roman" w:hAnsi="Times New Roman" w:cs="Times New Roman"/>
                <w:sz w:val="28"/>
                <w:szCs w:val="28"/>
                <w:lang w:eastAsia="ru-RU"/>
              </w:rPr>
            </w:pPr>
          </w:p>
        </w:tc>
        <w:tc>
          <w:tcPr>
            <w:tcW w:w="1843" w:type="dxa"/>
          </w:tcPr>
          <w:p w:rsidR="00313654" w:rsidRPr="00313654" w:rsidRDefault="00313654" w:rsidP="00313654">
            <w:pPr>
              <w:spacing w:after="0" w:line="240" w:lineRule="auto"/>
              <w:ind w:right="-2"/>
              <w:jc w:val="both"/>
              <w:rPr>
                <w:rFonts w:ascii="Times New Roman" w:eastAsia="Times New Roman" w:hAnsi="Times New Roman" w:cs="Times New Roman"/>
                <w:sz w:val="28"/>
                <w:szCs w:val="28"/>
                <w:lang w:eastAsia="ru-RU"/>
              </w:rPr>
            </w:pPr>
          </w:p>
        </w:tc>
        <w:tc>
          <w:tcPr>
            <w:tcW w:w="1559" w:type="dxa"/>
          </w:tcPr>
          <w:p w:rsidR="00313654" w:rsidRPr="00313654" w:rsidRDefault="00313654" w:rsidP="00313654">
            <w:pPr>
              <w:spacing w:after="0" w:line="240" w:lineRule="auto"/>
              <w:ind w:right="-2"/>
              <w:jc w:val="both"/>
              <w:rPr>
                <w:rFonts w:ascii="Times New Roman" w:eastAsia="Times New Roman" w:hAnsi="Times New Roman" w:cs="Times New Roman"/>
                <w:sz w:val="28"/>
                <w:szCs w:val="28"/>
                <w:lang w:eastAsia="ru-RU"/>
              </w:rPr>
            </w:pPr>
          </w:p>
        </w:tc>
        <w:tc>
          <w:tcPr>
            <w:tcW w:w="1252" w:type="dxa"/>
            <w:gridSpan w:val="2"/>
          </w:tcPr>
          <w:p w:rsidR="00313654" w:rsidRPr="00313654" w:rsidRDefault="00313654" w:rsidP="00313654">
            <w:pPr>
              <w:spacing w:after="0" w:line="240" w:lineRule="auto"/>
              <w:ind w:right="-2"/>
              <w:jc w:val="both"/>
              <w:rPr>
                <w:rFonts w:ascii="Times New Roman" w:eastAsia="Times New Roman" w:hAnsi="Times New Roman" w:cs="Times New Roman"/>
                <w:sz w:val="28"/>
                <w:szCs w:val="28"/>
                <w:lang w:eastAsia="ru-RU"/>
              </w:rPr>
            </w:pPr>
          </w:p>
        </w:tc>
      </w:tr>
      <w:tr w:rsidR="00313654" w:rsidRPr="00313654" w:rsidTr="00DD4191">
        <w:trPr>
          <w:trHeight w:val="266"/>
        </w:trPr>
        <w:tc>
          <w:tcPr>
            <w:tcW w:w="8647" w:type="dxa"/>
            <w:gridSpan w:val="7"/>
            <w:vAlign w:val="center"/>
          </w:tcPr>
          <w:p w:rsidR="00313654" w:rsidRPr="00313654" w:rsidRDefault="00313654" w:rsidP="00BC3D45">
            <w:pPr>
              <w:spacing w:after="0" w:line="240" w:lineRule="auto"/>
              <w:ind w:right="-2"/>
              <w:jc w:val="both"/>
              <w:rPr>
                <w:rFonts w:ascii="Times New Roman" w:eastAsia="Times New Roman" w:hAnsi="Times New Roman" w:cs="Times New Roman"/>
                <w:sz w:val="28"/>
                <w:szCs w:val="28"/>
                <w:lang w:eastAsia="ru-RU"/>
              </w:rPr>
            </w:pPr>
            <w:r w:rsidRPr="00313654">
              <w:rPr>
                <w:rFonts w:ascii="Times New Roman" w:eastAsia="Times New Roman" w:hAnsi="Times New Roman" w:cs="Times New Roman"/>
                <w:sz w:val="28"/>
                <w:szCs w:val="28"/>
                <w:lang w:eastAsia="ru-RU"/>
              </w:rPr>
              <w:t xml:space="preserve">Совокупный объем финансовых обязательств </w:t>
            </w:r>
            <w:r w:rsidR="00BC3D45">
              <w:rPr>
                <w:rFonts w:ascii="Times New Roman" w:eastAsia="Times New Roman" w:hAnsi="Times New Roman" w:cs="Times New Roman"/>
                <w:sz w:val="28"/>
                <w:szCs w:val="28"/>
                <w:lang w:eastAsia="ru-RU"/>
              </w:rPr>
              <w:t>муниципального образования «Велижский район»</w:t>
            </w:r>
          </w:p>
        </w:tc>
        <w:tc>
          <w:tcPr>
            <w:tcW w:w="1252" w:type="dxa"/>
            <w:gridSpan w:val="2"/>
          </w:tcPr>
          <w:p w:rsidR="00313654" w:rsidRPr="00313654" w:rsidRDefault="00313654" w:rsidP="00313654">
            <w:pPr>
              <w:spacing w:after="0" w:line="240" w:lineRule="auto"/>
              <w:ind w:right="-2"/>
              <w:jc w:val="both"/>
              <w:rPr>
                <w:rFonts w:ascii="Times New Roman" w:eastAsia="Times New Roman" w:hAnsi="Times New Roman" w:cs="Times New Roman"/>
                <w:sz w:val="28"/>
                <w:szCs w:val="28"/>
                <w:lang w:eastAsia="ru-RU"/>
              </w:rPr>
            </w:pPr>
          </w:p>
        </w:tc>
      </w:tr>
      <w:tr w:rsidR="00313654" w:rsidRPr="00313654" w:rsidTr="00DD41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117"/>
        </w:trPr>
        <w:tc>
          <w:tcPr>
            <w:tcW w:w="9865" w:type="dxa"/>
            <w:gridSpan w:val="8"/>
            <w:tcBorders>
              <w:top w:val="nil"/>
              <w:left w:val="nil"/>
              <w:bottom w:val="nil"/>
              <w:right w:val="nil"/>
            </w:tcBorders>
          </w:tcPr>
          <w:p w:rsidR="00313654" w:rsidRPr="00313654" w:rsidRDefault="00313654" w:rsidP="00313654">
            <w:pPr>
              <w:spacing w:after="0" w:line="240" w:lineRule="auto"/>
              <w:ind w:right="-2"/>
              <w:jc w:val="both"/>
              <w:rPr>
                <w:rFonts w:ascii="Times New Roman" w:eastAsia="Times New Roman" w:hAnsi="Times New Roman" w:cs="Times New Roman"/>
                <w:sz w:val="28"/>
                <w:szCs w:val="28"/>
                <w:lang w:eastAsia="ru-RU"/>
              </w:rPr>
            </w:pPr>
            <w:r w:rsidRPr="00313654">
              <w:rPr>
                <w:rFonts w:ascii="Times New Roman" w:eastAsia="Times New Roman" w:hAnsi="Times New Roman" w:cs="Times New Roman"/>
                <w:sz w:val="28"/>
                <w:szCs w:val="28"/>
                <w:lang w:eastAsia="ru-RU"/>
              </w:rPr>
              <w:t xml:space="preserve">Наименование Исполнителя образовательных услуг </w:t>
            </w:r>
          </w:p>
          <w:p w:rsidR="00313654" w:rsidRPr="00313654" w:rsidRDefault="00313654" w:rsidP="00313654">
            <w:pPr>
              <w:spacing w:after="0" w:line="240" w:lineRule="auto"/>
              <w:ind w:right="-2"/>
              <w:jc w:val="both"/>
              <w:rPr>
                <w:rFonts w:ascii="Times New Roman" w:eastAsia="Times New Roman" w:hAnsi="Times New Roman" w:cs="Times New Roman"/>
                <w:sz w:val="28"/>
                <w:szCs w:val="28"/>
                <w:lang w:eastAsia="ru-RU"/>
              </w:rPr>
            </w:pPr>
          </w:p>
        </w:tc>
      </w:tr>
      <w:tr w:rsidR="00313654" w:rsidRPr="00313654" w:rsidTr="00DD41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425"/>
        </w:trPr>
        <w:tc>
          <w:tcPr>
            <w:tcW w:w="4932" w:type="dxa"/>
            <w:gridSpan w:val="4"/>
            <w:tcBorders>
              <w:top w:val="nil"/>
              <w:left w:val="nil"/>
              <w:bottom w:val="nil"/>
              <w:right w:val="nil"/>
            </w:tcBorders>
          </w:tcPr>
          <w:p w:rsidR="00313654" w:rsidRPr="00313654" w:rsidRDefault="00313654" w:rsidP="00313654">
            <w:pPr>
              <w:spacing w:after="0" w:line="240" w:lineRule="auto"/>
              <w:ind w:right="-2"/>
              <w:jc w:val="both"/>
              <w:rPr>
                <w:rFonts w:ascii="Times New Roman" w:eastAsia="Times New Roman" w:hAnsi="Times New Roman" w:cs="Times New Roman"/>
                <w:sz w:val="28"/>
                <w:szCs w:val="28"/>
                <w:lang w:eastAsia="ru-RU"/>
              </w:rPr>
            </w:pPr>
            <w:r w:rsidRPr="00313654">
              <w:rPr>
                <w:rFonts w:ascii="Times New Roman" w:eastAsia="Times New Roman" w:hAnsi="Times New Roman" w:cs="Times New Roman"/>
                <w:sz w:val="28"/>
                <w:szCs w:val="28"/>
                <w:lang w:eastAsia="ru-RU"/>
              </w:rPr>
              <w:t xml:space="preserve">Руководитель </w:t>
            </w:r>
          </w:p>
        </w:tc>
        <w:tc>
          <w:tcPr>
            <w:tcW w:w="4933" w:type="dxa"/>
            <w:gridSpan w:val="4"/>
            <w:tcBorders>
              <w:top w:val="nil"/>
              <w:left w:val="nil"/>
              <w:bottom w:val="nil"/>
              <w:right w:val="nil"/>
            </w:tcBorders>
          </w:tcPr>
          <w:p w:rsidR="00313654" w:rsidRPr="00313654" w:rsidRDefault="00313654" w:rsidP="00313654">
            <w:pPr>
              <w:spacing w:after="0" w:line="240" w:lineRule="auto"/>
              <w:ind w:right="-2"/>
              <w:jc w:val="both"/>
              <w:rPr>
                <w:rFonts w:ascii="Times New Roman" w:eastAsia="Times New Roman" w:hAnsi="Times New Roman" w:cs="Times New Roman"/>
                <w:sz w:val="28"/>
                <w:szCs w:val="28"/>
                <w:lang w:eastAsia="ru-RU"/>
              </w:rPr>
            </w:pPr>
            <w:r w:rsidRPr="00313654">
              <w:rPr>
                <w:rFonts w:ascii="Times New Roman" w:eastAsia="Times New Roman" w:hAnsi="Times New Roman" w:cs="Times New Roman"/>
                <w:sz w:val="28"/>
                <w:szCs w:val="28"/>
                <w:lang w:eastAsia="ru-RU"/>
              </w:rPr>
              <w:t xml:space="preserve">Главный бухгалтер </w:t>
            </w:r>
          </w:p>
        </w:tc>
      </w:tr>
      <w:tr w:rsidR="00313654" w:rsidRPr="00313654" w:rsidTr="00DD41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268"/>
        </w:trPr>
        <w:tc>
          <w:tcPr>
            <w:tcW w:w="4932" w:type="dxa"/>
            <w:gridSpan w:val="4"/>
            <w:tcBorders>
              <w:top w:val="nil"/>
              <w:left w:val="nil"/>
              <w:bottom w:val="nil"/>
              <w:right w:val="nil"/>
            </w:tcBorders>
          </w:tcPr>
          <w:p w:rsidR="00313654" w:rsidRPr="00313654" w:rsidRDefault="00313654" w:rsidP="00313654">
            <w:pPr>
              <w:spacing w:after="0" w:line="240" w:lineRule="auto"/>
              <w:ind w:right="-2"/>
              <w:jc w:val="both"/>
              <w:rPr>
                <w:rFonts w:ascii="Times New Roman" w:eastAsia="Times New Roman" w:hAnsi="Times New Roman" w:cs="Times New Roman"/>
                <w:sz w:val="28"/>
                <w:szCs w:val="28"/>
                <w:lang w:eastAsia="ru-RU"/>
              </w:rPr>
            </w:pPr>
            <w:r w:rsidRPr="00313654">
              <w:rPr>
                <w:rFonts w:ascii="Times New Roman" w:eastAsia="Times New Roman" w:hAnsi="Times New Roman" w:cs="Times New Roman"/>
                <w:sz w:val="28"/>
                <w:szCs w:val="28"/>
                <w:lang w:eastAsia="ru-RU"/>
              </w:rPr>
              <w:t xml:space="preserve">_______________/_________________/ </w:t>
            </w:r>
          </w:p>
          <w:p w:rsidR="00313654" w:rsidRPr="00313654" w:rsidRDefault="00313654" w:rsidP="00313654">
            <w:pPr>
              <w:spacing w:after="0" w:line="240" w:lineRule="auto"/>
              <w:ind w:right="-2"/>
              <w:jc w:val="both"/>
              <w:rPr>
                <w:rFonts w:ascii="Times New Roman" w:eastAsia="Times New Roman" w:hAnsi="Times New Roman" w:cs="Times New Roman"/>
                <w:sz w:val="28"/>
                <w:szCs w:val="28"/>
                <w:lang w:eastAsia="ru-RU"/>
              </w:rPr>
            </w:pPr>
            <w:r w:rsidRPr="00313654">
              <w:rPr>
                <w:rFonts w:ascii="Times New Roman" w:eastAsia="Times New Roman" w:hAnsi="Times New Roman" w:cs="Times New Roman"/>
                <w:sz w:val="28"/>
                <w:szCs w:val="28"/>
                <w:lang w:eastAsia="ru-RU"/>
              </w:rPr>
              <w:t xml:space="preserve">М.П. </w:t>
            </w:r>
          </w:p>
        </w:tc>
        <w:tc>
          <w:tcPr>
            <w:tcW w:w="4933" w:type="dxa"/>
            <w:gridSpan w:val="4"/>
            <w:tcBorders>
              <w:top w:val="nil"/>
              <w:left w:val="nil"/>
              <w:bottom w:val="nil"/>
              <w:right w:val="nil"/>
            </w:tcBorders>
          </w:tcPr>
          <w:p w:rsidR="00313654" w:rsidRPr="00313654" w:rsidRDefault="00313654" w:rsidP="00313654">
            <w:pPr>
              <w:spacing w:after="0" w:line="240" w:lineRule="auto"/>
              <w:ind w:right="-2"/>
              <w:jc w:val="both"/>
              <w:rPr>
                <w:rFonts w:ascii="Times New Roman" w:eastAsia="Times New Roman" w:hAnsi="Times New Roman" w:cs="Times New Roman"/>
                <w:sz w:val="28"/>
                <w:szCs w:val="28"/>
                <w:lang w:eastAsia="ru-RU"/>
              </w:rPr>
            </w:pPr>
            <w:r w:rsidRPr="00313654">
              <w:rPr>
                <w:rFonts w:ascii="Times New Roman" w:eastAsia="Times New Roman" w:hAnsi="Times New Roman" w:cs="Times New Roman"/>
                <w:sz w:val="28"/>
                <w:szCs w:val="28"/>
                <w:lang w:eastAsia="ru-RU"/>
              </w:rPr>
              <w:t xml:space="preserve">________________/_________________/ </w:t>
            </w:r>
          </w:p>
        </w:tc>
      </w:tr>
    </w:tbl>
    <w:p w:rsidR="00313654" w:rsidRPr="00313654" w:rsidRDefault="00313654" w:rsidP="00313654">
      <w:pPr>
        <w:spacing w:after="0" w:line="240" w:lineRule="auto"/>
        <w:ind w:right="-2"/>
        <w:jc w:val="both"/>
        <w:rPr>
          <w:rFonts w:ascii="Times New Roman" w:eastAsia="Times New Roman" w:hAnsi="Times New Roman" w:cs="Times New Roman"/>
          <w:sz w:val="28"/>
          <w:szCs w:val="28"/>
          <w:lang w:eastAsia="ru-RU"/>
        </w:rPr>
      </w:pPr>
    </w:p>
    <w:p w:rsidR="00313654" w:rsidRDefault="00313654" w:rsidP="00352EE5">
      <w:pPr>
        <w:spacing w:after="0" w:line="240" w:lineRule="auto"/>
        <w:ind w:right="-2"/>
        <w:jc w:val="both"/>
        <w:rPr>
          <w:rFonts w:ascii="Times New Roman" w:eastAsia="Times New Roman" w:hAnsi="Times New Roman" w:cs="Times New Roman"/>
          <w:sz w:val="28"/>
          <w:szCs w:val="28"/>
          <w:lang w:eastAsia="ru-RU"/>
        </w:rPr>
      </w:pPr>
    </w:p>
    <w:p w:rsidR="00BC3D45" w:rsidRDefault="00BC3D45" w:rsidP="00352EE5">
      <w:pPr>
        <w:spacing w:after="0" w:line="240" w:lineRule="auto"/>
        <w:ind w:right="-2"/>
        <w:jc w:val="both"/>
        <w:rPr>
          <w:rFonts w:ascii="Times New Roman" w:eastAsia="Times New Roman" w:hAnsi="Times New Roman" w:cs="Times New Roman"/>
          <w:sz w:val="28"/>
          <w:szCs w:val="28"/>
          <w:lang w:eastAsia="ru-RU"/>
        </w:rPr>
      </w:pPr>
    </w:p>
    <w:p w:rsidR="00BC3D45" w:rsidRDefault="00BC3D45" w:rsidP="00352EE5">
      <w:pPr>
        <w:spacing w:after="0" w:line="240" w:lineRule="auto"/>
        <w:ind w:right="-2"/>
        <w:jc w:val="both"/>
        <w:rPr>
          <w:rFonts w:ascii="Times New Roman" w:eastAsia="Times New Roman" w:hAnsi="Times New Roman" w:cs="Times New Roman"/>
          <w:sz w:val="28"/>
          <w:szCs w:val="28"/>
          <w:lang w:eastAsia="ru-RU"/>
        </w:rPr>
      </w:pPr>
    </w:p>
    <w:p w:rsidR="00BC3D45" w:rsidRDefault="00BC3D45" w:rsidP="00352EE5">
      <w:pPr>
        <w:spacing w:after="0" w:line="240" w:lineRule="auto"/>
        <w:ind w:right="-2"/>
        <w:jc w:val="both"/>
        <w:rPr>
          <w:rFonts w:ascii="Times New Roman" w:eastAsia="Times New Roman" w:hAnsi="Times New Roman" w:cs="Times New Roman"/>
          <w:sz w:val="28"/>
          <w:szCs w:val="28"/>
          <w:lang w:eastAsia="ru-RU"/>
        </w:rPr>
      </w:pPr>
    </w:p>
    <w:p w:rsidR="00BC3D45" w:rsidRDefault="00BC3D45" w:rsidP="00352EE5">
      <w:pPr>
        <w:spacing w:after="0" w:line="240" w:lineRule="auto"/>
        <w:ind w:right="-2"/>
        <w:jc w:val="both"/>
        <w:rPr>
          <w:rFonts w:ascii="Times New Roman" w:eastAsia="Times New Roman" w:hAnsi="Times New Roman" w:cs="Times New Roman"/>
          <w:sz w:val="28"/>
          <w:szCs w:val="28"/>
          <w:lang w:eastAsia="ru-RU"/>
        </w:rPr>
      </w:pPr>
    </w:p>
    <w:p w:rsidR="00BC3D45" w:rsidRDefault="00BC3D45" w:rsidP="00352EE5">
      <w:pPr>
        <w:spacing w:after="0" w:line="240" w:lineRule="auto"/>
        <w:ind w:right="-2"/>
        <w:jc w:val="both"/>
        <w:rPr>
          <w:rFonts w:ascii="Times New Roman" w:eastAsia="Times New Roman" w:hAnsi="Times New Roman" w:cs="Times New Roman"/>
          <w:sz w:val="28"/>
          <w:szCs w:val="28"/>
          <w:lang w:eastAsia="ru-RU"/>
        </w:rPr>
      </w:pPr>
    </w:p>
    <w:p w:rsidR="00BC3D45" w:rsidRDefault="00BC3D45" w:rsidP="00352EE5">
      <w:pPr>
        <w:spacing w:after="0" w:line="240" w:lineRule="auto"/>
        <w:ind w:right="-2"/>
        <w:jc w:val="both"/>
        <w:rPr>
          <w:rFonts w:ascii="Times New Roman" w:eastAsia="Times New Roman" w:hAnsi="Times New Roman" w:cs="Times New Roman"/>
          <w:sz w:val="28"/>
          <w:szCs w:val="28"/>
          <w:lang w:eastAsia="ru-RU"/>
        </w:rPr>
      </w:pPr>
    </w:p>
    <w:p w:rsidR="00BC3D45" w:rsidRDefault="00BC3D45" w:rsidP="00352EE5">
      <w:pPr>
        <w:spacing w:after="0" w:line="240" w:lineRule="auto"/>
        <w:ind w:right="-2"/>
        <w:jc w:val="both"/>
        <w:rPr>
          <w:rFonts w:ascii="Times New Roman" w:eastAsia="Times New Roman" w:hAnsi="Times New Roman" w:cs="Times New Roman"/>
          <w:sz w:val="28"/>
          <w:szCs w:val="28"/>
          <w:lang w:eastAsia="ru-RU"/>
        </w:rPr>
      </w:pPr>
    </w:p>
    <w:p w:rsidR="00BC3D45" w:rsidRDefault="00BC3D45" w:rsidP="00352EE5">
      <w:pPr>
        <w:spacing w:after="0" w:line="240" w:lineRule="auto"/>
        <w:ind w:right="-2"/>
        <w:jc w:val="both"/>
        <w:rPr>
          <w:rFonts w:ascii="Times New Roman" w:eastAsia="Times New Roman" w:hAnsi="Times New Roman" w:cs="Times New Roman"/>
          <w:sz w:val="28"/>
          <w:szCs w:val="28"/>
          <w:lang w:eastAsia="ru-RU"/>
        </w:rPr>
      </w:pPr>
    </w:p>
    <w:p w:rsidR="00BC3D45" w:rsidRDefault="00BC3D45" w:rsidP="00352EE5">
      <w:pPr>
        <w:spacing w:after="0" w:line="240" w:lineRule="auto"/>
        <w:ind w:right="-2"/>
        <w:jc w:val="both"/>
        <w:rPr>
          <w:rFonts w:ascii="Times New Roman" w:eastAsia="Times New Roman" w:hAnsi="Times New Roman" w:cs="Times New Roman"/>
          <w:sz w:val="28"/>
          <w:szCs w:val="28"/>
          <w:lang w:eastAsia="ru-RU"/>
        </w:rPr>
      </w:pPr>
    </w:p>
    <w:p w:rsidR="00BC3D45" w:rsidRDefault="00BC3D45" w:rsidP="00352EE5">
      <w:pPr>
        <w:spacing w:after="0" w:line="240" w:lineRule="auto"/>
        <w:ind w:right="-2"/>
        <w:jc w:val="both"/>
        <w:rPr>
          <w:rFonts w:ascii="Times New Roman" w:eastAsia="Times New Roman" w:hAnsi="Times New Roman" w:cs="Times New Roman"/>
          <w:sz w:val="28"/>
          <w:szCs w:val="28"/>
          <w:lang w:eastAsia="ru-RU"/>
        </w:rPr>
      </w:pPr>
    </w:p>
    <w:p w:rsidR="00BC3D45" w:rsidRDefault="00BC3D45" w:rsidP="00352EE5">
      <w:pPr>
        <w:spacing w:after="0" w:line="240" w:lineRule="auto"/>
        <w:ind w:right="-2"/>
        <w:jc w:val="both"/>
        <w:rPr>
          <w:rFonts w:ascii="Times New Roman" w:eastAsia="Times New Roman" w:hAnsi="Times New Roman" w:cs="Times New Roman"/>
          <w:sz w:val="28"/>
          <w:szCs w:val="28"/>
          <w:lang w:eastAsia="ru-RU"/>
        </w:rPr>
      </w:pPr>
    </w:p>
    <w:p w:rsidR="00BC3D45" w:rsidRDefault="00BC3D45" w:rsidP="00352EE5">
      <w:pPr>
        <w:spacing w:after="0" w:line="240" w:lineRule="auto"/>
        <w:ind w:right="-2"/>
        <w:jc w:val="both"/>
        <w:rPr>
          <w:rFonts w:ascii="Times New Roman" w:eastAsia="Times New Roman" w:hAnsi="Times New Roman" w:cs="Times New Roman"/>
          <w:sz w:val="28"/>
          <w:szCs w:val="28"/>
          <w:lang w:eastAsia="ru-RU"/>
        </w:rPr>
      </w:pPr>
    </w:p>
    <w:p w:rsidR="00BC3D45" w:rsidRDefault="00BC3D45" w:rsidP="00352EE5">
      <w:pPr>
        <w:spacing w:after="0" w:line="240" w:lineRule="auto"/>
        <w:ind w:right="-2"/>
        <w:jc w:val="both"/>
        <w:rPr>
          <w:rFonts w:ascii="Times New Roman" w:eastAsia="Times New Roman" w:hAnsi="Times New Roman" w:cs="Times New Roman"/>
          <w:sz w:val="28"/>
          <w:szCs w:val="28"/>
          <w:lang w:eastAsia="ru-RU"/>
        </w:rPr>
      </w:pPr>
    </w:p>
    <w:p w:rsidR="00BC3D45" w:rsidRDefault="00BC3D45" w:rsidP="00352EE5">
      <w:pPr>
        <w:spacing w:after="0" w:line="240" w:lineRule="auto"/>
        <w:ind w:right="-2"/>
        <w:jc w:val="both"/>
        <w:rPr>
          <w:rFonts w:ascii="Times New Roman" w:eastAsia="Times New Roman" w:hAnsi="Times New Roman" w:cs="Times New Roman"/>
          <w:sz w:val="28"/>
          <w:szCs w:val="28"/>
          <w:lang w:eastAsia="ru-RU"/>
        </w:rPr>
      </w:pPr>
    </w:p>
    <w:p w:rsidR="00BC3D45" w:rsidRDefault="00BC3D45" w:rsidP="00352EE5">
      <w:pPr>
        <w:spacing w:after="0" w:line="240" w:lineRule="auto"/>
        <w:ind w:right="-2"/>
        <w:jc w:val="both"/>
        <w:rPr>
          <w:rFonts w:ascii="Times New Roman" w:eastAsia="Times New Roman" w:hAnsi="Times New Roman" w:cs="Times New Roman"/>
          <w:sz w:val="28"/>
          <w:szCs w:val="28"/>
          <w:lang w:eastAsia="ru-RU"/>
        </w:rPr>
      </w:pPr>
    </w:p>
    <w:p w:rsidR="00FC04C4" w:rsidRDefault="00FC04C4" w:rsidP="00352EE5">
      <w:pPr>
        <w:spacing w:after="0" w:line="240" w:lineRule="auto"/>
        <w:ind w:right="-2"/>
        <w:jc w:val="both"/>
        <w:rPr>
          <w:rFonts w:ascii="Times New Roman" w:eastAsia="Times New Roman" w:hAnsi="Times New Roman" w:cs="Times New Roman"/>
          <w:sz w:val="28"/>
          <w:szCs w:val="28"/>
          <w:lang w:eastAsia="ru-RU"/>
        </w:rPr>
      </w:pPr>
    </w:p>
    <w:p w:rsidR="00BC3D45" w:rsidRDefault="00BC3D45" w:rsidP="00352EE5">
      <w:pPr>
        <w:spacing w:after="0" w:line="240" w:lineRule="auto"/>
        <w:ind w:right="-2"/>
        <w:jc w:val="both"/>
        <w:rPr>
          <w:rFonts w:ascii="Times New Roman" w:eastAsia="Times New Roman" w:hAnsi="Times New Roman" w:cs="Times New Roman"/>
          <w:sz w:val="28"/>
          <w:szCs w:val="28"/>
          <w:lang w:eastAsia="ru-RU"/>
        </w:rPr>
      </w:pPr>
    </w:p>
    <w:p w:rsidR="00BC3D45" w:rsidRDefault="00BC3D45" w:rsidP="00352EE5">
      <w:pPr>
        <w:spacing w:after="0" w:line="240" w:lineRule="auto"/>
        <w:ind w:right="-2"/>
        <w:jc w:val="both"/>
        <w:rPr>
          <w:rFonts w:ascii="Times New Roman" w:eastAsia="Times New Roman" w:hAnsi="Times New Roman" w:cs="Times New Roman"/>
          <w:sz w:val="28"/>
          <w:szCs w:val="28"/>
          <w:lang w:eastAsia="ru-RU"/>
        </w:rPr>
      </w:pPr>
    </w:p>
    <w:p w:rsidR="00BC3D45" w:rsidRDefault="00BC3D45" w:rsidP="00352EE5">
      <w:pPr>
        <w:spacing w:after="0" w:line="240" w:lineRule="auto"/>
        <w:ind w:right="-2"/>
        <w:jc w:val="both"/>
        <w:rPr>
          <w:rFonts w:ascii="Times New Roman" w:eastAsia="Times New Roman" w:hAnsi="Times New Roman" w:cs="Times New Roman"/>
          <w:sz w:val="28"/>
          <w:szCs w:val="28"/>
          <w:lang w:eastAsia="ru-RU"/>
        </w:rPr>
      </w:pPr>
    </w:p>
    <w:p w:rsidR="00BC3D45" w:rsidRDefault="00BC3D45" w:rsidP="00352EE5">
      <w:pPr>
        <w:spacing w:after="0" w:line="240" w:lineRule="auto"/>
        <w:ind w:right="-2"/>
        <w:jc w:val="both"/>
        <w:rPr>
          <w:rFonts w:ascii="Times New Roman" w:eastAsia="Times New Roman" w:hAnsi="Times New Roman" w:cs="Times New Roman"/>
          <w:sz w:val="28"/>
          <w:szCs w:val="28"/>
          <w:lang w:eastAsia="ru-RU"/>
        </w:rPr>
      </w:pPr>
    </w:p>
    <w:p w:rsidR="00FC04C4" w:rsidRPr="00FC04C4" w:rsidRDefault="00FC04C4" w:rsidP="00FC04C4">
      <w:pPr>
        <w:spacing w:after="0" w:line="240" w:lineRule="auto"/>
        <w:ind w:right="-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Pr="00FC04C4">
        <w:rPr>
          <w:rFonts w:ascii="Times New Roman" w:eastAsia="Times New Roman" w:hAnsi="Times New Roman" w:cs="Times New Roman"/>
          <w:bCs/>
          <w:sz w:val="28"/>
          <w:szCs w:val="28"/>
          <w:lang w:eastAsia="ru-RU"/>
        </w:rPr>
        <w:t>Приложение №</w:t>
      </w:r>
      <w:r>
        <w:rPr>
          <w:rFonts w:ascii="Times New Roman" w:eastAsia="Times New Roman" w:hAnsi="Times New Roman" w:cs="Times New Roman"/>
          <w:bCs/>
          <w:sz w:val="28"/>
          <w:szCs w:val="28"/>
          <w:lang w:eastAsia="ru-RU"/>
        </w:rPr>
        <w:t>2</w:t>
      </w:r>
      <w:r w:rsidRPr="00FC04C4">
        <w:rPr>
          <w:rFonts w:ascii="Times New Roman" w:eastAsia="Times New Roman" w:hAnsi="Times New Roman" w:cs="Times New Roman"/>
          <w:bCs/>
          <w:sz w:val="28"/>
          <w:szCs w:val="28"/>
          <w:lang w:eastAsia="ru-RU"/>
        </w:rPr>
        <w:t xml:space="preserve"> </w:t>
      </w:r>
    </w:p>
    <w:p w:rsidR="00FC04C4" w:rsidRPr="00FC04C4" w:rsidRDefault="00FC04C4" w:rsidP="00FC04C4">
      <w:pPr>
        <w:spacing w:after="0" w:line="240" w:lineRule="auto"/>
        <w:ind w:right="-2" w:firstLine="5529"/>
        <w:jc w:val="center"/>
        <w:rPr>
          <w:rFonts w:ascii="Times New Roman" w:eastAsia="Times New Roman" w:hAnsi="Times New Roman" w:cs="Times New Roman"/>
          <w:bCs/>
          <w:sz w:val="28"/>
          <w:szCs w:val="28"/>
          <w:lang w:eastAsia="ru-RU"/>
        </w:rPr>
      </w:pPr>
      <w:proofErr w:type="gramStart"/>
      <w:r w:rsidRPr="00FC04C4">
        <w:rPr>
          <w:rFonts w:ascii="Times New Roman" w:eastAsia="Times New Roman" w:hAnsi="Times New Roman" w:cs="Times New Roman"/>
          <w:bCs/>
          <w:sz w:val="28"/>
          <w:szCs w:val="28"/>
          <w:lang w:eastAsia="ru-RU"/>
        </w:rPr>
        <w:t>к</w:t>
      </w:r>
      <w:proofErr w:type="gramEnd"/>
      <w:r w:rsidRPr="00FC04C4">
        <w:rPr>
          <w:rFonts w:ascii="Times New Roman" w:eastAsia="Times New Roman" w:hAnsi="Times New Roman" w:cs="Times New Roman"/>
          <w:bCs/>
          <w:sz w:val="28"/>
          <w:szCs w:val="28"/>
          <w:lang w:eastAsia="ru-RU"/>
        </w:rPr>
        <w:t xml:space="preserve"> Рамочному соглашению</w:t>
      </w:r>
      <w:r>
        <w:rPr>
          <w:rFonts w:ascii="Times New Roman" w:eastAsia="Times New Roman" w:hAnsi="Times New Roman" w:cs="Times New Roman"/>
          <w:bCs/>
          <w:sz w:val="28"/>
          <w:szCs w:val="28"/>
          <w:lang w:eastAsia="ru-RU"/>
        </w:rPr>
        <w:t xml:space="preserve"> № __</w:t>
      </w:r>
    </w:p>
    <w:p w:rsidR="00FC04C4" w:rsidRDefault="00FC04C4" w:rsidP="00BC3D45">
      <w:pPr>
        <w:spacing w:after="0" w:line="240" w:lineRule="auto"/>
        <w:ind w:right="-2"/>
        <w:jc w:val="center"/>
        <w:rPr>
          <w:rFonts w:ascii="Times New Roman" w:eastAsia="Times New Roman" w:hAnsi="Times New Roman" w:cs="Times New Roman"/>
          <w:b/>
          <w:bCs/>
          <w:sz w:val="28"/>
          <w:szCs w:val="28"/>
          <w:lang w:eastAsia="ru-RU"/>
        </w:rPr>
      </w:pPr>
    </w:p>
    <w:p w:rsidR="00BC3D45" w:rsidRPr="00BC3D45" w:rsidRDefault="00BC3D45" w:rsidP="00BC3D45">
      <w:pPr>
        <w:spacing w:after="0" w:line="240" w:lineRule="auto"/>
        <w:ind w:right="-2"/>
        <w:jc w:val="center"/>
        <w:rPr>
          <w:rFonts w:ascii="Times New Roman" w:eastAsia="Times New Roman" w:hAnsi="Times New Roman" w:cs="Times New Roman"/>
          <w:sz w:val="28"/>
          <w:szCs w:val="28"/>
          <w:lang w:eastAsia="ru-RU"/>
        </w:rPr>
      </w:pPr>
      <w:r w:rsidRPr="00BC3D45">
        <w:rPr>
          <w:rFonts w:ascii="Times New Roman" w:eastAsia="Times New Roman" w:hAnsi="Times New Roman" w:cs="Times New Roman"/>
          <w:b/>
          <w:bCs/>
          <w:sz w:val="28"/>
          <w:szCs w:val="28"/>
          <w:lang w:eastAsia="ru-RU"/>
        </w:rPr>
        <w:t>РЕЕСТР</w:t>
      </w:r>
    </w:p>
    <w:p w:rsidR="00BC3D45" w:rsidRPr="00BC3D45" w:rsidRDefault="00BC3D45" w:rsidP="00BC3D45">
      <w:pPr>
        <w:spacing w:after="0" w:line="240" w:lineRule="auto"/>
        <w:ind w:right="-2"/>
        <w:jc w:val="center"/>
        <w:rPr>
          <w:rFonts w:ascii="Times New Roman" w:eastAsia="Times New Roman" w:hAnsi="Times New Roman" w:cs="Times New Roman"/>
          <w:b/>
          <w:bCs/>
          <w:sz w:val="28"/>
          <w:szCs w:val="28"/>
          <w:lang w:eastAsia="ru-RU"/>
        </w:rPr>
      </w:pPr>
      <w:proofErr w:type="gramStart"/>
      <w:r w:rsidRPr="00BC3D45">
        <w:rPr>
          <w:rFonts w:ascii="Times New Roman" w:eastAsia="Times New Roman" w:hAnsi="Times New Roman" w:cs="Times New Roman"/>
          <w:b/>
          <w:bCs/>
          <w:sz w:val="28"/>
          <w:szCs w:val="28"/>
          <w:lang w:eastAsia="ru-RU"/>
        </w:rPr>
        <w:t>договоров</w:t>
      </w:r>
      <w:proofErr w:type="gramEnd"/>
      <w:r w:rsidRPr="00BC3D45">
        <w:rPr>
          <w:rFonts w:ascii="Times New Roman" w:eastAsia="Times New Roman" w:hAnsi="Times New Roman" w:cs="Times New Roman"/>
          <w:b/>
          <w:bCs/>
          <w:sz w:val="28"/>
          <w:szCs w:val="28"/>
          <w:lang w:eastAsia="ru-RU"/>
        </w:rPr>
        <w:t xml:space="preserve"> на оплату</w:t>
      </w:r>
    </w:p>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p>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r w:rsidRPr="00BC3D45">
        <w:rPr>
          <w:rFonts w:ascii="Times New Roman" w:eastAsia="Times New Roman" w:hAnsi="Times New Roman" w:cs="Times New Roman"/>
          <w:sz w:val="28"/>
          <w:szCs w:val="28"/>
          <w:lang w:eastAsia="ru-RU"/>
        </w:rPr>
        <w:t>Наименование Исполнителя образовательных услуг: _________________</w:t>
      </w:r>
    </w:p>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p>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r w:rsidRPr="00BC3D45">
        <w:rPr>
          <w:rFonts w:ascii="Times New Roman" w:eastAsia="Times New Roman" w:hAnsi="Times New Roman" w:cs="Times New Roman"/>
          <w:sz w:val="28"/>
          <w:szCs w:val="28"/>
          <w:lang w:eastAsia="ru-RU"/>
        </w:rPr>
        <w:t>ОГРН Исполнителя образовательных услуг: __________________</w:t>
      </w:r>
    </w:p>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p>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r w:rsidRPr="00BC3D45">
        <w:rPr>
          <w:rFonts w:ascii="Times New Roman" w:eastAsia="Times New Roman" w:hAnsi="Times New Roman" w:cs="Times New Roman"/>
          <w:sz w:val="28"/>
          <w:szCs w:val="28"/>
          <w:lang w:eastAsia="ru-RU"/>
        </w:rPr>
        <w:t xml:space="preserve">Месяц, за который сформирован реестр: ____________________ </w:t>
      </w:r>
    </w:p>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1129"/>
        <w:gridCol w:w="1819"/>
        <w:gridCol w:w="1134"/>
        <w:gridCol w:w="1134"/>
        <w:gridCol w:w="1587"/>
        <w:gridCol w:w="1361"/>
      </w:tblGrid>
      <w:tr w:rsidR="00BC3D45" w:rsidRPr="00BC3D45" w:rsidTr="00DD4191">
        <w:trPr>
          <w:trHeight w:val="416"/>
        </w:trPr>
        <w:tc>
          <w:tcPr>
            <w:tcW w:w="567" w:type="dxa"/>
          </w:tcPr>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r w:rsidRPr="00BC3D45">
              <w:rPr>
                <w:rFonts w:ascii="Times New Roman" w:eastAsia="Times New Roman" w:hAnsi="Times New Roman" w:cs="Times New Roman"/>
                <w:sz w:val="28"/>
                <w:szCs w:val="28"/>
                <w:lang w:eastAsia="ru-RU"/>
              </w:rPr>
              <w:t>№ п/п</w:t>
            </w:r>
          </w:p>
        </w:tc>
        <w:tc>
          <w:tcPr>
            <w:tcW w:w="1134" w:type="dxa"/>
          </w:tcPr>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r w:rsidRPr="00BC3D45">
              <w:rPr>
                <w:rFonts w:ascii="Times New Roman" w:eastAsia="Times New Roman" w:hAnsi="Times New Roman" w:cs="Times New Roman"/>
                <w:sz w:val="28"/>
                <w:szCs w:val="28"/>
                <w:lang w:eastAsia="ru-RU"/>
              </w:rPr>
              <w:t>№ договора</w:t>
            </w:r>
          </w:p>
        </w:tc>
        <w:tc>
          <w:tcPr>
            <w:tcW w:w="1129" w:type="dxa"/>
          </w:tcPr>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r w:rsidRPr="00BC3D45">
              <w:rPr>
                <w:rFonts w:ascii="Times New Roman" w:eastAsia="Times New Roman" w:hAnsi="Times New Roman" w:cs="Times New Roman"/>
                <w:sz w:val="28"/>
                <w:szCs w:val="28"/>
                <w:lang w:eastAsia="ru-RU"/>
              </w:rPr>
              <w:t>Дата договора</w:t>
            </w:r>
          </w:p>
        </w:tc>
        <w:tc>
          <w:tcPr>
            <w:tcW w:w="1819" w:type="dxa"/>
          </w:tcPr>
          <w:p w:rsidR="00BC3D45" w:rsidRPr="00BC3D45" w:rsidRDefault="00BC3D45" w:rsidP="00FC04C4">
            <w:pPr>
              <w:spacing w:after="0" w:line="240" w:lineRule="auto"/>
              <w:ind w:right="-2"/>
              <w:jc w:val="both"/>
              <w:rPr>
                <w:rFonts w:ascii="Times New Roman" w:eastAsia="Times New Roman" w:hAnsi="Times New Roman" w:cs="Times New Roman"/>
                <w:sz w:val="28"/>
                <w:szCs w:val="28"/>
                <w:lang w:eastAsia="ru-RU"/>
              </w:rPr>
            </w:pPr>
            <w:r w:rsidRPr="00BC3D45">
              <w:rPr>
                <w:rFonts w:ascii="Times New Roman" w:eastAsia="Times New Roman" w:hAnsi="Times New Roman" w:cs="Times New Roman"/>
                <w:sz w:val="28"/>
                <w:szCs w:val="28"/>
                <w:lang w:eastAsia="ru-RU"/>
              </w:rPr>
              <w:t>Идентификационны</w:t>
            </w:r>
            <w:r w:rsidR="00FC04C4">
              <w:rPr>
                <w:rFonts w:ascii="Times New Roman" w:eastAsia="Times New Roman" w:hAnsi="Times New Roman" w:cs="Times New Roman"/>
                <w:sz w:val="28"/>
                <w:szCs w:val="28"/>
                <w:lang w:eastAsia="ru-RU"/>
              </w:rPr>
              <w:t>й номер сертификата персонифици</w:t>
            </w:r>
            <w:r w:rsidRPr="00BC3D45">
              <w:rPr>
                <w:rFonts w:ascii="Times New Roman" w:eastAsia="Times New Roman" w:hAnsi="Times New Roman" w:cs="Times New Roman"/>
                <w:sz w:val="28"/>
                <w:szCs w:val="28"/>
                <w:lang w:eastAsia="ru-RU"/>
              </w:rPr>
              <w:t>рованного финансирования</w:t>
            </w:r>
          </w:p>
        </w:tc>
        <w:tc>
          <w:tcPr>
            <w:tcW w:w="1134" w:type="dxa"/>
          </w:tcPr>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r w:rsidRPr="00BC3D45">
              <w:rPr>
                <w:rFonts w:ascii="Times New Roman" w:eastAsia="Times New Roman" w:hAnsi="Times New Roman" w:cs="Times New Roman"/>
                <w:sz w:val="28"/>
                <w:szCs w:val="28"/>
                <w:lang w:eastAsia="ru-RU"/>
              </w:rPr>
              <w:t>Цена образовательной услуги, руб.</w:t>
            </w:r>
          </w:p>
        </w:tc>
        <w:tc>
          <w:tcPr>
            <w:tcW w:w="1134" w:type="dxa"/>
          </w:tcPr>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r w:rsidRPr="00BC3D45">
              <w:rPr>
                <w:rFonts w:ascii="Times New Roman" w:eastAsia="Times New Roman" w:hAnsi="Times New Roman" w:cs="Times New Roman"/>
                <w:sz w:val="28"/>
                <w:szCs w:val="28"/>
                <w:lang w:eastAsia="ru-RU"/>
              </w:rPr>
              <w:t xml:space="preserve">Объем </w:t>
            </w:r>
            <w:r w:rsidR="00FC04C4">
              <w:rPr>
                <w:rFonts w:ascii="Times New Roman" w:eastAsia="Times New Roman" w:hAnsi="Times New Roman" w:cs="Times New Roman"/>
                <w:sz w:val="28"/>
                <w:szCs w:val="28"/>
                <w:lang w:eastAsia="ru-RU"/>
              </w:rPr>
              <w:t>образова</w:t>
            </w:r>
            <w:r w:rsidRPr="00BC3D45">
              <w:rPr>
                <w:rFonts w:ascii="Times New Roman" w:eastAsia="Times New Roman" w:hAnsi="Times New Roman" w:cs="Times New Roman"/>
                <w:sz w:val="28"/>
                <w:szCs w:val="28"/>
                <w:lang w:eastAsia="ru-RU"/>
              </w:rPr>
              <w:t>тельной услуги, час.</w:t>
            </w:r>
          </w:p>
        </w:tc>
        <w:tc>
          <w:tcPr>
            <w:tcW w:w="1587" w:type="dxa"/>
          </w:tcPr>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r w:rsidRPr="00BC3D45">
              <w:rPr>
                <w:rFonts w:ascii="Times New Roman" w:eastAsia="Times New Roman" w:hAnsi="Times New Roman" w:cs="Times New Roman"/>
                <w:sz w:val="28"/>
                <w:szCs w:val="28"/>
                <w:lang w:eastAsia="ru-RU"/>
              </w:rPr>
              <w:t>Доля образовательных услуг, оказанных за отчетный месяц, в общем количестве образовательных услуг, предусмотренных договорами об образовании, %</w:t>
            </w:r>
          </w:p>
        </w:tc>
        <w:tc>
          <w:tcPr>
            <w:tcW w:w="1361" w:type="dxa"/>
          </w:tcPr>
          <w:p w:rsidR="00BC3D45" w:rsidRPr="00BC3D45" w:rsidRDefault="00FC04C4" w:rsidP="00BC3D45">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w:t>
            </w:r>
            <w:r w:rsidR="00BC3D45" w:rsidRPr="00BC3D45">
              <w:rPr>
                <w:rFonts w:ascii="Times New Roman" w:eastAsia="Times New Roman" w:hAnsi="Times New Roman" w:cs="Times New Roman"/>
                <w:sz w:val="28"/>
                <w:szCs w:val="28"/>
                <w:lang w:eastAsia="ru-RU"/>
              </w:rPr>
              <w:t>ство по оплате, руб.</w:t>
            </w:r>
          </w:p>
        </w:tc>
      </w:tr>
      <w:tr w:rsidR="00BC3D45" w:rsidRPr="00BC3D45" w:rsidTr="00DD4191">
        <w:trPr>
          <w:trHeight w:val="20"/>
        </w:trPr>
        <w:tc>
          <w:tcPr>
            <w:tcW w:w="567" w:type="dxa"/>
          </w:tcPr>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p>
        </w:tc>
        <w:tc>
          <w:tcPr>
            <w:tcW w:w="1134" w:type="dxa"/>
          </w:tcPr>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p>
        </w:tc>
        <w:tc>
          <w:tcPr>
            <w:tcW w:w="1129" w:type="dxa"/>
          </w:tcPr>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p>
        </w:tc>
        <w:tc>
          <w:tcPr>
            <w:tcW w:w="1819" w:type="dxa"/>
          </w:tcPr>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p>
        </w:tc>
        <w:tc>
          <w:tcPr>
            <w:tcW w:w="1134" w:type="dxa"/>
          </w:tcPr>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p>
        </w:tc>
        <w:tc>
          <w:tcPr>
            <w:tcW w:w="1134" w:type="dxa"/>
          </w:tcPr>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p>
        </w:tc>
        <w:tc>
          <w:tcPr>
            <w:tcW w:w="1587" w:type="dxa"/>
          </w:tcPr>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p>
        </w:tc>
        <w:tc>
          <w:tcPr>
            <w:tcW w:w="1361" w:type="dxa"/>
          </w:tcPr>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p>
        </w:tc>
      </w:tr>
      <w:tr w:rsidR="00BC3D45" w:rsidRPr="00BC3D45" w:rsidTr="00DD4191">
        <w:trPr>
          <w:trHeight w:val="20"/>
        </w:trPr>
        <w:tc>
          <w:tcPr>
            <w:tcW w:w="567" w:type="dxa"/>
          </w:tcPr>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p>
        </w:tc>
        <w:tc>
          <w:tcPr>
            <w:tcW w:w="1134" w:type="dxa"/>
          </w:tcPr>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p>
        </w:tc>
        <w:tc>
          <w:tcPr>
            <w:tcW w:w="1129" w:type="dxa"/>
          </w:tcPr>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p>
        </w:tc>
        <w:tc>
          <w:tcPr>
            <w:tcW w:w="1819" w:type="dxa"/>
          </w:tcPr>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p>
        </w:tc>
        <w:tc>
          <w:tcPr>
            <w:tcW w:w="1134" w:type="dxa"/>
          </w:tcPr>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p>
        </w:tc>
        <w:tc>
          <w:tcPr>
            <w:tcW w:w="1134" w:type="dxa"/>
          </w:tcPr>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p>
        </w:tc>
        <w:tc>
          <w:tcPr>
            <w:tcW w:w="1587" w:type="dxa"/>
          </w:tcPr>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p>
        </w:tc>
        <w:tc>
          <w:tcPr>
            <w:tcW w:w="1361" w:type="dxa"/>
          </w:tcPr>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p>
        </w:tc>
      </w:tr>
      <w:tr w:rsidR="00BC3D45" w:rsidRPr="00BC3D45" w:rsidTr="00DD4191">
        <w:trPr>
          <w:trHeight w:val="20"/>
        </w:trPr>
        <w:tc>
          <w:tcPr>
            <w:tcW w:w="567" w:type="dxa"/>
          </w:tcPr>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p>
        </w:tc>
        <w:tc>
          <w:tcPr>
            <w:tcW w:w="1134" w:type="dxa"/>
          </w:tcPr>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p>
        </w:tc>
        <w:tc>
          <w:tcPr>
            <w:tcW w:w="1129" w:type="dxa"/>
          </w:tcPr>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p>
        </w:tc>
        <w:tc>
          <w:tcPr>
            <w:tcW w:w="1819" w:type="dxa"/>
          </w:tcPr>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p>
        </w:tc>
        <w:tc>
          <w:tcPr>
            <w:tcW w:w="1134" w:type="dxa"/>
          </w:tcPr>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p>
        </w:tc>
        <w:tc>
          <w:tcPr>
            <w:tcW w:w="1134" w:type="dxa"/>
          </w:tcPr>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p>
        </w:tc>
        <w:tc>
          <w:tcPr>
            <w:tcW w:w="1587" w:type="dxa"/>
          </w:tcPr>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p>
        </w:tc>
        <w:tc>
          <w:tcPr>
            <w:tcW w:w="1361" w:type="dxa"/>
          </w:tcPr>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p>
        </w:tc>
      </w:tr>
      <w:tr w:rsidR="00BC3D45" w:rsidRPr="00BC3D45" w:rsidTr="00DD4191">
        <w:trPr>
          <w:trHeight w:val="266"/>
        </w:trPr>
        <w:tc>
          <w:tcPr>
            <w:tcW w:w="8504" w:type="dxa"/>
            <w:gridSpan w:val="7"/>
            <w:vAlign w:val="center"/>
          </w:tcPr>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r w:rsidRPr="00BC3D45">
              <w:rPr>
                <w:rFonts w:ascii="Times New Roman" w:eastAsia="Times New Roman" w:hAnsi="Times New Roman" w:cs="Times New Roman"/>
                <w:sz w:val="28"/>
                <w:szCs w:val="28"/>
                <w:lang w:eastAsia="ru-RU"/>
              </w:rPr>
              <w:t>Совокупный объем финансовых обязательств муниципального образования «Велижский район»</w:t>
            </w:r>
          </w:p>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p>
        </w:tc>
        <w:tc>
          <w:tcPr>
            <w:tcW w:w="1361" w:type="dxa"/>
          </w:tcPr>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p>
        </w:tc>
      </w:tr>
    </w:tbl>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p>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r w:rsidRPr="00BC3D45">
        <w:rPr>
          <w:rFonts w:ascii="Times New Roman" w:eastAsia="Times New Roman" w:hAnsi="Times New Roman" w:cs="Times New Roman"/>
          <w:sz w:val="28"/>
          <w:szCs w:val="28"/>
          <w:lang w:eastAsia="ru-RU"/>
        </w:rPr>
        <w:t xml:space="preserve">Подлежит оплате: _______________________________ рублей </w:t>
      </w:r>
    </w:p>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p>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p>
    <w:tbl>
      <w:tblPr>
        <w:tblW w:w="9865" w:type="dxa"/>
        <w:tblLayout w:type="fixed"/>
        <w:tblLook w:val="0000" w:firstRow="0" w:lastRow="0" w:firstColumn="0" w:lastColumn="0" w:noHBand="0" w:noVBand="0"/>
      </w:tblPr>
      <w:tblGrid>
        <w:gridCol w:w="4932"/>
        <w:gridCol w:w="4933"/>
      </w:tblGrid>
      <w:tr w:rsidR="00BC3D45" w:rsidRPr="00BC3D45" w:rsidTr="00DD4191">
        <w:trPr>
          <w:trHeight w:val="117"/>
        </w:trPr>
        <w:tc>
          <w:tcPr>
            <w:tcW w:w="9865" w:type="dxa"/>
            <w:gridSpan w:val="2"/>
            <w:tcBorders>
              <w:top w:val="nil"/>
              <w:left w:val="nil"/>
              <w:bottom w:val="nil"/>
              <w:right w:val="nil"/>
            </w:tcBorders>
          </w:tcPr>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r w:rsidRPr="00BC3D45">
              <w:rPr>
                <w:rFonts w:ascii="Times New Roman" w:eastAsia="Times New Roman" w:hAnsi="Times New Roman" w:cs="Times New Roman"/>
                <w:sz w:val="28"/>
                <w:szCs w:val="28"/>
                <w:lang w:eastAsia="ru-RU"/>
              </w:rPr>
              <w:t xml:space="preserve">Наименование Исполнителя образовательных услуг </w:t>
            </w:r>
          </w:p>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p>
        </w:tc>
      </w:tr>
      <w:tr w:rsidR="00BC3D45" w:rsidRPr="00BC3D45" w:rsidTr="00DD4191">
        <w:trPr>
          <w:trHeight w:val="117"/>
        </w:trPr>
        <w:tc>
          <w:tcPr>
            <w:tcW w:w="4932" w:type="dxa"/>
            <w:tcBorders>
              <w:top w:val="nil"/>
              <w:left w:val="nil"/>
              <w:bottom w:val="nil"/>
              <w:right w:val="nil"/>
            </w:tcBorders>
          </w:tcPr>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r w:rsidRPr="00BC3D45">
              <w:rPr>
                <w:rFonts w:ascii="Times New Roman" w:eastAsia="Times New Roman" w:hAnsi="Times New Roman" w:cs="Times New Roman"/>
                <w:sz w:val="28"/>
                <w:szCs w:val="28"/>
                <w:lang w:eastAsia="ru-RU"/>
              </w:rPr>
              <w:t xml:space="preserve">Руководитель </w:t>
            </w:r>
          </w:p>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p>
        </w:tc>
        <w:tc>
          <w:tcPr>
            <w:tcW w:w="4933" w:type="dxa"/>
            <w:tcBorders>
              <w:top w:val="nil"/>
              <w:left w:val="nil"/>
              <w:bottom w:val="nil"/>
              <w:right w:val="nil"/>
            </w:tcBorders>
          </w:tcPr>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r w:rsidRPr="00BC3D45">
              <w:rPr>
                <w:rFonts w:ascii="Times New Roman" w:eastAsia="Times New Roman" w:hAnsi="Times New Roman" w:cs="Times New Roman"/>
                <w:sz w:val="28"/>
                <w:szCs w:val="28"/>
                <w:lang w:eastAsia="ru-RU"/>
              </w:rPr>
              <w:t xml:space="preserve">Главный бухгалтер </w:t>
            </w:r>
          </w:p>
        </w:tc>
      </w:tr>
      <w:tr w:rsidR="00BC3D45" w:rsidRPr="00BC3D45" w:rsidTr="00DD4191">
        <w:trPr>
          <w:trHeight w:val="80"/>
        </w:trPr>
        <w:tc>
          <w:tcPr>
            <w:tcW w:w="4932" w:type="dxa"/>
            <w:tcBorders>
              <w:top w:val="nil"/>
              <w:left w:val="nil"/>
              <w:bottom w:val="nil"/>
              <w:right w:val="nil"/>
            </w:tcBorders>
          </w:tcPr>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r w:rsidRPr="00BC3D45">
              <w:rPr>
                <w:rFonts w:ascii="Times New Roman" w:eastAsia="Times New Roman" w:hAnsi="Times New Roman" w:cs="Times New Roman"/>
                <w:sz w:val="28"/>
                <w:szCs w:val="28"/>
                <w:lang w:eastAsia="ru-RU"/>
              </w:rPr>
              <w:t xml:space="preserve">________________/_________________/ </w:t>
            </w:r>
          </w:p>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r w:rsidRPr="00BC3D45">
              <w:rPr>
                <w:rFonts w:ascii="Times New Roman" w:eastAsia="Times New Roman" w:hAnsi="Times New Roman" w:cs="Times New Roman"/>
                <w:sz w:val="28"/>
                <w:szCs w:val="28"/>
                <w:lang w:eastAsia="ru-RU"/>
              </w:rPr>
              <w:t xml:space="preserve">М.П. </w:t>
            </w:r>
          </w:p>
        </w:tc>
        <w:tc>
          <w:tcPr>
            <w:tcW w:w="4933" w:type="dxa"/>
            <w:tcBorders>
              <w:top w:val="nil"/>
              <w:left w:val="nil"/>
              <w:bottom w:val="nil"/>
              <w:right w:val="nil"/>
            </w:tcBorders>
          </w:tcPr>
          <w:p w:rsidR="00BC3D45" w:rsidRPr="00BC3D45" w:rsidRDefault="00BC3D45" w:rsidP="00BC3D45">
            <w:pPr>
              <w:spacing w:after="0" w:line="240" w:lineRule="auto"/>
              <w:ind w:right="-2"/>
              <w:jc w:val="both"/>
              <w:rPr>
                <w:rFonts w:ascii="Times New Roman" w:eastAsia="Times New Roman" w:hAnsi="Times New Roman" w:cs="Times New Roman"/>
                <w:sz w:val="28"/>
                <w:szCs w:val="28"/>
                <w:lang w:eastAsia="ru-RU"/>
              </w:rPr>
            </w:pPr>
            <w:r w:rsidRPr="00BC3D45">
              <w:rPr>
                <w:rFonts w:ascii="Times New Roman" w:eastAsia="Times New Roman" w:hAnsi="Times New Roman" w:cs="Times New Roman"/>
                <w:sz w:val="28"/>
                <w:szCs w:val="28"/>
                <w:lang w:eastAsia="ru-RU"/>
              </w:rPr>
              <w:t xml:space="preserve">________________/_________________/ </w:t>
            </w:r>
          </w:p>
        </w:tc>
      </w:tr>
    </w:tbl>
    <w:p w:rsidR="00BC3D45" w:rsidRPr="006A35B5" w:rsidRDefault="00BC3D45" w:rsidP="00352EE5">
      <w:pPr>
        <w:spacing w:after="0" w:line="240" w:lineRule="auto"/>
        <w:ind w:right="-2"/>
        <w:jc w:val="both"/>
        <w:rPr>
          <w:rFonts w:ascii="Times New Roman" w:eastAsia="Times New Roman" w:hAnsi="Times New Roman" w:cs="Times New Roman"/>
          <w:sz w:val="28"/>
          <w:szCs w:val="28"/>
          <w:lang w:eastAsia="ru-RU"/>
        </w:rPr>
      </w:pPr>
    </w:p>
    <w:sectPr w:rsidR="00BC3D45" w:rsidRPr="006A35B5" w:rsidSect="005C7C9A">
      <w:pgSz w:w="11906" w:h="16838"/>
      <w:pgMar w:top="709" w:right="851"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69536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6C72F73"/>
    <w:multiLevelType w:val="hybridMultilevel"/>
    <w:tmpl w:val="17DA4EF6"/>
    <w:lvl w:ilvl="0" w:tplc="AD2AB03A">
      <w:start w:val="1"/>
      <w:numFmt w:val="decimal"/>
      <w:lvlText w:val="%1)"/>
      <w:lvlJc w:val="left"/>
      <w:pPr>
        <w:tabs>
          <w:tab w:val="num" w:pos="2058"/>
        </w:tabs>
        <w:ind w:left="2058" w:hanging="12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
    <w:nsid w:val="09040277"/>
    <w:multiLevelType w:val="hybridMultilevel"/>
    <w:tmpl w:val="DB784BDE"/>
    <w:lvl w:ilvl="0" w:tplc="0B506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C714E8"/>
    <w:multiLevelType w:val="hybridMultilevel"/>
    <w:tmpl w:val="39B67BA0"/>
    <w:lvl w:ilvl="0" w:tplc="4ECAEC3C">
      <w:start w:val="1"/>
      <w:numFmt w:val="upperRoman"/>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7F2B0C"/>
    <w:multiLevelType w:val="hybridMultilevel"/>
    <w:tmpl w:val="064AC482"/>
    <w:lvl w:ilvl="0" w:tplc="6DF01F8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7">
    <w:nsid w:val="0F973AF2"/>
    <w:multiLevelType w:val="hybridMultilevel"/>
    <w:tmpl w:val="9D565F68"/>
    <w:lvl w:ilvl="0" w:tplc="20D617E8">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8">
    <w:nsid w:val="12D524A1"/>
    <w:multiLevelType w:val="hybridMultilevel"/>
    <w:tmpl w:val="BF024778"/>
    <w:lvl w:ilvl="0" w:tplc="0419000F">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2F459F7"/>
    <w:multiLevelType w:val="hybridMultilevel"/>
    <w:tmpl w:val="8F2C0A2C"/>
    <w:lvl w:ilvl="0" w:tplc="B3B6D57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176662CD"/>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BE60663"/>
    <w:multiLevelType w:val="hybridMultilevel"/>
    <w:tmpl w:val="EB06C392"/>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2B36DEF"/>
    <w:multiLevelType w:val="hybridMultilevel"/>
    <w:tmpl w:val="E3EEC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3D74CB"/>
    <w:multiLevelType w:val="hybridMultilevel"/>
    <w:tmpl w:val="CB5884D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D56D26"/>
    <w:multiLevelType w:val="hybridMultilevel"/>
    <w:tmpl w:val="F258A176"/>
    <w:lvl w:ilvl="0" w:tplc="95127F9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15">
    <w:nsid w:val="2EC1700F"/>
    <w:multiLevelType w:val="hybridMultilevel"/>
    <w:tmpl w:val="F972101A"/>
    <w:lvl w:ilvl="0" w:tplc="3AB8001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1857F14"/>
    <w:multiLevelType w:val="hybridMultilevel"/>
    <w:tmpl w:val="BD20E4C0"/>
    <w:lvl w:ilvl="0" w:tplc="5C7C9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9B0D3D"/>
    <w:multiLevelType w:val="hybridMultilevel"/>
    <w:tmpl w:val="90664070"/>
    <w:lvl w:ilvl="0" w:tplc="C6C043AC">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8">
    <w:nsid w:val="3C8B5A2C"/>
    <w:multiLevelType w:val="hybridMultilevel"/>
    <w:tmpl w:val="B8D688AA"/>
    <w:lvl w:ilvl="0" w:tplc="E60E3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087D60"/>
    <w:multiLevelType w:val="hybridMultilevel"/>
    <w:tmpl w:val="4CA6D97E"/>
    <w:lvl w:ilvl="0" w:tplc="6FDCAA5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B3F0449"/>
    <w:multiLevelType w:val="hybridMultilevel"/>
    <w:tmpl w:val="DCF43EFC"/>
    <w:lvl w:ilvl="0" w:tplc="6FD0F4F4">
      <w:start w:val="1"/>
      <w:numFmt w:val="decimal"/>
      <w:lvlText w:val="%1."/>
      <w:lvlJc w:val="left"/>
      <w:pPr>
        <w:tabs>
          <w:tab w:val="num" w:pos="1578"/>
        </w:tabs>
        <w:ind w:left="1578" w:hanging="1065"/>
      </w:pPr>
      <w:rPr>
        <w:rFonts w:hint="default"/>
      </w:r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abstractNum w:abstractNumId="21">
    <w:nsid w:val="4BAC544E"/>
    <w:multiLevelType w:val="hybridMultilevel"/>
    <w:tmpl w:val="E6A8666C"/>
    <w:lvl w:ilvl="0" w:tplc="7D24689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nsid w:val="4F9E33AC"/>
    <w:multiLevelType w:val="hybridMultilevel"/>
    <w:tmpl w:val="F87C6FA6"/>
    <w:lvl w:ilvl="0" w:tplc="4F1E9C26">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3">
    <w:nsid w:val="53273820"/>
    <w:multiLevelType w:val="hybridMultilevel"/>
    <w:tmpl w:val="7892F908"/>
    <w:lvl w:ilvl="0" w:tplc="1F6CE4B4">
      <w:start w:val="1"/>
      <w:numFmt w:val="decimal"/>
      <w:lvlText w:val="%1)"/>
      <w:lvlJc w:val="left"/>
      <w:pPr>
        <w:tabs>
          <w:tab w:val="num" w:pos="1848"/>
        </w:tabs>
        <w:ind w:left="1848" w:hanging="105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4">
    <w:nsid w:val="53867FF4"/>
    <w:multiLevelType w:val="hybridMultilevel"/>
    <w:tmpl w:val="824C382E"/>
    <w:lvl w:ilvl="0" w:tplc="7E5C1BB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81978FA"/>
    <w:multiLevelType w:val="hybridMultilevel"/>
    <w:tmpl w:val="144AB60C"/>
    <w:lvl w:ilvl="0" w:tplc="14E61FA2">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9F13D4B"/>
    <w:multiLevelType w:val="hybridMultilevel"/>
    <w:tmpl w:val="49F0C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4E39E7"/>
    <w:multiLevelType w:val="hybridMultilevel"/>
    <w:tmpl w:val="29561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127D18"/>
    <w:multiLevelType w:val="hybridMultilevel"/>
    <w:tmpl w:val="3D7E5CCA"/>
    <w:lvl w:ilvl="0" w:tplc="77542F0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C211EF8"/>
    <w:multiLevelType w:val="hybridMultilevel"/>
    <w:tmpl w:val="E9CCD812"/>
    <w:lvl w:ilvl="0" w:tplc="15BA03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E150A5A"/>
    <w:multiLevelType w:val="hybridMultilevel"/>
    <w:tmpl w:val="05BEA1CC"/>
    <w:lvl w:ilvl="0" w:tplc="989AE3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69192D"/>
    <w:multiLevelType w:val="hybridMultilevel"/>
    <w:tmpl w:val="72CEE1C4"/>
    <w:lvl w:ilvl="0" w:tplc="DBB43AAE">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3">
    <w:nsid w:val="67487918"/>
    <w:multiLevelType w:val="hybridMultilevel"/>
    <w:tmpl w:val="F7062F0A"/>
    <w:lvl w:ilvl="0" w:tplc="F2065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86954AB"/>
    <w:multiLevelType w:val="hybridMultilevel"/>
    <w:tmpl w:val="333CE460"/>
    <w:lvl w:ilvl="0" w:tplc="0419000F">
      <w:start w:val="1"/>
      <w:numFmt w:val="decimal"/>
      <w:lvlText w:val="%1."/>
      <w:lvlJc w:val="left"/>
      <w:pPr>
        <w:ind w:left="720" w:hanging="360"/>
      </w:pPr>
    </w:lvl>
    <w:lvl w:ilvl="1" w:tplc="EBCA49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8B5AA7"/>
    <w:multiLevelType w:val="hybridMultilevel"/>
    <w:tmpl w:val="15BC21CA"/>
    <w:lvl w:ilvl="0" w:tplc="0C240F44">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E1E47D3"/>
    <w:multiLevelType w:val="hybridMultilevel"/>
    <w:tmpl w:val="F8C4FA1A"/>
    <w:lvl w:ilvl="0" w:tplc="AF025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F543AC6"/>
    <w:multiLevelType w:val="hybridMultilevel"/>
    <w:tmpl w:val="8536E948"/>
    <w:lvl w:ilvl="0" w:tplc="CC7E74F6">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0A249B8"/>
    <w:multiLevelType w:val="hybridMultilevel"/>
    <w:tmpl w:val="F056BE32"/>
    <w:lvl w:ilvl="0" w:tplc="9B72DF1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9">
    <w:nsid w:val="73F419F0"/>
    <w:multiLevelType w:val="hybridMultilevel"/>
    <w:tmpl w:val="EF08C320"/>
    <w:lvl w:ilvl="0" w:tplc="6CEAEDB6">
      <w:start w:val="1"/>
      <w:numFmt w:val="decimal"/>
      <w:lvlText w:val="%1)"/>
      <w:lvlJc w:val="left"/>
      <w:pPr>
        <w:tabs>
          <w:tab w:val="num" w:pos="1908"/>
        </w:tabs>
        <w:ind w:left="1908" w:hanging="111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0">
    <w:nsid w:val="74F104F5"/>
    <w:multiLevelType w:val="hybridMultilevel"/>
    <w:tmpl w:val="4442E842"/>
    <w:lvl w:ilvl="0" w:tplc="1A5ED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AC35740"/>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BAF4AB8"/>
    <w:multiLevelType w:val="hybridMultilevel"/>
    <w:tmpl w:val="1B2CEC6C"/>
    <w:lvl w:ilvl="0" w:tplc="83887F9C">
      <w:start w:val="1"/>
      <w:numFmt w:val="decimal"/>
      <w:lvlText w:val="%1)"/>
      <w:lvlJc w:val="left"/>
      <w:pPr>
        <w:tabs>
          <w:tab w:val="num" w:pos="1935"/>
        </w:tabs>
        <w:ind w:left="1935" w:hanging="10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7"/>
  </w:num>
  <w:num w:numId="2">
    <w:abstractNumId w:val="20"/>
  </w:num>
  <w:num w:numId="3">
    <w:abstractNumId w:val="13"/>
  </w:num>
  <w:num w:numId="4">
    <w:abstractNumId w:val="39"/>
  </w:num>
  <w:num w:numId="5">
    <w:abstractNumId w:val="38"/>
  </w:num>
  <w:num w:numId="6">
    <w:abstractNumId w:val="12"/>
  </w:num>
  <w:num w:numId="7">
    <w:abstractNumId w:val="17"/>
  </w:num>
  <w:num w:numId="8">
    <w:abstractNumId w:val="3"/>
  </w:num>
  <w:num w:numId="9">
    <w:abstractNumId w:val="24"/>
  </w:num>
  <w:num w:numId="10">
    <w:abstractNumId w:val="23"/>
  </w:num>
  <w:num w:numId="11">
    <w:abstractNumId w:val="14"/>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7"/>
  </w:num>
  <w:num w:numId="19">
    <w:abstractNumId w:val="11"/>
  </w:num>
  <w:num w:numId="20">
    <w:abstractNumId w:val="34"/>
  </w:num>
  <w:num w:numId="21">
    <w:abstractNumId w:val="5"/>
  </w:num>
  <w:num w:numId="22">
    <w:abstractNumId w:val="18"/>
  </w:num>
  <w:num w:numId="23">
    <w:abstractNumId w:val="22"/>
  </w:num>
  <w:num w:numId="24">
    <w:abstractNumId w:val="32"/>
  </w:num>
  <w:num w:numId="25">
    <w:abstractNumId w:val="10"/>
  </w:num>
  <w:num w:numId="26">
    <w:abstractNumId w:val="41"/>
  </w:num>
  <w:num w:numId="27">
    <w:abstractNumId w:val="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
  </w:num>
  <w:num w:numId="34">
    <w:abstractNumId w:val="30"/>
  </w:num>
  <w:num w:numId="35">
    <w:abstractNumId w:val="2"/>
  </w:num>
  <w:num w:numId="36">
    <w:abstractNumId w:val="15"/>
  </w:num>
  <w:num w:numId="37">
    <w:abstractNumId w:val="19"/>
  </w:num>
  <w:num w:numId="38">
    <w:abstractNumId w:val="28"/>
  </w:num>
  <w:num w:numId="39">
    <w:abstractNumId w:val="40"/>
  </w:num>
  <w:num w:numId="40">
    <w:abstractNumId w:val="29"/>
  </w:num>
  <w:num w:numId="41">
    <w:abstractNumId w:val="33"/>
  </w:num>
  <w:num w:numId="42">
    <w:abstractNumId w:val="4"/>
  </w:num>
  <w:num w:numId="43">
    <w:abstractNumId w:val="36"/>
  </w:num>
  <w:num w:numId="44">
    <w:abstractNumId w:val="16"/>
  </w:num>
  <w:num w:numId="45">
    <w:abstractNumId w:val="4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16"/>
    <w:rsid w:val="000010C5"/>
    <w:rsid w:val="000019E1"/>
    <w:rsid w:val="00001A2E"/>
    <w:rsid w:val="00001C8A"/>
    <w:rsid w:val="0000360A"/>
    <w:rsid w:val="00003648"/>
    <w:rsid w:val="0001190D"/>
    <w:rsid w:val="00011DD9"/>
    <w:rsid w:val="00011E66"/>
    <w:rsid w:val="00013918"/>
    <w:rsid w:val="00025FE2"/>
    <w:rsid w:val="00031EC0"/>
    <w:rsid w:val="00031FEB"/>
    <w:rsid w:val="000373D6"/>
    <w:rsid w:val="000400F0"/>
    <w:rsid w:val="00041B76"/>
    <w:rsid w:val="00043973"/>
    <w:rsid w:val="00043BCF"/>
    <w:rsid w:val="00044E6A"/>
    <w:rsid w:val="00054F60"/>
    <w:rsid w:val="00055268"/>
    <w:rsid w:val="00055B47"/>
    <w:rsid w:val="00060B57"/>
    <w:rsid w:val="00062D5A"/>
    <w:rsid w:val="0006554C"/>
    <w:rsid w:val="00071305"/>
    <w:rsid w:val="00074223"/>
    <w:rsid w:val="00077BF9"/>
    <w:rsid w:val="00081991"/>
    <w:rsid w:val="000835F2"/>
    <w:rsid w:val="000923F4"/>
    <w:rsid w:val="00092BDF"/>
    <w:rsid w:val="00093C10"/>
    <w:rsid w:val="00093F6B"/>
    <w:rsid w:val="00096CB4"/>
    <w:rsid w:val="000A0CCE"/>
    <w:rsid w:val="000A4D58"/>
    <w:rsid w:val="000A5939"/>
    <w:rsid w:val="000A7E2B"/>
    <w:rsid w:val="000C0C34"/>
    <w:rsid w:val="000C163D"/>
    <w:rsid w:val="000C2046"/>
    <w:rsid w:val="000C279B"/>
    <w:rsid w:val="000C4F22"/>
    <w:rsid w:val="000C693B"/>
    <w:rsid w:val="000C71C2"/>
    <w:rsid w:val="000C7DF7"/>
    <w:rsid w:val="000D008A"/>
    <w:rsid w:val="000D0263"/>
    <w:rsid w:val="000D0E1C"/>
    <w:rsid w:val="000D6027"/>
    <w:rsid w:val="000D73EF"/>
    <w:rsid w:val="000D7515"/>
    <w:rsid w:val="000E0EDD"/>
    <w:rsid w:val="000E1C1C"/>
    <w:rsid w:val="000F0345"/>
    <w:rsid w:val="000F5689"/>
    <w:rsid w:val="000F57FF"/>
    <w:rsid w:val="000F6047"/>
    <w:rsid w:val="000F6BCE"/>
    <w:rsid w:val="000F776A"/>
    <w:rsid w:val="000F7C9E"/>
    <w:rsid w:val="000F7DF2"/>
    <w:rsid w:val="00103254"/>
    <w:rsid w:val="0011083A"/>
    <w:rsid w:val="00111E31"/>
    <w:rsid w:val="00111F9D"/>
    <w:rsid w:val="00116EA5"/>
    <w:rsid w:val="00125B83"/>
    <w:rsid w:val="00125F5C"/>
    <w:rsid w:val="00132AF3"/>
    <w:rsid w:val="00132BA5"/>
    <w:rsid w:val="00137532"/>
    <w:rsid w:val="00140C93"/>
    <w:rsid w:val="00142F1B"/>
    <w:rsid w:val="00144B28"/>
    <w:rsid w:val="00145773"/>
    <w:rsid w:val="00150498"/>
    <w:rsid w:val="00152BBF"/>
    <w:rsid w:val="00160304"/>
    <w:rsid w:val="0016185C"/>
    <w:rsid w:val="0016266F"/>
    <w:rsid w:val="00164EC5"/>
    <w:rsid w:val="0017065E"/>
    <w:rsid w:val="0017159E"/>
    <w:rsid w:val="00173C28"/>
    <w:rsid w:val="00176B45"/>
    <w:rsid w:val="00180452"/>
    <w:rsid w:val="0018165D"/>
    <w:rsid w:val="001833FA"/>
    <w:rsid w:val="001863A8"/>
    <w:rsid w:val="001872E7"/>
    <w:rsid w:val="00187413"/>
    <w:rsid w:val="00187EDF"/>
    <w:rsid w:val="00194C6E"/>
    <w:rsid w:val="001975C9"/>
    <w:rsid w:val="001A4E9F"/>
    <w:rsid w:val="001A75A9"/>
    <w:rsid w:val="001B023A"/>
    <w:rsid w:val="001B095F"/>
    <w:rsid w:val="001B2707"/>
    <w:rsid w:val="001C013F"/>
    <w:rsid w:val="001C2EF4"/>
    <w:rsid w:val="001D2B1F"/>
    <w:rsid w:val="001D38B1"/>
    <w:rsid w:val="001D75B2"/>
    <w:rsid w:val="001D77E5"/>
    <w:rsid w:val="001D7C9D"/>
    <w:rsid w:val="001E007F"/>
    <w:rsid w:val="001E7963"/>
    <w:rsid w:val="001F2916"/>
    <w:rsid w:val="001F38B1"/>
    <w:rsid w:val="001F3A5A"/>
    <w:rsid w:val="00200010"/>
    <w:rsid w:val="002002C9"/>
    <w:rsid w:val="00201ADA"/>
    <w:rsid w:val="002023CA"/>
    <w:rsid w:val="002124B3"/>
    <w:rsid w:val="00216767"/>
    <w:rsid w:val="002210E0"/>
    <w:rsid w:val="00221A65"/>
    <w:rsid w:val="00223F03"/>
    <w:rsid w:val="0023187C"/>
    <w:rsid w:val="002318C2"/>
    <w:rsid w:val="00232BF5"/>
    <w:rsid w:val="00233297"/>
    <w:rsid w:val="002338CD"/>
    <w:rsid w:val="00237E8B"/>
    <w:rsid w:val="002440D3"/>
    <w:rsid w:val="00252264"/>
    <w:rsid w:val="00252DCB"/>
    <w:rsid w:val="00255F80"/>
    <w:rsid w:val="0025763C"/>
    <w:rsid w:val="00264E05"/>
    <w:rsid w:val="002652C3"/>
    <w:rsid w:val="00265D25"/>
    <w:rsid w:val="00267564"/>
    <w:rsid w:val="00271975"/>
    <w:rsid w:val="002800AA"/>
    <w:rsid w:val="002838CD"/>
    <w:rsid w:val="00283ED4"/>
    <w:rsid w:val="00285A3A"/>
    <w:rsid w:val="00293D12"/>
    <w:rsid w:val="002952C5"/>
    <w:rsid w:val="00296A55"/>
    <w:rsid w:val="002A00EC"/>
    <w:rsid w:val="002A175A"/>
    <w:rsid w:val="002A2D6E"/>
    <w:rsid w:val="002A7097"/>
    <w:rsid w:val="002B1ADF"/>
    <w:rsid w:val="002C4AB8"/>
    <w:rsid w:val="002C63B5"/>
    <w:rsid w:val="002D04F2"/>
    <w:rsid w:val="002D104F"/>
    <w:rsid w:val="002D1158"/>
    <w:rsid w:val="002D11CF"/>
    <w:rsid w:val="002D2A64"/>
    <w:rsid w:val="002D2C2C"/>
    <w:rsid w:val="002D365F"/>
    <w:rsid w:val="002E0749"/>
    <w:rsid w:val="002E237F"/>
    <w:rsid w:val="002F2430"/>
    <w:rsid w:val="002F25A5"/>
    <w:rsid w:val="003046A2"/>
    <w:rsid w:val="00304B26"/>
    <w:rsid w:val="00306ECB"/>
    <w:rsid w:val="003113CF"/>
    <w:rsid w:val="00311425"/>
    <w:rsid w:val="00313654"/>
    <w:rsid w:val="00314865"/>
    <w:rsid w:val="003149B8"/>
    <w:rsid w:val="0031747D"/>
    <w:rsid w:val="00320511"/>
    <w:rsid w:val="00321165"/>
    <w:rsid w:val="00323505"/>
    <w:rsid w:val="00323592"/>
    <w:rsid w:val="00325222"/>
    <w:rsid w:val="00326200"/>
    <w:rsid w:val="00326897"/>
    <w:rsid w:val="0033046F"/>
    <w:rsid w:val="00330A2A"/>
    <w:rsid w:val="00333051"/>
    <w:rsid w:val="00336334"/>
    <w:rsid w:val="00347647"/>
    <w:rsid w:val="00351F76"/>
    <w:rsid w:val="00352EE5"/>
    <w:rsid w:val="00353352"/>
    <w:rsid w:val="00360E13"/>
    <w:rsid w:val="003637B9"/>
    <w:rsid w:val="00370224"/>
    <w:rsid w:val="00370778"/>
    <w:rsid w:val="00374984"/>
    <w:rsid w:val="00374BB8"/>
    <w:rsid w:val="00375858"/>
    <w:rsid w:val="00376EAF"/>
    <w:rsid w:val="003828D3"/>
    <w:rsid w:val="003831D4"/>
    <w:rsid w:val="00384C85"/>
    <w:rsid w:val="0038621C"/>
    <w:rsid w:val="003903EA"/>
    <w:rsid w:val="0039273A"/>
    <w:rsid w:val="003931A1"/>
    <w:rsid w:val="003A085C"/>
    <w:rsid w:val="003A1BDF"/>
    <w:rsid w:val="003A21B4"/>
    <w:rsid w:val="003A2386"/>
    <w:rsid w:val="003A611E"/>
    <w:rsid w:val="003B00AB"/>
    <w:rsid w:val="003B7030"/>
    <w:rsid w:val="003C29A3"/>
    <w:rsid w:val="003C3C4D"/>
    <w:rsid w:val="003C4910"/>
    <w:rsid w:val="003C5277"/>
    <w:rsid w:val="003C5F3B"/>
    <w:rsid w:val="003C6B0F"/>
    <w:rsid w:val="003D1619"/>
    <w:rsid w:val="003D1EAE"/>
    <w:rsid w:val="003D4416"/>
    <w:rsid w:val="003D5F00"/>
    <w:rsid w:val="003E4AD8"/>
    <w:rsid w:val="003F3B96"/>
    <w:rsid w:val="003F5AF4"/>
    <w:rsid w:val="003F5B83"/>
    <w:rsid w:val="003F6416"/>
    <w:rsid w:val="003F7B33"/>
    <w:rsid w:val="003F7BD7"/>
    <w:rsid w:val="0040071A"/>
    <w:rsid w:val="0040255B"/>
    <w:rsid w:val="00402DC0"/>
    <w:rsid w:val="004035B9"/>
    <w:rsid w:val="00407ADA"/>
    <w:rsid w:val="00411CC9"/>
    <w:rsid w:val="00414FC4"/>
    <w:rsid w:val="0041797C"/>
    <w:rsid w:val="00421D6E"/>
    <w:rsid w:val="00422ECA"/>
    <w:rsid w:val="004238C2"/>
    <w:rsid w:val="004268F1"/>
    <w:rsid w:val="004330D7"/>
    <w:rsid w:val="00433ABD"/>
    <w:rsid w:val="00434716"/>
    <w:rsid w:val="00435324"/>
    <w:rsid w:val="00440852"/>
    <w:rsid w:val="00447AF0"/>
    <w:rsid w:val="0045218A"/>
    <w:rsid w:val="00452CD1"/>
    <w:rsid w:val="00454DBC"/>
    <w:rsid w:val="00460BFE"/>
    <w:rsid w:val="00462A65"/>
    <w:rsid w:val="00463C71"/>
    <w:rsid w:val="00465FD5"/>
    <w:rsid w:val="004677D7"/>
    <w:rsid w:val="00467DB1"/>
    <w:rsid w:val="00470802"/>
    <w:rsid w:val="00470C96"/>
    <w:rsid w:val="00471FE6"/>
    <w:rsid w:val="00471FFF"/>
    <w:rsid w:val="004750EF"/>
    <w:rsid w:val="004766E5"/>
    <w:rsid w:val="00477418"/>
    <w:rsid w:val="00484B5C"/>
    <w:rsid w:val="00486000"/>
    <w:rsid w:val="004872BD"/>
    <w:rsid w:val="00490D41"/>
    <w:rsid w:val="00492CB1"/>
    <w:rsid w:val="004960E5"/>
    <w:rsid w:val="004A0E0C"/>
    <w:rsid w:val="004A198F"/>
    <w:rsid w:val="004A3975"/>
    <w:rsid w:val="004A74B4"/>
    <w:rsid w:val="004B2800"/>
    <w:rsid w:val="004B2F5F"/>
    <w:rsid w:val="004B487F"/>
    <w:rsid w:val="004B4C3A"/>
    <w:rsid w:val="004B798B"/>
    <w:rsid w:val="004C16E3"/>
    <w:rsid w:val="004C1DD8"/>
    <w:rsid w:val="004C3C25"/>
    <w:rsid w:val="004C4ABA"/>
    <w:rsid w:val="004C5143"/>
    <w:rsid w:val="004D0037"/>
    <w:rsid w:val="004D13B8"/>
    <w:rsid w:val="004D177A"/>
    <w:rsid w:val="004D3366"/>
    <w:rsid w:val="004E4FA9"/>
    <w:rsid w:val="004E79F1"/>
    <w:rsid w:val="004F5505"/>
    <w:rsid w:val="004F6BC0"/>
    <w:rsid w:val="004F7A1E"/>
    <w:rsid w:val="00501BB2"/>
    <w:rsid w:val="00510025"/>
    <w:rsid w:val="00513396"/>
    <w:rsid w:val="005166B3"/>
    <w:rsid w:val="005166CE"/>
    <w:rsid w:val="0051717E"/>
    <w:rsid w:val="005174B3"/>
    <w:rsid w:val="005201DA"/>
    <w:rsid w:val="00524F97"/>
    <w:rsid w:val="00526204"/>
    <w:rsid w:val="00531446"/>
    <w:rsid w:val="00534984"/>
    <w:rsid w:val="005372D2"/>
    <w:rsid w:val="00542679"/>
    <w:rsid w:val="005514C6"/>
    <w:rsid w:val="00554F5D"/>
    <w:rsid w:val="00560C3E"/>
    <w:rsid w:val="00565C1D"/>
    <w:rsid w:val="0057174E"/>
    <w:rsid w:val="00577779"/>
    <w:rsid w:val="00580D1B"/>
    <w:rsid w:val="00583A2E"/>
    <w:rsid w:val="005875F9"/>
    <w:rsid w:val="0059190B"/>
    <w:rsid w:val="00591D7A"/>
    <w:rsid w:val="005930C8"/>
    <w:rsid w:val="0059405E"/>
    <w:rsid w:val="00594A25"/>
    <w:rsid w:val="00596E25"/>
    <w:rsid w:val="005A22BA"/>
    <w:rsid w:val="005A4900"/>
    <w:rsid w:val="005A4C05"/>
    <w:rsid w:val="005A5091"/>
    <w:rsid w:val="005A50F5"/>
    <w:rsid w:val="005A72DC"/>
    <w:rsid w:val="005B354D"/>
    <w:rsid w:val="005B6B01"/>
    <w:rsid w:val="005C05CD"/>
    <w:rsid w:val="005C0B50"/>
    <w:rsid w:val="005C1576"/>
    <w:rsid w:val="005C1D05"/>
    <w:rsid w:val="005C341C"/>
    <w:rsid w:val="005C7625"/>
    <w:rsid w:val="005C7C9A"/>
    <w:rsid w:val="005D012D"/>
    <w:rsid w:val="005D4445"/>
    <w:rsid w:val="005E2A8A"/>
    <w:rsid w:val="005E5FE4"/>
    <w:rsid w:val="005E74F0"/>
    <w:rsid w:val="005F1321"/>
    <w:rsid w:val="00600706"/>
    <w:rsid w:val="00602401"/>
    <w:rsid w:val="00605373"/>
    <w:rsid w:val="00606C36"/>
    <w:rsid w:val="00611B02"/>
    <w:rsid w:val="00620948"/>
    <w:rsid w:val="00625BD3"/>
    <w:rsid w:val="00627FA6"/>
    <w:rsid w:val="006338A9"/>
    <w:rsid w:val="00634C9E"/>
    <w:rsid w:val="00637B1F"/>
    <w:rsid w:val="00637DB8"/>
    <w:rsid w:val="006400AB"/>
    <w:rsid w:val="0064487A"/>
    <w:rsid w:val="006516EE"/>
    <w:rsid w:val="0065701B"/>
    <w:rsid w:val="006622CB"/>
    <w:rsid w:val="00662F20"/>
    <w:rsid w:val="0067368C"/>
    <w:rsid w:val="00676D8C"/>
    <w:rsid w:val="00676F5C"/>
    <w:rsid w:val="00683669"/>
    <w:rsid w:val="0068522D"/>
    <w:rsid w:val="00690562"/>
    <w:rsid w:val="00692A7A"/>
    <w:rsid w:val="0069348C"/>
    <w:rsid w:val="00697F6F"/>
    <w:rsid w:val="006A35B5"/>
    <w:rsid w:val="006A41F2"/>
    <w:rsid w:val="006A57D1"/>
    <w:rsid w:val="006A6674"/>
    <w:rsid w:val="006A71F9"/>
    <w:rsid w:val="006B126F"/>
    <w:rsid w:val="006B252F"/>
    <w:rsid w:val="006B3F6C"/>
    <w:rsid w:val="006B7CC4"/>
    <w:rsid w:val="006C2417"/>
    <w:rsid w:val="006C3411"/>
    <w:rsid w:val="006C478B"/>
    <w:rsid w:val="006C604F"/>
    <w:rsid w:val="006D00E6"/>
    <w:rsid w:val="006D4D37"/>
    <w:rsid w:val="006E1E34"/>
    <w:rsid w:val="006E354C"/>
    <w:rsid w:val="006E47DE"/>
    <w:rsid w:val="006E736B"/>
    <w:rsid w:val="006F158E"/>
    <w:rsid w:val="006F2758"/>
    <w:rsid w:val="006F3630"/>
    <w:rsid w:val="0070015C"/>
    <w:rsid w:val="00700619"/>
    <w:rsid w:val="00703E95"/>
    <w:rsid w:val="00704EFE"/>
    <w:rsid w:val="007104AE"/>
    <w:rsid w:val="00710FA1"/>
    <w:rsid w:val="00723900"/>
    <w:rsid w:val="007304F3"/>
    <w:rsid w:val="00730F7F"/>
    <w:rsid w:val="00733A6F"/>
    <w:rsid w:val="00737372"/>
    <w:rsid w:val="00742ABB"/>
    <w:rsid w:val="00743EF8"/>
    <w:rsid w:val="00745DE1"/>
    <w:rsid w:val="007466F9"/>
    <w:rsid w:val="00746905"/>
    <w:rsid w:val="00753064"/>
    <w:rsid w:val="00760D9C"/>
    <w:rsid w:val="007627EE"/>
    <w:rsid w:val="007645DD"/>
    <w:rsid w:val="0077265B"/>
    <w:rsid w:val="00780311"/>
    <w:rsid w:val="00781C1C"/>
    <w:rsid w:val="00782225"/>
    <w:rsid w:val="007839A8"/>
    <w:rsid w:val="00783AE8"/>
    <w:rsid w:val="007841D5"/>
    <w:rsid w:val="007872D7"/>
    <w:rsid w:val="00790F18"/>
    <w:rsid w:val="00792972"/>
    <w:rsid w:val="007A0D10"/>
    <w:rsid w:val="007A3EFA"/>
    <w:rsid w:val="007A463B"/>
    <w:rsid w:val="007A51A1"/>
    <w:rsid w:val="007A6665"/>
    <w:rsid w:val="007A6C3F"/>
    <w:rsid w:val="007A7146"/>
    <w:rsid w:val="007A7E49"/>
    <w:rsid w:val="007B2159"/>
    <w:rsid w:val="007B3337"/>
    <w:rsid w:val="007B61AC"/>
    <w:rsid w:val="007C0640"/>
    <w:rsid w:val="007C785C"/>
    <w:rsid w:val="007D1A77"/>
    <w:rsid w:val="007D392F"/>
    <w:rsid w:val="007D4774"/>
    <w:rsid w:val="007D5FFC"/>
    <w:rsid w:val="007D7365"/>
    <w:rsid w:val="007E492D"/>
    <w:rsid w:val="007E4F6B"/>
    <w:rsid w:val="007F5255"/>
    <w:rsid w:val="007F7D5D"/>
    <w:rsid w:val="00800A1E"/>
    <w:rsid w:val="00821141"/>
    <w:rsid w:val="00823CC5"/>
    <w:rsid w:val="00824AFE"/>
    <w:rsid w:val="00834133"/>
    <w:rsid w:val="00834B42"/>
    <w:rsid w:val="00835450"/>
    <w:rsid w:val="008471F7"/>
    <w:rsid w:val="008507EB"/>
    <w:rsid w:val="00852870"/>
    <w:rsid w:val="0085300E"/>
    <w:rsid w:val="00853B60"/>
    <w:rsid w:val="00857BF3"/>
    <w:rsid w:val="00860635"/>
    <w:rsid w:val="00863078"/>
    <w:rsid w:val="00863312"/>
    <w:rsid w:val="008708F2"/>
    <w:rsid w:val="00880B68"/>
    <w:rsid w:val="0088178B"/>
    <w:rsid w:val="00881FFF"/>
    <w:rsid w:val="00882366"/>
    <w:rsid w:val="00882399"/>
    <w:rsid w:val="00882BF2"/>
    <w:rsid w:val="00885BB2"/>
    <w:rsid w:val="00886356"/>
    <w:rsid w:val="0088640E"/>
    <w:rsid w:val="00897D82"/>
    <w:rsid w:val="008B06AF"/>
    <w:rsid w:val="008B37A9"/>
    <w:rsid w:val="008B5FA9"/>
    <w:rsid w:val="008D0C36"/>
    <w:rsid w:val="008D25E2"/>
    <w:rsid w:val="008D48A4"/>
    <w:rsid w:val="008D5F84"/>
    <w:rsid w:val="008E209C"/>
    <w:rsid w:val="008E2E03"/>
    <w:rsid w:val="008F393C"/>
    <w:rsid w:val="008F5245"/>
    <w:rsid w:val="008F58C1"/>
    <w:rsid w:val="00905C21"/>
    <w:rsid w:val="009133AE"/>
    <w:rsid w:val="009159A6"/>
    <w:rsid w:val="00916733"/>
    <w:rsid w:val="00921AB4"/>
    <w:rsid w:val="009238A8"/>
    <w:rsid w:val="0092699A"/>
    <w:rsid w:val="00927E7B"/>
    <w:rsid w:val="00932B77"/>
    <w:rsid w:val="009342AB"/>
    <w:rsid w:val="00936824"/>
    <w:rsid w:val="00936AF3"/>
    <w:rsid w:val="00942CBC"/>
    <w:rsid w:val="0094352F"/>
    <w:rsid w:val="0095338B"/>
    <w:rsid w:val="009534D1"/>
    <w:rsid w:val="00954AA2"/>
    <w:rsid w:val="00954EE0"/>
    <w:rsid w:val="00957EB7"/>
    <w:rsid w:val="009636D8"/>
    <w:rsid w:val="00965015"/>
    <w:rsid w:val="00972002"/>
    <w:rsid w:val="0097241C"/>
    <w:rsid w:val="00980D89"/>
    <w:rsid w:val="00982D60"/>
    <w:rsid w:val="00985F40"/>
    <w:rsid w:val="009875B8"/>
    <w:rsid w:val="009908CF"/>
    <w:rsid w:val="0099722C"/>
    <w:rsid w:val="009A0A89"/>
    <w:rsid w:val="009A4255"/>
    <w:rsid w:val="009A56C8"/>
    <w:rsid w:val="009B02DA"/>
    <w:rsid w:val="009B3A3F"/>
    <w:rsid w:val="009B6112"/>
    <w:rsid w:val="009C2D52"/>
    <w:rsid w:val="009C3072"/>
    <w:rsid w:val="009C387A"/>
    <w:rsid w:val="009C48FD"/>
    <w:rsid w:val="009C60C0"/>
    <w:rsid w:val="009C740D"/>
    <w:rsid w:val="009D1A45"/>
    <w:rsid w:val="009D2B2C"/>
    <w:rsid w:val="009D6F1F"/>
    <w:rsid w:val="009E22E9"/>
    <w:rsid w:val="009E2467"/>
    <w:rsid w:val="009E2871"/>
    <w:rsid w:val="009E72C8"/>
    <w:rsid w:val="009E757C"/>
    <w:rsid w:val="009F097C"/>
    <w:rsid w:val="009F156D"/>
    <w:rsid w:val="009F5868"/>
    <w:rsid w:val="009F7D70"/>
    <w:rsid w:val="00A004D6"/>
    <w:rsid w:val="00A0307F"/>
    <w:rsid w:val="00A04ED2"/>
    <w:rsid w:val="00A05062"/>
    <w:rsid w:val="00A0730E"/>
    <w:rsid w:val="00A13C53"/>
    <w:rsid w:val="00A14898"/>
    <w:rsid w:val="00A17A41"/>
    <w:rsid w:val="00A25EAF"/>
    <w:rsid w:val="00A26F5B"/>
    <w:rsid w:val="00A27034"/>
    <w:rsid w:val="00A30D77"/>
    <w:rsid w:val="00A32658"/>
    <w:rsid w:val="00A32A92"/>
    <w:rsid w:val="00A3524D"/>
    <w:rsid w:val="00A3585B"/>
    <w:rsid w:val="00A41145"/>
    <w:rsid w:val="00A430DA"/>
    <w:rsid w:val="00A430E8"/>
    <w:rsid w:val="00A45A07"/>
    <w:rsid w:val="00A46821"/>
    <w:rsid w:val="00A555AE"/>
    <w:rsid w:val="00A606AD"/>
    <w:rsid w:val="00A614F3"/>
    <w:rsid w:val="00A61859"/>
    <w:rsid w:val="00A62BB7"/>
    <w:rsid w:val="00A66F86"/>
    <w:rsid w:val="00A751CC"/>
    <w:rsid w:val="00A809B8"/>
    <w:rsid w:val="00A84249"/>
    <w:rsid w:val="00A84552"/>
    <w:rsid w:val="00A84E8B"/>
    <w:rsid w:val="00A84F4F"/>
    <w:rsid w:val="00A84FA6"/>
    <w:rsid w:val="00A85B9F"/>
    <w:rsid w:val="00A869FD"/>
    <w:rsid w:val="00A92F2C"/>
    <w:rsid w:val="00A930E4"/>
    <w:rsid w:val="00A93FE2"/>
    <w:rsid w:val="00A94487"/>
    <w:rsid w:val="00AA0F2C"/>
    <w:rsid w:val="00AB0240"/>
    <w:rsid w:val="00AB3146"/>
    <w:rsid w:val="00AC6AA4"/>
    <w:rsid w:val="00AD2393"/>
    <w:rsid w:val="00AD3853"/>
    <w:rsid w:val="00AE301B"/>
    <w:rsid w:val="00AE3414"/>
    <w:rsid w:val="00AE69DF"/>
    <w:rsid w:val="00AF10EF"/>
    <w:rsid w:val="00AF4CF8"/>
    <w:rsid w:val="00B00222"/>
    <w:rsid w:val="00B0100F"/>
    <w:rsid w:val="00B05DB1"/>
    <w:rsid w:val="00B12ED1"/>
    <w:rsid w:val="00B146E1"/>
    <w:rsid w:val="00B1695A"/>
    <w:rsid w:val="00B17B01"/>
    <w:rsid w:val="00B2042F"/>
    <w:rsid w:val="00B22030"/>
    <w:rsid w:val="00B23766"/>
    <w:rsid w:val="00B30D8C"/>
    <w:rsid w:val="00B32388"/>
    <w:rsid w:val="00B32544"/>
    <w:rsid w:val="00B37727"/>
    <w:rsid w:val="00B419E8"/>
    <w:rsid w:val="00B42226"/>
    <w:rsid w:val="00B42356"/>
    <w:rsid w:val="00B438D2"/>
    <w:rsid w:val="00B44053"/>
    <w:rsid w:val="00B44FD8"/>
    <w:rsid w:val="00B50106"/>
    <w:rsid w:val="00B5059B"/>
    <w:rsid w:val="00B51ECE"/>
    <w:rsid w:val="00B53312"/>
    <w:rsid w:val="00B53DE3"/>
    <w:rsid w:val="00B542E7"/>
    <w:rsid w:val="00B54783"/>
    <w:rsid w:val="00B60FB0"/>
    <w:rsid w:val="00B66690"/>
    <w:rsid w:val="00B67A3E"/>
    <w:rsid w:val="00B70174"/>
    <w:rsid w:val="00B758EA"/>
    <w:rsid w:val="00B775CD"/>
    <w:rsid w:val="00B8010A"/>
    <w:rsid w:val="00B8010E"/>
    <w:rsid w:val="00B81705"/>
    <w:rsid w:val="00B83F5F"/>
    <w:rsid w:val="00B84315"/>
    <w:rsid w:val="00B92B51"/>
    <w:rsid w:val="00B939CC"/>
    <w:rsid w:val="00BA113D"/>
    <w:rsid w:val="00BA2B50"/>
    <w:rsid w:val="00BA3BF2"/>
    <w:rsid w:val="00BA5A2F"/>
    <w:rsid w:val="00BA6249"/>
    <w:rsid w:val="00BB0AB3"/>
    <w:rsid w:val="00BB11E5"/>
    <w:rsid w:val="00BB2B5F"/>
    <w:rsid w:val="00BB5B43"/>
    <w:rsid w:val="00BB664F"/>
    <w:rsid w:val="00BC12C7"/>
    <w:rsid w:val="00BC3D45"/>
    <w:rsid w:val="00BC4F14"/>
    <w:rsid w:val="00BD0F8C"/>
    <w:rsid w:val="00BD36B9"/>
    <w:rsid w:val="00BD420E"/>
    <w:rsid w:val="00BD6175"/>
    <w:rsid w:val="00BD634B"/>
    <w:rsid w:val="00BE4437"/>
    <w:rsid w:val="00BE4453"/>
    <w:rsid w:val="00BF0832"/>
    <w:rsid w:val="00BF3DA5"/>
    <w:rsid w:val="00C00EC5"/>
    <w:rsid w:val="00C04CA2"/>
    <w:rsid w:val="00C0696B"/>
    <w:rsid w:val="00C07BCD"/>
    <w:rsid w:val="00C12F62"/>
    <w:rsid w:val="00C21EC2"/>
    <w:rsid w:val="00C22D63"/>
    <w:rsid w:val="00C2382A"/>
    <w:rsid w:val="00C23C3F"/>
    <w:rsid w:val="00C242B7"/>
    <w:rsid w:val="00C266E7"/>
    <w:rsid w:val="00C30657"/>
    <w:rsid w:val="00C37C54"/>
    <w:rsid w:val="00C442CF"/>
    <w:rsid w:val="00C5012F"/>
    <w:rsid w:val="00C51CF1"/>
    <w:rsid w:val="00C52637"/>
    <w:rsid w:val="00C5500B"/>
    <w:rsid w:val="00C57A5E"/>
    <w:rsid w:val="00C67E7A"/>
    <w:rsid w:val="00C725EB"/>
    <w:rsid w:val="00C812FB"/>
    <w:rsid w:val="00C82E0E"/>
    <w:rsid w:val="00C85C74"/>
    <w:rsid w:val="00C9276C"/>
    <w:rsid w:val="00C94AE7"/>
    <w:rsid w:val="00CA245D"/>
    <w:rsid w:val="00CA24AC"/>
    <w:rsid w:val="00CA414B"/>
    <w:rsid w:val="00CA444A"/>
    <w:rsid w:val="00CA5088"/>
    <w:rsid w:val="00CB09EC"/>
    <w:rsid w:val="00CB2A1A"/>
    <w:rsid w:val="00CB3534"/>
    <w:rsid w:val="00CB5079"/>
    <w:rsid w:val="00CC1658"/>
    <w:rsid w:val="00CC7B43"/>
    <w:rsid w:val="00CD2011"/>
    <w:rsid w:val="00CD3EC8"/>
    <w:rsid w:val="00CE09AC"/>
    <w:rsid w:val="00CE1339"/>
    <w:rsid w:val="00CE2EEE"/>
    <w:rsid w:val="00CE4321"/>
    <w:rsid w:val="00CE4963"/>
    <w:rsid w:val="00CE785B"/>
    <w:rsid w:val="00CF2595"/>
    <w:rsid w:val="00CF283D"/>
    <w:rsid w:val="00CF78AA"/>
    <w:rsid w:val="00CF7FA2"/>
    <w:rsid w:val="00D01663"/>
    <w:rsid w:val="00D040D9"/>
    <w:rsid w:val="00D06BDC"/>
    <w:rsid w:val="00D06F1E"/>
    <w:rsid w:val="00D101DC"/>
    <w:rsid w:val="00D11746"/>
    <w:rsid w:val="00D139C6"/>
    <w:rsid w:val="00D1408C"/>
    <w:rsid w:val="00D14EBA"/>
    <w:rsid w:val="00D159F9"/>
    <w:rsid w:val="00D272F9"/>
    <w:rsid w:val="00D309B1"/>
    <w:rsid w:val="00D33667"/>
    <w:rsid w:val="00D3628C"/>
    <w:rsid w:val="00D3773C"/>
    <w:rsid w:val="00D40D8D"/>
    <w:rsid w:val="00D45AF6"/>
    <w:rsid w:val="00D4672B"/>
    <w:rsid w:val="00D46831"/>
    <w:rsid w:val="00D46D99"/>
    <w:rsid w:val="00D50E0B"/>
    <w:rsid w:val="00D50E5F"/>
    <w:rsid w:val="00D622BA"/>
    <w:rsid w:val="00D62355"/>
    <w:rsid w:val="00D63B7E"/>
    <w:rsid w:val="00D652FD"/>
    <w:rsid w:val="00D672C4"/>
    <w:rsid w:val="00D702F4"/>
    <w:rsid w:val="00D70FA3"/>
    <w:rsid w:val="00D71B00"/>
    <w:rsid w:val="00D729DA"/>
    <w:rsid w:val="00D75153"/>
    <w:rsid w:val="00D75A43"/>
    <w:rsid w:val="00D777DE"/>
    <w:rsid w:val="00D833C7"/>
    <w:rsid w:val="00D92659"/>
    <w:rsid w:val="00D93D1C"/>
    <w:rsid w:val="00D974E1"/>
    <w:rsid w:val="00D97C5F"/>
    <w:rsid w:val="00DA5083"/>
    <w:rsid w:val="00DB186E"/>
    <w:rsid w:val="00DB39D2"/>
    <w:rsid w:val="00DB634A"/>
    <w:rsid w:val="00DB6979"/>
    <w:rsid w:val="00DC0A88"/>
    <w:rsid w:val="00DC4062"/>
    <w:rsid w:val="00DC6101"/>
    <w:rsid w:val="00DC7737"/>
    <w:rsid w:val="00DD0ACB"/>
    <w:rsid w:val="00DD1EC2"/>
    <w:rsid w:val="00DD2E2C"/>
    <w:rsid w:val="00DD402F"/>
    <w:rsid w:val="00DD4334"/>
    <w:rsid w:val="00DD4417"/>
    <w:rsid w:val="00DD4DA7"/>
    <w:rsid w:val="00DD6F8D"/>
    <w:rsid w:val="00DE0314"/>
    <w:rsid w:val="00DE63DF"/>
    <w:rsid w:val="00DF10DC"/>
    <w:rsid w:val="00DF2788"/>
    <w:rsid w:val="00DF327D"/>
    <w:rsid w:val="00DF3FE9"/>
    <w:rsid w:val="00E007B1"/>
    <w:rsid w:val="00E00C22"/>
    <w:rsid w:val="00E015A0"/>
    <w:rsid w:val="00E032B1"/>
    <w:rsid w:val="00E03727"/>
    <w:rsid w:val="00E04EAA"/>
    <w:rsid w:val="00E05B19"/>
    <w:rsid w:val="00E13F14"/>
    <w:rsid w:val="00E22B87"/>
    <w:rsid w:val="00E26566"/>
    <w:rsid w:val="00E30D0B"/>
    <w:rsid w:val="00E32A2F"/>
    <w:rsid w:val="00E404AD"/>
    <w:rsid w:val="00E47B3C"/>
    <w:rsid w:val="00E54F96"/>
    <w:rsid w:val="00E61F5F"/>
    <w:rsid w:val="00E62B3E"/>
    <w:rsid w:val="00E66DB9"/>
    <w:rsid w:val="00E71CD2"/>
    <w:rsid w:val="00E73598"/>
    <w:rsid w:val="00E74D82"/>
    <w:rsid w:val="00E75FB8"/>
    <w:rsid w:val="00E7687E"/>
    <w:rsid w:val="00E8366D"/>
    <w:rsid w:val="00E8572A"/>
    <w:rsid w:val="00E909B6"/>
    <w:rsid w:val="00E9536D"/>
    <w:rsid w:val="00E96992"/>
    <w:rsid w:val="00EA06AC"/>
    <w:rsid w:val="00EA1768"/>
    <w:rsid w:val="00EA67ED"/>
    <w:rsid w:val="00EA772B"/>
    <w:rsid w:val="00EB0DDA"/>
    <w:rsid w:val="00EB1126"/>
    <w:rsid w:val="00EB2987"/>
    <w:rsid w:val="00EB4E9B"/>
    <w:rsid w:val="00EB65B8"/>
    <w:rsid w:val="00EB7DC5"/>
    <w:rsid w:val="00EC5A89"/>
    <w:rsid w:val="00EC7DDF"/>
    <w:rsid w:val="00ED2754"/>
    <w:rsid w:val="00ED3807"/>
    <w:rsid w:val="00ED390F"/>
    <w:rsid w:val="00ED3FDA"/>
    <w:rsid w:val="00ED45E6"/>
    <w:rsid w:val="00ED58E2"/>
    <w:rsid w:val="00EE1C48"/>
    <w:rsid w:val="00EE3855"/>
    <w:rsid w:val="00EE4739"/>
    <w:rsid w:val="00EE58DB"/>
    <w:rsid w:val="00EE597A"/>
    <w:rsid w:val="00EE6FCD"/>
    <w:rsid w:val="00EF06EA"/>
    <w:rsid w:val="00EF1448"/>
    <w:rsid w:val="00EF27C5"/>
    <w:rsid w:val="00EF27EA"/>
    <w:rsid w:val="00EF2D5F"/>
    <w:rsid w:val="00F00B92"/>
    <w:rsid w:val="00F05849"/>
    <w:rsid w:val="00F066B2"/>
    <w:rsid w:val="00F071A2"/>
    <w:rsid w:val="00F10848"/>
    <w:rsid w:val="00F13673"/>
    <w:rsid w:val="00F176C9"/>
    <w:rsid w:val="00F21807"/>
    <w:rsid w:val="00F220FD"/>
    <w:rsid w:val="00F234C4"/>
    <w:rsid w:val="00F2360F"/>
    <w:rsid w:val="00F23B04"/>
    <w:rsid w:val="00F23C8D"/>
    <w:rsid w:val="00F24481"/>
    <w:rsid w:val="00F254DD"/>
    <w:rsid w:val="00F25527"/>
    <w:rsid w:val="00F31C2B"/>
    <w:rsid w:val="00F35983"/>
    <w:rsid w:val="00F4189A"/>
    <w:rsid w:val="00F500FB"/>
    <w:rsid w:val="00F557D8"/>
    <w:rsid w:val="00F55E91"/>
    <w:rsid w:val="00F603BA"/>
    <w:rsid w:val="00F625DD"/>
    <w:rsid w:val="00F665B2"/>
    <w:rsid w:val="00F7091F"/>
    <w:rsid w:val="00F723E0"/>
    <w:rsid w:val="00F744A1"/>
    <w:rsid w:val="00F75616"/>
    <w:rsid w:val="00F8216A"/>
    <w:rsid w:val="00F83CF6"/>
    <w:rsid w:val="00F84620"/>
    <w:rsid w:val="00F872F9"/>
    <w:rsid w:val="00F90965"/>
    <w:rsid w:val="00F943D8"/>
    <w:rsid w:val="00F9442D"/>
    <w:rsid w:val="00F94CE6"/>
    <w:rsid w:val="00FA0F72"/>
    <w:rsid w:val="00FA276A"/>
    <w:rsid w:val="00FA6E1C"/>
    <w:rsid w:val="00FB01ED"/>
    <w:rsid w:val="00FB11AD"/>
    <w:rsid w:val="00FB2979"/>
    <w:rsid w:val="00FC04C4"/>
    <w:rsid w:val="00FC27CB"/>
    <w:rsid w:val="00FC295A"/>
    <w:rsid w:val="00FC3801"/>
    <w:rsid w:val="00FC7AAB"/>
    <w:rsid w:val="00FD0617"/>
    <w:rsid w:val="00FD545C"/>
    <w:rsid w:val="00FE153B"/>
    <w:rsid w:val="00FE28AA"/>
    <w:rsid w:val="00FE5338"/>
    <w:rsid w:val="00FE5479"/>
    <w:rsid w:val="00FE59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350F8-B7DF-4D26-98A9-99157AA3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rsid w:val="002C4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aliases w:val="Знак1"/>
    <w:basedOn w:val="a"/>
    <w:link w:val="a5"/>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aliases w:val="Знак1 Знак"/>
    <w:basedOn w:val="a0"/>
    <w:link w:val="a4"/>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aliases w:val="Знак3 Знак Знак2,Знак3 Знак Знак Знак1,Знак3 Знак2"/>
    <w:link w:val="a8"/>
    <w:uiPriority w:val="99"/>
    <w:locked/>
    <w:rsid w:val="002C4AB8"/>
    <w:rPr>
      <w:sz w:val="32"/>
      <w:szCs w:val="32"/>
    </w:rPr>
  </w:style>
  <w:style w:type="paragraph" w:styleId="a8">
    <w:name w:val="Title"/>
    <w:aliases w:val="Знак3 Знак,Знак3 Знак Знак,Знак3"/>
    <w:basedOn w:val="a"/>
    <w:link w:val="a7"/>
    <w:qFormat/>
    <w:rsid w:val="002C4AB8"/>
    <w:pPr>
      <w:spacing w:after="0" w:line="240" w:lineRule="auto"/>
      <w:jc w:val="center"/>
    </w:pPr>
    <w:rPr>
      <w:sz w:val="32"/>
      <w:szCs w:val="32"/>
    </w:rPr>
  </w:style>
  <w:style w:type="character" w:customStyle="1" w:styleId="12">
    <w:name w:val="Название Знак1"/>
    <w:aliases w:val="Знак3 Знак Знак1,Знак3 Знак Знак Знак,Знак3 Знак1"/>
    <w:basedOn w:val="a0"/>
    <w:uiPriority w:val="10"/>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aliases w:val="Знак2"/>
    <w:basedOn w:val="a"/>
    <w:link w:val="af3"/>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aliases w:val="Знак2 Знак"/>
    <w:basedOn w:val="a0"/>
    <w:link w:val="af2"/>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Hyperlink"/>
    <w:basedOn w:val="a0"/>
    <w:uiPriority w:val="99"/>
    <w:unhideWhenUsed/>
    <w:rsid w:val="00AB0240"/>
    <w:rPr>
      <w:color w:val="0563C1" w:themeColor="hyperlink"/>
      <w:u w:val="single"/>
    </w:rPr>
  </w:style>
  <w:style w:type="table" w:customStyle="1" w:styleId="28">
    <w:name w:val="Сетка таблицы2"/>
    <w:basedOn w:val="a1"/>
    <w:next w:val="a3"/>
    <w:uiPriority w:val="59"/>
    <w:rsid w:val="006A35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3"/>
    <w:uiPriority w:val="59"/>
    <w:rsid w:val="004E7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3C6B0F"/>
  </w:style>
  <w:style w:type="numbering" w:customStyle="1" w:styleId="110">
    <w:name w:val="Нет списка11"/>
    <w:next w:val="a2"/>
    <w:semiHidden/>
    <w:rsid w:val="003C6B0F"/>
  </w:style>
  <w:style w:type="numbering" w:customStyle="1" w:styleId="111">
    <w:name w:val="Нет списка111"/>
    <w:next w:val="a2"/>
    <w:semiHidden/>
    <w:rsid w:val="003C6B0F"/>
  </w:style>
  <w:style w:type="character" w:styleId="affb">
    <w:name w:val="FollowedHyperlink"/>
    <w:uiPriority w:val="99"/>
    <w:rsid w:val="003C6B0F"/>
    <w:rPr>
      <w:rFonts w:cs="Times New Roman"/>
      <w:color w:val="800080"/>
      <w:u w:val="single"/>
    </w:rPr>
  </w:style>
  <w:style w:type="paragraph" w:customStyle="1" w:styleId="xl24">
    <w:name w:val="xl24"/>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
    <w:name w:val="xl25"/>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
    <w:name w:val="xl26"/>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
    <w:name w:val="xl27"/>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8">
    <w:name w:val="xl28"/>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29">
    <w:name w:val="xl29"/>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0">
    <w:name w:val="xl30"/>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1">
    <w:name w:val="xl31"/>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5">
    <w:name w:val="xl65"/>
    <w:basedOn w:val="a"/>
    <w:rsid w:val="003C6B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3C6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C6B0F"/>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68">
    <w:name w:val="xl68"/>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3C6B0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2">
    <w:name w:val="xl72"/>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73">
    <w:name w:val="xl73"/>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lang w:eastAsia="ru-RU"/>
    </w:rPr>
  </w:style>
  <w:style w:type="paragraph" w:customStyle="1" w:styleId="xl74">
    <w:name w:val="xl74"/>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6">
    <w:name w:val="xl76"/>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numbering" w:customStyle="1" w:styleId="211">
    <w:name w:val="Нет списка21"/>
    <w:next w:val="a2"/>
    <w:semiHidden/>
    <w:rsid w:val="003C6B0F"/>
  </w:style>
  <w:style w:type="numbering" w:customStyle="1" w:styleId="310">
    <w:name w:val="Нет списка31"/>
    <w:next w:val="a2"/>
    <w:semiHidden/>
    <w:rsid w:val="003C6B0F"/>
  </w:style>
  <w:style w:type="numbering" w:customStyle="1" w:styleId="41">
    <w:name w:val="Нет списка4"/>
    <w:next w:val="a2"/>
    <w:semiHidden/>
    <w:rsid w:val="003C6B0F"/>
  </w:style>
  <w:style w:type="table" w:customStyle="1" w:styleId="42">
    <w:name w:val="Сетка таблицы4"/>
    <w:basedOn w:val="a1"/>
    <w:next w:val="a3"/>
    <w:uiPriority w:val="59"/>
    <w:rsid w:val="003C6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semiHidden/>
    <w:rsid w:val="003C6B0F"/>
  </w:style>
  <w:style w:type="numbering" w:customStyle="1" w:styleId="120">
    <w:name w:val="Нет списка12"/>
    <w:next w:val="a2"/>
    <w:semiHidden/>
    <w:rsid w:val="003C6B0F"/>
  </w:style>
  <w:style w:type="numbering" w:customStyle="1" w:styleId="2110">
    <w:name w:val="Нет списка211"/>
    <w:next w:val="a2"/>
    <w:semiHidden/>
    <w:rsid w:val="003C6B0F"/>
  </w:style>
  <w:style w:type="numbering" w:customStyle="1" w:styleId="311">
    <w:name w:val="Нет списка311"/>
    <w:next w:val="a2"/>
    <w:semiHidden/>
    <w:rsid w:val="003C6B0F"/>
  </w:style>
  <w:style w:type="numbering" w:customStyle="1" w:styleId="410">
    <w:name w:val="Нет списка41"/>
    <w:next w:val="a2"/>
    <w:semiHidden/>
    <w:rsid w:val="003C6B0F"/>
  </w:style>
  <w:style w:type="numbering" w:customStyle="1" w:styleId="6">
    <w:name w:val="Нет списка6"/>
    <w:next w:val="a2"/>
    <w:uiPriority w:val="99"/>
    <w:semiHidden/>
    <w:unhideWhenUsed/>
    <w:rsid w:val="00DD4417"/>
  </w:style>
  <w:style w:type="numbering" w:customStyle="1" w:styleId="130">
    <w:name w:val="Нет списка13"/>
    <w:next w:val="a2"/>
    <w:semiHidden/>
    <w:rsid w:val="00DD4417"/>
  </w:style>
  <w:style w:type="numbering" w:customStyle="1" w:styleId="220">
    <w:name w:val="Нет списка22"/>
    <w:next w:val="a2"/>
    <w:semiHidden/>
    <w:rsid w:val="00DD4417"/>
  </w:style>
  <w:style w:type="numbering" w:customStyle="1" w:styleId="320">
    <w:name w:val="Нет списка32"/>
    <w:next w:val="a2"/>
    <w:semiHidden/>
    <w:rsid w:val="00DD4417"/>
  </w:style>
  <w:style w:type="numbering" w:customStyle="1" w:styleId="420">
    <w:name w:val="Нет списка42"/>
    <w:next w:val="a2"/>
    <w:semiHidden/>
    <w:rsid w:val="00DD4417"/>
  </w:style>
  <w:style w:type="numbering" w:customStyle="1" w:styleId="510">
    <w:name w:val="Нет списка51"/>
    <w:next w:val="a2"/>
    <w:semiHidden/>
    <w:rsid w:val="00DD4417"/>
  </w:style>
  <w:style w:type="numbering" w:customStyle="1" w:styleId="61">
    <w:name w:val="Нет списка61"/>
    <w:next w:val="a2"/>
    <w:semiHidden/>
    <w:rsid w:val="00DD4417"/>
  </w:style>
  <w:style w:type="numbering" w:customStyle="1" w:styleId="7">
    <w:name w:val="Нет списка7"/>
    <w:next w:val="a2"/>
    <w:semiHidden/>
    <w:rsid w:val="00DD4417"/>
  </w:style>
  <w:style w:type="numbering" w:customStyle="1" w:styleId="8">
    <w:name w:val="Нет списка8"/>
    <w:next w:val="a2"/>
    <w:semiHidden/>
    <w:rsid w:val="00DD4417"/>
  </w:style>
  <w:style w:type="numbering" w:customStyle="1" w:styleId="9">
    <w:name w:val="Нет списка9"/>
    <w:next w:val="a2"/>
    <w:semiHidden/>
    <w:rsid w:val="00DD4417"/>
  </w:style>
  <w:style w:type="numbering" w:customStyle="1" w:styleId="100">
    <w:name w:val="Нет списка10"/>
    <w:next w:val="a2"/>
    <w:semiHidden/>
    <w:rsid w:val="00DD4417"/>
  </w:style>
  <w:style w:type="numbering" w:customStyle="1" w:styleId="112">
    <w:name w:val="Нет списка112"/>
    <w:next w:val="a2"/>
    <w:semiHidden/>
    <w:rsid w:val="00DD4417"/>
  </w:style>
  <w:style w:type="numbering" w:customStyle="1" w:styleId="121">
    <w:name w:val="Нет списка121"/>
    <w:next w:val="a2"/>
    <w:semiHidden/>
    <w:rsid w:val="00DD4417"/>
  </w:style>
  <w:style w:type="paragraph" w:customStyle="1" w:styleId="xl116">
    <w:name w:val="xl116"/>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17">
    <w:name w:val="xl117"/>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118">
    <w:name w:val="xl118"/>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19">
    <w:name w:val="xl119"/>
    <w:basedOn w:val="a"/>
    <w:rsid w:val="0059190B"/>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0">
    <w:name w:val="xl120"/>
    <w:basedOn w:val="a"/>
    <w:rsid w:val="0059190B"/>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1">
    <w:name w:val="xl121"/>
    <w:basedOn w:val="a"/>
    <w:rsid w:val="0059190B"/>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2">
    <w:name w:val="xl122"/>
    <w:basedOn w:val="a"/>
    <w:rsid w:val="0059190B"/>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3">
    <w:name w:val="xl123"/>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4">
    <w:name w:val="xl124"/>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5">
    <w:name w:val="xl125"/>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26">
    <w:name w:val="xl126"/>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7">
    <w:name w:val="xl127"/>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8">
    <w:name w:val="xl128"/>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9">
    <w:name w:val="xl129"/>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0">
    <w:name w:val="xl130"/>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1">
    <w:name w:val="xl131"/>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2">
    <w:name w:val="xl132"/>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3">
    <w:name w:val="xl133"/>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4">
    <w:name w:val="xl134"/>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5">
    <w:name w:val="xl135"/>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6">
    <w:name w:val="xl136"/>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7">
    <w:name w:val="xl137"/>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8">
    <w:name w:val="xl138"/>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33761">
      <w:bodyDiv w:val="1"/>
      <w:marLeft w:val="0"/>
      <w:marRight w:val="0"/>
      <w:marTop w:val="0"/>
      <w:marBottom w:val="0"/>
      <w:divBdr>
        <w:top w:val="none" w:sz="0" w:space="0" w:color="auto"/>
        <w:left w:val="none" w:sz="0" w:space="0" w:color="auto"/>
        <w:bottom w:val="none" w:sz="0" w:space="0" w:color="auto"/>
        <w:right w:val="none" w:sz="0" w:space="0" w:color="auto"/>
      </w:divBdr>
    </w:div>
    <w:div w:id="739448258">
      <w:bodyDiv w:val="1"/>
      <w:marLeft w:val="0"/>
      <w:marRight w:val="0"/>
      <w:marTop w:val="0"/>
      <w:marBottom w:val="0"/>
      <w:divBdr>
        <w:top w:val="none" w:sz="0" w:space="0" w:color="auto"/>
        <w:left w:val="none" w:sz="0" w:space="0" w:color="auto"/>
        <w:bottom w:val="none" w:sz="0" w:space="0" w:color="auto"/>
        <w:right w:val="none" w:sz="0" w:space="0" w:color="auto"/>
      </w:divBdr>
    </w:div>
    <w:div w:id="937299695">
      <w:bodyDiv w:val="1"/>
      <w:marLeft w:val="0"/>
      <w:marRight w:val="0"/>
      <w:marTop w:val="0"/>
      <w:marBottom w:val="0"/>
      <w:divBdr>
        <w:top w:val="none" w:sz="0" w:space="0" w:color="auto"/>
        <w:left w:val="none" w:sz="0" w:space="0" w:color="auto"/>
        <w:bottom w:val="none" w:sz="0" w:space="0" w:color="auto"/>
        <w:right w:val="none" w:sz="0" w:space="0" w:color="auto"/>
      </w:divBdr>
    </w:div>
    <w:div w:id="1483161387">
      <w:bodyDiv w:val="1"/>
      <w:marLeft w:val="0"/>
      <w:marRight w:val="0"/>
      <w:marTop w:val="0"/>
      <w:marBottom w:val="0"/>
      <w:divBdr>
        <w:top w:val="none" w:sz="0" w:space="0" w:color="auto"/>
        <w:left w:val="none" w:sz="0" w:space="0" w:color="auto"/>
        <w:bottom w:val="none" w:sz="0" w:space="0" w:color="auto"/>
        <w:right w:val="none" w:sz="0" w:space="0" w:color="auto"/>
      </w:divBdr>
    </w:div>
    <w:div w:id="18253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7AD01-E3BB-43CE-8E62-F6D51493E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2081</Words>
  <Characters>11867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ХибоЛН</dc:creator>
  <cp:lastModifiedBy>USER</cp:lastModifiedBy>
  <cp:revision>10</cp:revision>
  <cp:lastPrinted>2020-09-30T13:03:00Z</cp:lastPrinted>
  <dcterms:created xsi:type="dcterms:W3CDTF">2020-09-29T05:17:00Z</dcterms:created>
  <dcterms:modified xsi:type="dcterms:W3CDTF">2020-09-30T13:29:00Z</dcterms:modified>
</cp:coreProperties>
</file>