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0A1DA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07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августа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0A1DA5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DE689E" w:rsidRDefault="000A1DA5" w:rsidP="00281451">
      <w:pPr>
        <w:pStyle w:val="a9"/>
        <w:widowControl w:val="0"/>
        <w:tabs>
          <w:tab w:val="left" w:pos="10348"/>
          <w:tab w:val="left" w:pos="11340"/>
        </w:tabs>
        <w:spacing w:line="240" w:lineRule="auto"/>
        <w:ind w:right="5100"/>
        <w:jc w:val="both"/>
        <w:rPr>
          <w:sz w:val="28"/>
          <w:szCs w:val="28"/>
        </w:rPr>
      </w:pPr>
      <w:r w:rsidRPr="000A1DA5">
        <w:rPr>
          <w:bCs/>
          <w:sz w:val="28"/>
          <w:szCs w:val="28"/>
        </w:rPr>
        <w:t>Об объеме биографических данных кандидатов, размещаемых на информационном стенде в помещении для голосования либо непосредственно перед ним на выборах депутатов</w:t>
      </w:r>
      <w:r w:rsidR="0052513D" w:rsidRPr="0052513D">
        <w:t xml:space="preserve"> </w:t>
      </w:r>
      <w:r w:rsidR="0052513D" w:rsidRPr="0052513D">
        <w:rPr>
          <w:bCs/>
          <w:sz w:val="28"/>
          <w:szCs w:val="28"/>
        </w:rPr>
        <w:t>Велижского окружного Совета депутатов первого созыва</w:t>
      </w:r>
    </w:p>
    <w:p w:rsidR="00DE689E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4A0583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0A1DA5" w:rsidRDefault="000A1DA5" w:rsidP="00BE1AA5">
      <w:pPr>
        <w:pStyle w:val="a3"/>
        <w:ind w:firstLine="709"/>
        <w:jc w:val="both"/>
        <w:rPr>
          <w:bCs/>
          <w:iCs/>
          <w:sz w:val="28"/>
          <w:szCs w:val="28"/>
        </w:rPr>
      </w:pPr>
      <w:proofErr w:type="gramStart"/>
      <w:r w:rsidRPr="000A1DA5">
        <w:rPr>
          <w:bCs/>
          <w:iCs/>
          <w:sz w:val="28"/>
          <w:szCs w:val="28"/>
        </w:rPr>
        <w:t xml:space="preserve">В соответствии с подпунктами «а» пункта 3, пунктом 4 статьи 37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от 30 июня 2024 года № 102/879-7 </w:t>
      </w:r>
      <w:r>
        <w:rPr>
          <w:bCs/>
          <w:iCs/>
          <w:sz w:val="28"/>
          <w:szCs w:val="28"/>
        </w:rPr>
        <w:t>«</w:t>
      </w:r>
      <w:r w:rsidRPr="000A1DA5">
        <w:rPr>
          <w:bCs/>
          <w:iCs/>
          <w:sz w:val="28"/>
          <w:szCs w:val="28"/>
        </w:rPr>
        <w:t>О возложении полномочий по подготовке и проведению выборов в органы местного самоуправления на территории муниципального образования «Велижский муниципальный округ</w:t>
      </w:r>
      <w:proofErr w:type="gramEnd"/>
      <w:r w:rsidRPr="000A1DA5">
        <w:rPr>
          <w:bCs/>
          <w:iCs/>
          <w:sz w:val="28"/>
          <w:szCs w:val="28"/>
        </w:rPr>
        <w:t xml:space="preserve">» Смоленской области на </w:t>
      </w:r>
      <w:proofErr w:type="spellStart"/>
      <w:r w:rsidRPr="000A1DA5">
        <w:rPr>
          <w:bCs/>
          <w:iCs/>
          <w:sz w:val="28"/>
          <w:szCs w:val="28"/>
        </w:rPr>
        <w:t>Велижскую</w:t>
      </w:r>
      <w:proofErr w:type="spellEnd"/>
      <w:r w:rsidRPr="000A1DA5">
        <w:rPr>
          <w:bCs/>
          <w:iCs/>
          <w:sz w:val="28"/>
          <w:szCs w:val="28"/>
        </w:rPr>
        <w:t xml:space="preserve"> территориальную избирательную комиссию Смоленской области» </w:t>
      </w:r>
      <w:proofErr w:type="spellStart"/>
      <w:r w:rsidRPr="000A1DA5">
        <w:rPr>
          <w:bCs/>
          <w:iCs/>
          <w:sz w:val="28"/>
          <w:szCs w:val="28"/>
        </w:rPr>
        <w:t>Велижская</w:t>
      </w:r>
      <w:proofErr w:type="spellEnd"/>
      <w:r w:rsidRPr="000A1DA5">
        <w:rPr>
          <w:bCs/>
          <w:iCs/>
          <w:sz w:val="28"/>
          <w:szCs w:val="28"/>
        </w:rPr>
        <w:t xml:space="preserve"> территориальная избирательная комиссия Смоленской области</w:t>
      </w:r>
    </w:p>
    <w:p w:rsidR="00DE689E" w:rsidRPr="004A0583" w:rsidRDefault="00DE689E" w:rsidP="00DE689E">
      <w:pPr>
        <w:pStyle w:val="a7"/>
        <w:spacing w:after="0"/>
        <w:ind w:firstLine="709"/>
        <w:rPr>
          <w:sz w:val="28"/>
          <w:szCs w:val="28"/>
        </w:rPr>
      </w:pPr>
    </w:p>
    <w:p w:rsidR="00DE689E" w:rsidRPr="00271CF9" w:rsidRDefault="00281451" w:rsidP="00DE689E">
      <w:pPr>
        <w:pStyle w:val="a7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DE689E" w:rsidRPr="00271CF9">
        <w:rPr>
          <w:b/>
          <w:sz w:val="28"/>
          <w:szCs w:val="28"/>
        </w:rPr>
        <w:t>:</w:t>
      </w:r>
    </w:p>
    <w:p w:rsidR="00DE689E" w:rsidRPr="004A0583" w:rsidRDefault="00DE689E" w:rsidP="00DE689E">
      <w:pPr>
        <w:pStyle w:val="3"/>
        <w:spacing w:after="0"/>
        <w:rPr>
          <w:sz w:val="24"/>
          <w:szCs w:val="24"/>
        </w:rPr>
      </w:pPr>
    </w:p>
    <w:p w:rsidR="001354C4" w:rsidRPr="001354C4" w:rsidRDefault="0052513D" w:rsidP="000A1DA5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52513D">
        <w:rPr>
          <w:sz w:val="28"/>
          <w:szCs w:val="28"/>
        </w:rPr>
        <w:t>1.</w:t>
      </w:r>
      <w:r w:rsidRPr="0052513D">
        <w:rPr>
          <w:sz w:val="28"/>
          <w:szCs w:val="28"/>
        </w:rPr>
        <w:tab/>
      </w:r>
      <w:r w:rsidR="000A1DA5" w:rsidRPr="000A1DA5">
        <w:rPr>
          <w:sz w:val="28"/>
          <w:szCs w:val="28"/>
        </w:rPr>
        <w:t>Утвердить объем биографических данных кандидатов, размещаемых на информационном стенде в помещении для голосования либо непосредственно перед ним на выборах</w:t>
      </w:r>
      <w:r w:rsidR="000A1DA5">
        <w:rPr>
          <w:sz w:val="28"/>
          <w:szCs w:val="28"/>
        </w:rPr>
        <w:t xml:space="preserve"> </w:t>
      </w:r>
      <w:r w:rsidR="000A1DA5" w:rsidRPr="000A1DA5">
        <w:rPr>
          <w:sz w:val="28"/>
          <w:szCs w:val="28"/>
        </w:rPr>
        <w:t>депутатов Велижского окружного Совета депутатов первого созыва</w:t>
      </w:r>
      <w:r w:rsidR="00B83581">
        <w:rPr>
          <w:sz w:val="28"/>
          <w:szCs w:val="28"/>
        </w:rPr>
        <w:t xml:space="preserve"> </w:t>
      </w:r>
      <w:r w:rsidR="00B83581" w:rsidRPr="00B83581">
        <w:rPr>
          <w:sz w:val="28"/>
          <w:szCs w:val="28"/>
        </w:rPr>
        <w:t>согласно прилож</w:t>
      </w:r>
      <w:r w:rsidR="00B83581">
        <w:rPr>
          <w:sz w:val="28"/>
          <w:szCs w:val="28"/>
        </w:rPr>
        <w:t>ению к настоящему постановлению</w:t>
      </w:r>
      <w:r w:rsidR="001354C4">
        <w:rPr>
          <w:sz w:val="28"/>
          <w:szCs w:val="28"/>
        </w:rPr>
        <w:t>.</w:t>
      </w:r>
    </w:p>
    <w:p w:rsidR="00DE689E" w:rsidRPr="004A0583" w:rsidRDefault="00DE689E" w:rsidP="00BE1AA5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355ED8">
        <w:rPr>
          <w:sz w:val="28"/>
          <w:szCs w:val="28"/>
        </w:rPr>
        <w:t>2. Опубликовать 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 w:rsidR="00281451">
        <w:rPr>
          <w:sz w:val="28"/>
          <w:szCs w:val="28"/>
        </w:rPr>
        <w:t>газете «Велижская новь»</w:t>
      </w:r>
      <w:r w:rsidRPr="004A0583">
        <w:rPr>
          <w:spacing w:val="-10"/>
          <w:sz w:val="28"/>
          <w:szCs w:val="28"/>
        </w:rPr>
        <w:t>.</w:t>
      </w:r>
    </w:p>
    <w:p w:rsidR="00DE689E" w:rsidRPr="00FE74F8" w:rsidRDefault="00DE689E" w:rsidP="00BE1A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> </w:t>
      </w:r>
      <w:r w:rsidR="000A1DA5">
        <w:rPr>
          <w:sz w:val="28"/>
          <w:szCs w:val="28"/>
        </w:rPr>
        <w:t>Направить</w:t>
      </w:r>
      <w:r w:rsidR="0052513D">
        <w:rPr>
          <w:sz w:val="28"/>
          <w:szCs w:val="28"/>
        </w:rPr>
        <w:t xml:space="preserve"> настоящее </w:t>
      </w:r>
      <w:r w:rsidR="0052513D" w:rsidRPr="0052513D">
        <w:rPr>
          <w:sz w:val="28"/>
          <w:szCs w:val="28"/>
        </w:rPr>
        <w:t>постановление</w:t>
      </w:r>
      <w:r w:rsidRPr="00FE74F8">
        <w:rPr>
          <w:sz w:val="28"/>
          <w:szCs w:val="28"/>
        </w:rPr>
        <w:t xml:space="preserve"> </w:t>
      </w:r>
      <w:r w:rsidR="000A1DA5">
        <w:rPr>
          <w:sz w:val="28"/>
          <w:szCs w:val="28"/>
        </w:rPr>
        <w:t xml:space="preserve">в избирательную комиссию Смоленской области для размещения </w:t>
      </w:r>
      <w:r w:rsidR="0052513D">
        <w:rPr>
          <w:sz w:val="28"/>
          <w:szCs w:val="28"/>
        </w:rPr>
        <w:t xml:space="preserve">на </w:t>
      </w:r>
      <w:r w:rsidRPr="00FE74F8">
        <w:rPr>
          <w:sz w:val="28"/>
          <w:szCs w:val="28"/>
        </w:rPr>
        <w:t>официально</w:t>
      </w:r>
      <w:r w:rsidR="000A1DA5">
        <w:rPr>
          <w:sz w:val="28"/>
          <w:szCs w:val="28"/>
        </w:rPr>
        <w:t>м сайте</w:t>
      </w:r>
      <w:r w:rsidRPr="00FE74F8">
        <w:rPr>
          <w:sz w:val="28"/>
          <w:szCs w:val="28"/>
        </w:rPr>
        <w:t xml:space="preserve"> </w:t>
      </w:r>
      <w:r w:rsidR="000A1DA5">
        <w:rPr>
          <w:sz w:val="28"/>
          <w:szCs w:val="28"/>
        </w:rPr>
        <w:t xml:space="preserve">избирательной </w:t>
      </w:r>
      <w:r w:rsidR="000A1DA5">
        <w:rPr>
          <w:sz w:val="28"/>
          <w:szCs w:val="28"/>
        </w:rPr>
        <w:lastRenderedPageBreak/>
        <w:t>комиссии</w:t>
      </w:r>
      <w:r w:rsidR="000A1DA5" w:rsidRPr="000A1DA5">
        <w:rPr>
          <w:sz w:val="28"/>
          <w:szCs w:val="28"/>
        </w:rPr>
        <w:t xml:space="preserve"> Смоленской области</w:t>
      </w:r>
      <w:r w:rsidRPr="00FE74F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E689E" w:rsidRDefault="00DE689E" w:rsidP="00BE1AA5">
      <w:pPr>
        <w:ind w:firstLine="709"/>
        <w:jc w:val="both"/>
        <w:rPr>
          <w:sz w:val="28"/>
          <w:szCs w:val="28"/>
        </w:rPr>
      </w:pPr>
    </w:p>
    <w:p w:rsidR="00DE689E" w:rsidRPr="004A0583" w:rsidRDefault="00DE689E" w:rsidP="0052513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E689E" w:rsidRPr="004A0583" w:rsidTr="00CB3A6D">
        <w:trPr>
          <w:trHeight w:val="284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E689E" w:rsidRPr="004A0583" w:rsidTr="00CB3A6D">
        <w:trPr>
          <w:trHeight w:val="28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</w:tr>
      <w:tr w:rsidR="00DE689E" w:rsidRPr="004A0583" w:rsidTr="00CB3A6D">
        <w:trPr>
          <w:trHeight w:val="29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6426AE" w:rsidRDefault="006426AE">
      <w:pPr>
        <w:widowControl/>
        <w:autoSpaceDE/>
        <w:autoSpaceDN/>
        <w:spacing w:after="200" w:line="276" w:lineRule="auto"/>
      </w:pPr>
    </w:p>
    <w:p w:rsidR="006426AE" w:rsidRDefault="006426AE">
      <w:pPr>
        <w:widowControl/>
        <w:autoSpaceDE/>
        <w:autoSpaceDN/>
        <w:spacing w:after="200" w:line="276" w:lineRule="auto"/>
      </w:pPr>
      <w:r>
        <w:br w:type="page"/>
      </w:r>
    </w:p>
    <w:p w:rsidR="006426AE" w:rsidRPr="006426AE" w:rsidRDefault="006426AE" w:rsidP="006426AE">
      <w:pPr>
        <w:keepNext/>
        <w:keepLines/>
        <w:ind w:left="4536"/>
        <w:outlineLvl w:val="8"/>
        <w:rPr>
          <w:rFonts w:eastAsiaTheme="majorEastAsia"/>
          <w:bCs/>
          <w:iCs/>
          <w:sz w:val="28"/>
          <w:szCs w:val="28"/>
        </w:rPr>
      </w:pPr>
      <w:r w:rsidRPr="006426AE">
        <w:rPr>
          <w:rFonts w:eastAsiaTheme="majorEastAsia"/>
          <w:bCs/>
          <w:iCs/>
          <w:sz w:val="28"/>
          <w:szCs w:val="28"/>
        </w:rPr>
        <w:lastRenderedPageBreak/>
        <w:t xml:space="preserve">Приложение </w:t>
      </w:r>
    </w:p>
    <w:p w:rsidR="006426AE" w:rsidRPr="006426AE" w:rsidRDefault="006426AE" w:rsidP="006426AE">
      <w:pPr>
        <w:keepNext/>
        <w:keepLines/>
        <w:ind w:left="4536"/>
        <w:outlineLvl w:val="8"/>
        <w:rPr>
          <w:rFonts w:eastAsiaTheme="majorEastAsia"/>
          <w:bCs/>
          <w:iCs/>
          <w:sz w:val="28"/>
          <w:szCs w:val="28"/>
        </w:rPr>
      </w:pPr>
      <w:r w:rsidRPr="006426AE">
        <w:rPr>
          <w:rFonts w:eastAsiaTheme="majorEastAsia"/>
          <w:bCs/>
          <w:iCs/>
          <w:sz w:val="28"/>
          <w:szCs w:val="28"/>
        </w:rPr>
        <w:t xml:space="preserve">к постановлению </w:t>
      </w:r>
      <w:proofErr w:type="spellStart"/>
      <w:r w:rsidRPr="006426AE">
        <w:rPr>
          <w:rFonts w:eastAsiaTheme="majorEastAsia"/>
          <w:bCs/>
          <w:iCs/>
          <w:sz w:val="28"/>
          <w:szCs w:val="28"/>
        </w:rPr>
        <w:t>Велижской</w:t>
      </w:r>
      <w:proofErr w:type="spellEnd"/>
      <w:r w:rsidRPr="006426AE">
        <w:rPr>
          <w:rFonts w:eastAsiaTheme="majorEastAsia"/>
          <w:bCs/>
          <w:iCs/>
          <w:sz w:val="28"/>
          <w:szCs w:val="28"/>
        </w:rPr>
        <w:t xml:space="preserve"> </w:t>
      </w:r>
    </w:p>
    <w:p w:rsidR="006426AE" w:rsidRPr="006426AE" w:rsidRDefault="006426AE" w:rsidP="006426AE">
      <w:pPr>
        <w:keepNext/>
        <w:keepLines/>
        <w:ind w:left="4536"/>
        <w:outlineLvl w:val="8"/>
        <w:rPr>
          <w:rFonts w:eastAsiaTheme="majorEastAsia"/>
          <w:iCs/>
          <w:sz w:val="28"/>
          <w:szCs w:val="28"/>
        </w:rPr>
      </w:pPr>
      <w:r w:rsidRPr="006426AE">
        <w:rPr>
          <w:rFonts w:eastAsiaTheme="majorEastAsia"/>
          <w:bCs/>
          <w:iCs/>
          <w:sz w:val="28"/>
          <w:szCs w:val="28"/>
        </w:rPr>
        <w:t xml:space="preserve">территориальной избирательной комиссии </w:t>
      </w:r>
      <w:r w:rsidRPr="006426AE">
        <w:rPr>
          <w:rFonts w:eastAsiaTheme="majorEastAsia"/>
          <w:iCs/>
          <w:sz w:val="28"/>
          <w:szCs w:val="28"/>
        </w:rPr>
        <w:t>Смоленской области</w:t>
      </w:r>
    </w:p>
    <w:p w:rsidR="002137B8" w:rsidRDefault="006426AE" w:rsidP="006426AE">
      <w:pPr>
        <w:widowControl/>
        <w:autoSpaceDE/>
        <w:autoSpaceDN/>
        <w:spacing w:after="200" w:line="276" w:lineRule="auto"/>
        <w:ind w:firstLine="4536"/>
        <w:rPr>
          <w:sz w:val="28"/>
          <w:szCs w:val="28"/>
        </w:rPr>
      </w:pPr>
      <w:r w:rsidRPr="006426AE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6426A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</w:t>
      </w:r>
      <w:r w:rsidRPr="006426AE">
        <w:rPr>
          <w:sz w:val="28"/>
          <w:szCs w:val="28"/>
        </w:rPr>
        <w:t xml:space="preserve">24 года № </w:t>
      </w:r>
      <w:r>
        <w:rPr>
          <w:sz w:val="28"/>
          <w:szCs w:val="28"/>
        </w:rPr>
        <w:t>59</w:t>
      </w:r>
      <w:r w:rsidRPr="006426AE">
        <w:rPr>
          <w:sz w:val="28"/>
          <w:szCs w:val="28"/>
        </w:rPr>
        <w:t>/17</w:t>
      </w:r>
      <w:r>
        <w:rPr>
          <w:sz w:val="28"/>
          <w:szCs w:val="28"/>
        </w:rPr>
        <w:t>0</w:t>
      </w:r>
    </w:p>
    <w:p w:rsidR="006426AE" w:rsidRDefault="006426AE" w:rsidP="006426AE">
      <w:pPr>
        <w:widowControl/>
        <w:autoSpaceDE/>
        <w:autoSpaceDN/>
        <w:spacing w:after="200" w:line="276" w:lineRule="auto"/>
        <w:ind w:firstLine="4536"/>
        <w:rPr>
          <w:sz w:val="28"/>
          <w:szCs w:val="28"/>
        </w:rPr>
      </w:pPr>
    </w:p>
    <w:p w:rsidR="006426AE" w:rsidRDefault="006426AE" w:rsidP="006426AE">
      <w:pPr>
        <w:ind w:firstLine="709"/>
        <w:jc w:val="center"/>
        <w:rPr>
          <w:b/>
          <w:sz w:val="28"/>
          <w:szCs w:val="28"/>
        </w:rPr>
      </w:pPr>
      <w:r w:rsidRPr="006426AE">
        <w:rPr>
          <w:b/>
          <w:sz w:val="28"/>
          <w:szCs w:val="28"/>
        </w:rPr>
        <w:t xml:space="preserve">Объем биографических данных кандидатов, размещаемых на информационном стенде в помещении для голосования либо </w:t>
      </w:r>
    </w:p>
    <w:p w:rsidR="006426AE" w:rsidRDefault="006426AE" w:rsidP="006426AE">
      <w:pPr>
        <w:ind w:firstLine="709"/>
        <w:jc w:val="center"/>
        <w:rPr>
          <w:b/>
          <w:sz w:val="28"/>
          <w:szCs w:val="28"/>
        </w:rPr>
      </w:pPr>
      <w:r w:rsidRPr="006426AE">
        <w:rPr>
          <w:b/>
          <w:sz w:val="28"/>
          <w:szCs w:val="28"/>
        </w:rPr>
        <w:t>непосредственно перед ним на выборах депутатов</w:t>
      </w:r>
    </w:p>
    <w:p w:rsidR="006426AE" w:rsidRDefault="006426AE" w:rsidP="006426AE">
      <w:pPr>
        <w:ind w:firstLine="709"/>
        <w:jc w:val="center"/>
        <w:rPr>
          <w:b/>
          <w:sz w:val="28"/>
          <w:szCs w:val="28"/>
        </w:rPr>
      </w:pPr>
      <w:r w:rsidRPr="006426AE">
        <w:rPr>
          <w:b/>
          <w:sz w:val="28"/>
          <w:szCs w:val="28"/>
        </w:rPr>
        <w:t>Велижского окружного Совета депутатов первого созыва</w:t>
      </w:r>
    </w:p>
    <w:p w:rsidR="006426AE" w:rsidRPr="006426AE" w:rsidRDefault="006426AE" w:rsidP="006426AE">
      <w:pPr>
        <w:ind w:firstLine="709"/>
        <w:jc w:val="center"/>
        <w:rPr>
          <w:b/>
          <w:sz w:val="28"/>
          <w:szCs w:val="28"/>
        </w:rPr>
      </w:pP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В помещении для голосования либо непосредственно перед этим помещением участковая избирательная комиссия оборудует информационный стенд, на котором размещает информацию обо всех кандидатах, содержащую следующие сведения: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1) биографические данные кандидатов: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 xml:space="preserve">фамилия, имя,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 депутатов </w:t>
      </w:r>
      <w:r w:rsidR="00937E9A" w:rsidRPr="00937E9A">
        <w:rPr>
          <w:sz w:val="28"/>
          <w:szCs w:val="28"/>
        </w:rPr>
        <w:t>Велижского окружного Совета депутатов первого созыва</w:t>
      </w:r>
      <w:bookmarkStart w:id="0" w:name="_GoBack"/>
      <w:bookmarkEnd w:id="0"/>
      <w:r w:rsidRPr="006426AE">
        <w:rPr>
          <w:sz w:val="28"/>
          <w:szCs w:val="28"/>
        </w:rPr>
        <w:t xml:space="preserve"> (далее – выборы), также указываются прежние фамилия, имя, отчество кандидата);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год рождения;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 xml:space="preserve">основное место работы или службы, занимаемая должность (в </w:t>
      </w:r>
      <w:proofErr w:type="gramStart"/>
      <w:r w:rsidRPr="006426AE">
        <w:rPr>
          <w:sz w:val="28"/>
          <w:szCs w:val="28"/>
        </w:rPr>
        <w:t>случае</w:t>
      </w:r>
      <w:proofErr w:type="gramEnd"/>
      <w:r w:rsidRPr="006426AE">
        <w:rPr>
          <w:sz w:val="28"/>
          <w:szCs w:val="28"/>
        </w:rPr>
        <w:t xml:space="preserve"> отсутствия основного места работы или службы – род занятий);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 xml:space="preserve">если кандидат </w:t>
      </w:r>
      <w:proofErr w:type="gramStart"/>
      <w:r w:rsidRPr="006426AE">
        <w:rPr>
          <w:sz w:val="28"/>
          <w:szCs w:val="28"/>
        </w:rPr>
        <w:t>является депутатом и осуществляет</w:t>
      </w:r>
      <w:proofErr w:type="gramEnd"/>
      <w:r w:rsidRPr="006426AE">
        <w:rPr>
          <w:sz w:val="28"/>
          <w:szCs w:val="28"/>
        </w:rPr>
        <w:t xml:space="preserve"> свои полномочия на непостоянной основе, – сведения об этом с указанием наименования соответствующего представительного органа;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proofErr w:type="gramStart"/>
      <w:r w:rsidRPr="006426AE">
        <w:rPr>
          <w:sz w:val="28"/>
          <w:szCs w:val="28"/>
        </w:rPr>
        <w:t>если кандидат в соответствии с пунктом 2 статьи 13, подпунктом «з.1» пункта 2 статьи 15.2 областного закона от 3 июля 2003 № 41-з «О выборах органов местного самоуправления в Смоленской области» указал в заявлении о согласии баллотироваться свою принадлежность к политической партии, иному общественному объединению, – наименование соответствующей политической партии, иного общественного объединения в соответствии со статьей 11.2 областного закона от</w:t>
      </w:r>
      <w:proofErr w:type="gramEnd"/>
      <w:r w:rsidRPr="006426AE">
        <w:rPr>
          <w:sz w:val="28"/>
          <w:szCs w:val="28"/>
        </w:rPr>
        <w:t xml:space="preserve"> 3 июля 2003 № 41-з «О выборах органов местного самоуправления в Смоленской области», а также статус кандидата в этой политической партии, этом общественном объединении;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lastRenderedPageBreak/>
        <w:t>если у кандидата имелась или имеется судимость, – сведения о судимости кандидата, а если судимость снята или погашена, – также сведения о дате снятия или погашения судимости;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если кандидат является иностранным агентом или кандидатом, аффилированным с иностранным агентом, информация об этом;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если кандидат выдвинут избирательным объединением, – слова «выдвинут избирательным объединением» с указанием наименования этого избирательного объединения;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если кандидат сам выдвинул свою кандидатуру, – слово «самовыдвижение»;</w:t>
      </w:r>
    </w:p>
    <w:p w:rsidR="006426AE" w:rsidRPr="006426AE" w:rsidRDefault="006426AE" w:rsidP="006426AE">
      <w:pPr>
        <w:ind w:firstLine="709"/>
        <w:jc w:val="both"/>
        <w:rPr>
          <w:sz w:val="28"/>
          <w:szCs w:val="28"/>
        </w:rPr>
      </w:pPr>
      <w:r w:rsidRPr="006426AE">
        <w:rPr>
          <w:sz w:val="28"/>
          <w:szCs w:val="28"/>
        </w:rPr>
        <w:t>сведения о выявленных фактах недостоверности представленных кандидатами сведений.</w:t>
      </w:r>
    </w:p>
    <w:p w:rsidR="006426AE" w:rsidRDefault="006426AE" w:rsidP="006426AE">
      <w:pPr>
        <w:widowControl/>
        <w:autoSpaceDE/>
        <w:autoSpaceDN/>
        <w:spacing w:after="200" w:line="276" w:lineRule="auto"/>
        <w:ind w:firstLine="4536"/>
      </w:pPr>
    </w:p>
    <w:sectPr w:rsidR="006426AE" w:rsidSect="000A1DA5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03072"/>
    <w:rsid w:val="00045B3B"/>
    <w:rsid w:val="00073D00"/>
    <w:rsid w:val="000A1DA5"/>
    <w:rsid w:val="000F29A6"/>
    <w:rsid w:val="001354C4"/>
    <w:rsid w:val="002137B8"/>
    <w:rsid w:val="00281451"/>
    <w:rsid w:val="00341330"/>
    <w:rsid w:val="00355ED8"/>
    <w:rsid w:val="0036448C"/>
    <w:rsid w:val="00412861"/>
    <w:rsid w:val="0045745B"/>
    <w:rsid w:val="004C3274"/>
    <w:rsid w:val="0052513D"/>
    <w:rsid w:val="006426AE"/>
    <w:rsid w:val="00706FB7"/>
    <w:rsid w:val="007C5E87"/>
    <w:rsid w:val="007D4BAF"/>
    <w:rsid w:val="007E7194"/>
    <w:rsid w:val="00840024"/>
    <w:rsid w:val="008418B6"/>
    <w:rsid w:val="008A322E"/>
    <w:rsid w:val="008A643B"/>
    <w:rsid w:val="00937E9A"/>
    <w:rsid w:val="009860E5"/>
    <w:rsid w:val="00B418BA"/>
    <w:rsid w:val="00B83581"/>
    <w:rsid w:val="00BE1AA5"/>
    <w:rsid w:val="00C63172"/>
    <w:rsid w:val="00C6789E"/>
    <w:rsid w:val="00CE19B7"/>
    <w:rsid w:val="00D4067F"/>
    <w:rsid w:val="00DE3D35"/>
    <w:rsid w:val="00DE689E"/>
    <w:rsid w:val="00ED4933"/>
    <w:rsid w:val="00E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64</cp:revision>
  <cp:lastPrinted>2024-08-09T06:26:00Z</cp:lastPrinted>
  <dcterms:created xsi:type="dcterms:W3CDTF">2024-07-20T12:00:00Z</dcterms:created>
  <dcterms:modified xsi:type="dcterms:W3CDTF">2024-08-09T06:27:00Z</dcterms:modified>
</cp:coreProperties>
</file>